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</w:rPr>
        <w:t xml:space="preserve"> 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r w:rsidRPr="00CF1648">
        <w:rPr>
          <w:rFonts w:eastAsia="Calibri"/>
          <w:sz w:val="12"/>
          <w:szCs w:val="12"/>
        </w:rPr>
        <w:t xml:space="preserve"> </w:t>
      </w:r>
      <w:hyperlink r:id="rId5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C109D" w:rsidRPr="00EC0E99" w:rsidRDefault="007C109D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Pr="00C0461E" w:rsidRDefault="00D317E0" w:rsidP="00C0461E">
      <w:pPr>
        <w:pStyle w:val="a4"/>
        <w:tabs>
          <w:tab w:val="left" w:pos="1418"/>
        </w:tabs>
        <w:jc w:val="left"/>
        <w:rPr>
          <w:b/>
          <w:sz w:val="24"/>
          <w:szCs w:val="24"/>
        </w:rPr>
      </w:pPr>
      <w:r w:rsidRPr="00C0461E">
        <w:rPr>
          <w:sz w:val="24"/>
          <w:szCs w:val="24"/>
        </w:rPr>
        <w:t>от «</w:t>
      </w:r>
      <w:r w:rsidR="000C417D">
        <w:rPr>
          <w:sz w:val="24"/>
          <w:szCs w:val="24"/>
        </w:rPr>
        <w:t>17</w:t>
      </w:r>
      <w:r w:rsidRPr="00C0461E">
        <w:rPr>
          <w:sz w:val="24"/>
          <w:szCs w:val="24"/>
        </w:rPr>
        <w:t>»</w:t>
      </w:r>
      <w:r w:rsidR="000C417D">
        <w:rPr>
          <w:sz w:val="24"/>
          <w:szCs w:val="24"/>
        </w:rPr>
        <w:t xml:space="preserve"> июня </w:t>
      </w:r>
      <w:r w:rsidR="007C109D" w:rsidRPr="00C0461E">
        <w:rPr>
          <w:sz w:val="24"/>
          <w:szCs w:val="24"/>
        </w:rPr>
        <w:t>201</w:t>
      </w:r>
      <w:r w:rsidR="00AF6A22" w:rsidRPr="00C0461E">
        <w:rPr>
          <w:sz w:val="24"/>
          <w:szCs w:val="24"/>
        </w:rPr>
        <w:t>6</w:t>
      </w:r>
      <w:r w:rsidR="007C109D" w:rsidRPr="00C0461E">
        <w:rPr>
          <w:sz w:val="24"/>
          <w:szCs w:val="24"/>
        </w:rPr>
        <w:t xml:space="preserve"> года</w:t>
      </w:r>
      <w:r w:rsidR="007C109D" w:rsidRPr="00C0461E">
        <w:rPr>
          <w:sz w:val="24"/>
          <w:szCs w:val="24"/>
        </w:rPr>
        <w:tab/>
      </w:r>
      <w:r w:rsidR="007C109D" w:rsidRPr="00C0461E">
        <w:rPr>
          <w:sz w:val="24"/>
          <w:szCs w:val="24"/>
        </w:rPr>
        <w:tab/>
      </w:r>
      <w:r w:rsidR="007C109D" w:rsidRPr="00C0461E">
        <w:rPr>
          <w:sz w:val="24"/>
          <w:szCs w:val="24"/>
        </w:rPr>
        <w:tab/>
      </w:r>
      <w:r w:rsidR="007C109D" w:rsidRPr="00C0461E">
        <w:rPr>
          <w:sz w:val="24"/>
          <w:szCs w:val="24"/>
        </w:rPr>
        <w:tab/>
      </w:r>
      <w:r w:rsidR="007C109D" w:rsidRPr="00C0461E">
        <w:rPr>
          <w:sz w:val="24"/>
          <w:szCs w:val="24"/>
        </w:rPr>
        <w:tab/>
      </w:r>
      <w:r w:rsidR="00C0461E">
        <w:rPr>
          <w:sz w:val="24"/>
          <w:szCs w:val="24"/>
        </w:rPr>
        <w:t xml:space="preserve">                  </w:t>
      </w:r>
      <w:r w:rsidR="007C109D" w:rsidRPr="00C0461E">
        <w:rPr>
          <w:sz w:val="24"/>
          <w:szCs w:val="24"/>
        </w:rPr>
        <w:tab/>
      </w:r>
      <w:r w:rsidR="007C109D" w:rsidRPr="00C0461E">
        <w:rPr>
          <w:sz w:val="24"/>
          <w:szCs w:val="24"/>
        </w:rPr>
        <w:tab/>
        <w:t xml:space="preserve">№ </w:t>
      </w:r>
      <w:r w:rsidR="000C417D">
        <w:rPr>
          <w:sz w:val="24"/>
          <w:szCs w:val="24"/>
        </w:rPr>
        <w:t>468</w:t>
      </w:r>
    </w:p>
    <w:p w:rsidR="007C109D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971556" w:rsidRPr="00F857C1" w:rsidTr="00971556">
        <w:tc>
          <w:tcPr>
            <w:tcW w:w="6771" w:type="dxa"/>
          </w:tcPr>
          <w:p w:rsidR="00DE281E" w:rsidRDefault="002850CC" w:rsidP="00DE281E">
            <w:pPr>
              <w:pStyle w:val="a4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F857C1">
              <w:rPr>
                <w:sz w:val="24"/>
                <w:szCs w:val="24"/>
              </w:rPr>
              <w:t>О</w:t>
            </w:r>
            <w:r w:rsidR="00DE281E">
              <w:rPr>
                <w:sz w:val="24"/>
                <w:szCs w:val="24"/>
              </w:rPr>
              <w:t xml:space="preserve"> внесении дополнений в </w:t>
            </w:r>
            <w:r w:rsidR="00B670D7" w:rsidRPr="00F857C1">
              <w:rPr>
                <w:sz w:val="24"/>
                <w:szCs w:val="24"/>
              </w:rPr>
              <w:t xml:space="preserve">Устав </w:t>
            </w:r>
            <w:proofErr w:type="gramStart"/>
            <w:r w:rsidR="00B670D7" w:rsidRPr="00F857C1">
              <w:rPr>
                <w:sz w:val="24"/>
                <w:szCs w:val="24"/>
              </w:rPr>
              <w:t>муниципального</w:t>
            </w:r>
            <w:proofErr w:type="gramEnd"/>
          </w:p>
          <w:p w:rsidR="00DE281E" w:rsidRDefault="00B670D7" w:rsidP="00DE281E">
            <w:pPr>
              <w:pStyle w:val="a4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F857C1">
              <w:rPr>
                <w:sz w:val="24"/>
                <w:szCs w:val="24"/>
              </w:rPr>
              <w:t xml:space="preserve"> </w:t>
            </w:r>
            <w:r w:rsidR="00F857C1">
              <w:rPr>
                <w:sz w:val="24"/>
                <w:szCs w:val="24"/>
              </w:rPr>
              <w:t>унитарного предприятия «</w:t>
            </w:r>
            <w:proofErr w:type="spellStart"/>
            <w:r w:rsidR="00F857C1">
              <w:rPr>
                <w:sz w:val="24"/>
                <w:szCs w:val="24"/>
              </w:rPr>
              <w:t>Ягоднинское</w:t>
            </w:r>
            <w:proofErr w:type="spellEnd"/>
            <w:r w:rsidR="00F857C1">
              <w:rPr>
                <w:sz w:val="24"/>
                <w:szCs w:val="24"/>
              </w:rPr>
              <w:t xml:space="preserve"> </w:t>
            </w:r>
            <w:proofErr w:type="spellStart"/>
            <w:r w:rsidR="00F857C1">
              <w:rPr>
                <w:sz w:val="24"/>
                <w:szCs w:val="24"/>
              </w:rPr>
              <w:t>ремонтно</w:t>
            </w:r>
            <w:proofErr w:type="spellEnd"/>
            <w:r w:rsidR="0061553F">
              <w:rPr>
                <w:sz w:val="24"/>
                <w:szCs w:val="24"/>
              </w:rPr>
              <w:t>-</w:t>
            </w:r>
          </w:p>
          <w:p w:rsidR="00971556" w:rsidRPr="00F857C1" w:rsidRDefault="00F857C1" w:rsidP="00DE281E">
            <w:pPr>
              <w:pStyle w:val="a4"/>
              <w:tabs>
                <w:tab w:val="left" w:pos="14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предприятие</w:t>
            </w:r>
            <w:r w:rsidR="00B670D7" w:rsidRPr="00F857C1">
              <w:rPr>
                <w:sz w:val="24"/>
                <w:szCs w:val="24"/>
              </w:rPr>
              <w:t>»</w:t>
            </w:r>
          </w:p>
        </w:tc>
      </w:tr>
    </w:tbl>
    <w:p w:rsidR="00971556" w:rsidRPr="00F857C1" w:rsidRDefault="00971556" w:rsidP="007C109D">
      <w:pPr>
        <w:pStyle w:val="a4"/>
        <w:tabs>
          <w:tab w:val="left" w:pos="1418"/>
        </w:tabs>
        <w:jc w:val="left"/>
        <w:rPr>
          <w:b/>
          <w:sz w:val="24"/>
          <w:szCs w:val="24"/>
        </w:rPr>
      </w:pPr>
    </w:p>
    <w:p w:rsidR="00150FC7" w:rsidRPr="00873A6F" w:rsidRDefault="00CD10D9" w:rsidP="00150FC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/>
          <w:bCs/>
          <w:sz w:val="24"/>
          <w:szCs w:val="24"/>
          <w:lang w:eastAsia="en-US"/>
        </w:rPr>
      </w:pPr>
      <w:r w:rsidRPr="00873A6F">
        <w:rPr>
          <w:rFonts w:eastAsia="Calibri"/>
          <w:bCs/>
          <w:sz w:val="24"/>
          <w:szCs w:val="24"/>
          <w:lang w:eastAsia="en-US"/>
        </w:rPr>
        <w:tab/>
      </w:r>
    </w:p>
    <w:p w:rsidR="00F857C1" w:rsidRPr="00873A6F" w:rsidRDefault="00150FC7" w:rsidP="00F857C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 w:rsidRPr="00873A6F">
        <w:rPr>
          <w:rFonts w:eastAsia="Calibri"/>
          <w:bCs/>
          <w:sz w:val="24"/>
          <w:szCs w:val="24"/>
          <w:lang w:eastAsia="en-US"/>
        </w:rPr>
        <w:tab/>
      </w:r>
      <w:proofErr w:type="gramStart"/>
      <w:r w:rsidRPr="00873A6F">
        <w:rPr>
          <w:rFonts w:eastAsia="Calibri"/>
          <w:bCs/>
          <w:sz w:val="24"/>
          <w:szCs w:val="24"/>
          <w:lang w:eastAsia="en-US"/>
        </w:rPr>
        <w:t xml:space="preserve">В соответствии с </w:t>
      </w:r>
      <w:r w:rsidRPr="00873A6F">
        <w:rPr>
          <w:rFonts w:eastAsia="Calibri"/>
          <w:sz w:val="24"/>
          <w:szCs w:val="24"/>
          <w:lang w:eastAsia="en-US"/>
        </w:rPr>
        <w:t xml:space="preserve">Федеральным </w:t>
      </w:r>
      <w:hyperlink r:id="rId6" w:history="1">
        <w:r w:rsidRPr="00873A6F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873A6F">
        <w:rPr>
          <w:rFonts w:eastAsia="Calibri"/>
          <w:sz w:val="24"/>
          <w:szCs w:val="24"/>
          <w:lang w:eastAsia="en-US"/>
        </w:rPr>
        <w:t xml:space="preserve"> от 06.10.2003 г</w:t>
      </w:r>
      <w:r w:rsidR="00873A6F" w:rsidRPr="00873A6F">
        <w:rPr>
          <w:rFonts w:eastAsia="Calibri"/>
          <w:sz w:val="24"/>
          <w:szCs w:val="24"/>
          <w:lang w:eastAsia="en-US"/>
        </w:rPr>
        <w:t>ода</w:t>
      </w:r>
      <w:r w:rsidRPr="00873A6F">
        <w:rPr>
          <w:rFonts w:eastAsia="Calibri"/>
          <w:sz w:val="24"/>
          <w:szCs w:val="24"/>
          <w:lang w:eastAsia="en-US"/>
        </w:rPr>
        <w:t xml:space="preserve"> №131-ФЗ «Об общих принципах организации местного самоуправления в Российской Федерации»,</w:t>
      </w:r>
      <w:r w:rsidRPr="00873A6F">
        <w:rPr>
          <w:rFonts w:eastAsia="Calibri"/>
          <w:bCs/>
          <w:sz w:val="24"/>
          <w:szCs w:val="24"/>
          <w:lang w:eastAsia="en-US"/>
        </w:rPr>
        <w:t xml:space="preserve"> </w:t>
      </w:r>
      <w:r w:rsidR="00873A6F" w:rsidRPr="00873A6F">
        <w:rPr>
          <w:bCs/>
          <w:sz w:val="24"/>
          <w:szCs w:val="24"/>
        </w:rPr>
        <w:t>Федеральным законом от 14.11.2002 года №</w:t>
      </w:r>
      <w:hyperlink r:id="rId7" w:history="1">
        <w:r w:rsidR="00873A6F" w:rsidRPr="00873A6F">
          <w:rPr>
            <w:rStyle w:val="a8"/>
            <w:bCs/>
            <w:sz w:val="24"/>
            <w:szCs w:val="24"/>
            <w:u w:val="none"/>
          </w:rPr>
          <w:t xml:space="preserve"> 161-ФЗ</w:t>
        </w:r>
      </w:hyperlink>
      <w:r w:rsidR="00873A6F" w:rsidRPr="00873A6F">
        <w:rPr>
          <w:bCs/>
          <w:sz w:val="24"/>
          <w:szCs w:val="24"/>
        </w:rPr>
        <w:t xml:space="preserve"> «О государственных и муниципальных предприятиях</w:t>
      </w:r>
      <w:r w:rsidR="001A3989">
        <w:rPr>
          <w:bCs/>
          <w:sz w:val="24"/>
          <w:szCs w:val="24"/>
        </w:rPr>
        <w:t>»</w:t>
      </w:r>
      <w:r w:rsidRPr="00873A6F">
        <w:rPr>
          <w:rFonts w:eastAsia="Calibri"/>
          <w:bCs/>
          <w:sz w:val="24"/>
          <w:szCs w:val="24"/>
          <w:lang w:eastAsia="en-US"/>
        </w:rPr>
        <w:t xml:space="preserve">, </w:t>
      </w:r>
      <w:r w:rsidR="00F857C1" w:rsidRPr="00873A6F">
        <w:rPr>
          <w:rFonts w:eastAsia="Calibri"/>
          <w:bCs/>
          <w:sz w:val="24"/>
          <w:szCs w:val="24"/>
          <w:lang w:eastAsia="en-US"/>
        </w:rPr>
        <w:t>постановлением администрации Ягоднинского городского округа</w:t>
      </w:r>
      <w:r w:rsidR="00F857C1" w:rsidRPr="00873A6F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F857C1" w:rsidRPr="00873A6F">
        <w:rPr>
          <w:rFonts w:eastAsia="Calibri"/>
          <w:bCs/>
          <w:sz w:val="24"/>
          <w:szCs w:val="24"/>
          <w:lang w:eastAsia="en-US"/>
        </w:rPr>
        <w:t>от 15.03.2016 года № 195</w:t>
      </w:r>
      <w:r w:rsidR="00F857C1" w:rsidRPr="00873A6F">
        <w:rPr>
          <w:rFonts w:eastAsia="Calibri"/>
          <w:b/>
          <w:bCs/>
          <w:sz w:val="24"/>
          <w:szCs w:val="24"/>
          <w:lang w:eastAsia="en-US"/>
        </w:rPr>
        <w:t xml:space="preserve"> «</w:t>
      </w:r>
      <w:r w:rsidR="00F857C1" w:rsidRPr="00873A6F">
        <w:rPr>
          <w:sz w:val="24"/>
          <w:szCs w:val="24"/>
        </w:rPr>
        <w:t xml:space="preserve">О муниципальных унитарных предприятиях  муниципального образования «Ягоднинский городской округ» </w:t>
      </w:r>
      <w:r w:rsidRPr="00873A6F">
        <w:rPr>
          <w:rFonts w:eastAsia="Calibri"/>
          <w:bCs/>
          <w:sz w:val="24"/>
          <w:szCs w:val="24"/>
          <w:lang w:eastAsia="en-US"/>
        </w:rPr>
        <w:t>администрация Ягоднинского городского округа</w:t>
      </w:r>
      <w:r w:rsidRPr="00873A6F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End"/>
    </w:p>
    <w:p w:rsidR="00F857C1" w:rsidRPr="00C9110A" w:rsidRDefault="00F857C1" w:rsidP="00F857C1">
      <w:pPr>
        <w:spacing w:line="240" w:lineRule="atLeast"/>
      </w:pPr>
    </w:p>
    <w:p w:rsidR="00CD10D9" w:rsidRPr="008B5FE7" w:rsidRDefault="00CD10D9" w:rsidP="00150FC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B5FE7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CD10D9" w:rsidRPr="008B5FE7" w:rsidRDefault="00CD10D9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DE281E" w:rsidRPr="00DE281E" w:rsidRDefault="002850CC" w:rsidP="00DE281E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4"/>
          <w:szCs w:val="24"/>
        </w:rPr>
      </w:pPr>
      <w:r w:rsidRPr="00DE281E">
        <w:rPr>
          <w:rFonts w:eastAsia="Calibri"/>
          <w:bCs/>
          <w:sz w:val="24"/>
          <w:szCs w:val="24"/>
          <w:lang w:eastAsia="en-US"/>
        </w:rPr>
        <w:t>1</w:t>
      </w:r>
      <w:r w:rsidR="00CD10D9" w:rsidRPr="00DE281E">
        <w:rPr>
          <w:rFonts w:eastAsia="Calibri"/>
          <w:bCs/>
          <w:sz w:val="24"/>
          <w:szCs w:val="24"/>
          <w:lang w:eastAsia="en-US"/>
        </w:rPr>
        <w:t xml:space="preserve">. </w:t>
      </w:r>
      <w:r w:rsidR="00DE281E" w:rsidRPr="00DE281E">
        <w:rPr>
          <w:rFonts w:eastAsia="Calibri"/>
          <w:bCs/>
          <w:sz w:val="24"/>
          <w:szCs w:val="24"/>
          <w:lang w:eastAsia="en-US"/>
        </w:rPr>
        <w:t>Дополнить пункт 2.2. раздела 2. «</w:t>
      </w:r>
      <w:r w:rsidR="00DE281E" w:rsidRPr="00DE281E">
        <w:rPr>
          <w:sz w:val="24"/>
          <w:szCs w:val="24"/>
        </w:rPr>
        <w:t xml:space="preserve">Цели и предмет деятельности Предприятия» подпунктом 2.2.8 следующего содержания: </w:t>
      </w:r>
    </w:p>
    <w:p w:rsidR="00DE281E" w:rsidRPr="00DE281E" w:rsidRDefault="0061553F" w:rsidP="00DE281E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«2.2.8. </w:t>
      </w:r>
      <w:r w:rsidR="00DE281E" w:rsidRPr="00DE281E">
        <w:rPr>
          <w:sz w:val="24"/>
          <w:szCs w:val="24"/>
        </w:rPr>
        <w:t>Организация похорон и предоставление связанных с ними услуг</w:t>
      </w:r>
      <w:r>
        <w:rPr>
          <w:sz w:val="24"/>
          <w:szCs w:val="24"/>
        </w:rPr>
        <w:t>»</w:t>
      </w:r>
      <w:r w:rsidR="00DE281E" w:rsidRPr="00DE281E">
        <w:rPr>
          <w:sz w:val="24"/>
          <w:szCs w:val="24"/>
        </w:rPr>
        <w:t>.</w:t>
      </w:r>
    </w:p>
    <w:p w:rsidR="00CD10D9" w:rsidRPr="00DE281E" w:rsidRDefault="00DE281E" w:rsidP="00DE281E">
      <w:pPr>
        <w:widowControl w:val="0"/>
        <w:tabs>
          <w:tab w:val="left" w:pos="188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DE281E">
        <w:rPr>
          <w:rFonts w:eastAsia="Calibri"/>
          <w:bCs/>
          <w:sz w:val="24"/>
          <w:szCs w:val="24"/>
          <w:lang w:eastAsia="en-US"/>
        </w:rPr>
        <w:t>2</w:t>
      </w:r>
      <w:r w:rsidR="00CD10D9" w:rsidRPr="00DE281E">
        <w:rPr>
          <w:rFonts w:eastAsia="Calibri"/>
          <w:bCs/>
          <w:sz w:val="24"/>
          <w:szCs w:val="24"/>
          <w:lang w:eastAsia="en-US"/>
        </w:rPr>
        <w:t xml:space="preserve">. </w:t>
      </w:r>
      <w:r w:rsidR="002850CC" w:rsidRPr="00DE281E">
        <w:rPr>
          <w:rFonts w:eastAsia="Calibri"/>
          <w:bCs/>
          <w:sz w:val="24"/>
          <w:szCs w:val="24"/>
          <w:lang w:eastAsia="en-US"/>
        </w:rPr>
        <w:t>Опубликовать настоящее постановление в газете «</w:t>
      </w:r>
      <w:proofErr w:type="gramStart"/>
      <w:r w:rsidR="002850CC" w:rsidRPr="00DE281E">
        <w:rPr>
          <w:rFonts w:eastAsia="Calibri"/>
          <w:bCs/>
          <w:sz w:val="24"/>
          <w:szCs w:val="24"/>
          <w:lang w:eastAsia="en-US"/>
        </w:rPr>
        <w:t>Северная</w:t>
      </w:r>
      <w:proofErr w:type="gramEnd"/>
      <w:r w:rsidR="002850CC" w:rsidRPr="00DE281E">
        <w:rPr>
          <w:rFonts w:eastAsia="Calibri"/>
          <w:bCs/>
          <w:sz w:val="24"/>
          <w:szCs w:val="24"/>
          <w:lang w:eastAsia="en-US"/>
        </w:rPr>
        <w:t xml:space="preserve"> правда» и разместить на официальном </w:t>
      </w:r>
      <w:proofErr w:type="gramStart"/>
      <w:r w:rsidR="002850CC" w:rsidRPr="00DE281E">
        <w:rPr>
          <w:rFonts w:eastAsia="Calibri"/>
          <w:bCs/>
          <w:sz w:val="24"/>
          <w:szCs w:val="24"/>
          <w:lang w:eastAsia="en-US"/>
        </w:rPr>
        <w:t>сайте</w:t>
      </w:r>
      <w:proofErr w:type="gramEnd"/>
      <w:r w:rsidR="002850CC" w:rsidRPr="00DE281E">
        <w:rPr>
          <w:rFonts w:eastAsia="Calibri"/>
          <w:bCs/>
          <w:sz w:val="24"/>
          <w:szCs w:val="24"/>
          <w:lang w:eastAsia="en-US"/>
        </w:rPr>
        <w:t xml:space="preserve"> администрации Ягоднинского городского округа http://yagodnoeadm.ru.</w:t>
      </w:r>
    </w:p>
    <w:p w:rsidR="00C0461E" w:rsidRPr="00DE281E" w:rsidRDefault="00C0461E" w:rsidP="00DE281E">
      <w:pPr>
        <w:widowControl w:val="0"/>
        <w:tabs>
          <w:tab w:val="left" w:pos="188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C0461E" w:rsidRDefault="00C0461E" w:rsidP="00C0461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C0461E" w:rsidRDefault="00C0461E" w:rsidP="00C0461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CD10D9" w:rsidRPr="00F857C1" w:rsidRDefault="00696467" w:rsidP="00C0461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  <w:r w:rsidRPr="00F857C1">
        <w:rPr>
          <w:rFonts w:eastAsia="Calibri"/>
          <w:bCs/>
          <w:sz w:val="24"/>
          <w:szCs w:val="24"/>
          <w:lang w:eastAsia="en-US"/>
        </w:rPr>
        <w:t>Глава</w:t>
      </w:r>
      <w:r w:rsidR="00CD10D9" w:rsidRPr="00F857C1">
        <w:rPr>
          <w:rFonts w:eastAsia="Calibri"/>
          <w:bCs/>
          <w:sz w:val="24"/>
          <w:szCs w:val="24"/>
          <w:lang w:eastAsia="en-US"/>
        </w:rPr>
        <w:t xml:space="preserve"> Ягоднинского </w:t>
      </w:r>
    </w:p>
    <w:p w:rsidR="0076652E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  <w:r w:rsidRPr="00F857C1">
        <w:rPr>
          <w:rFonts w:eastAsia="Calibri"/>
          <w:bCs/>
          <w:sz w:val="24"/>
          <w:szCs w:val="24"/>
          <w:lang w:eastAsia="en-US"/>
        </w:rPr>
        <w:t>городского округа</w:t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AD4992" w:rsidRPr="00F857C1">
        <w:rPr>
          <w:rFonts w:eastAsia="Calibri"/>
          <w:bCs/>
          <w:sz w:val="24"/>
          <w:szCs w:val="24"/>
          <w:lang w:eastAsia="en-US"/>
        </w:rPr>
        <w:tab/>
      </w:r>
      <w:r w:rsidR="00F857C1">
        <w:rPr>
          <w:rFonts w:eastAsia="Calibri"/>
          <w:bCs/>
          <w:sz w:val="24"/>
          <w:szCs w:val="24"/>
          <w:lang w:eastAsia="en-US"/>
        </w:rPr>
        <w:t xml:space="preserve">  </w:t>
      </w:r>
      <w:r w:rsidR="00C0461E">
        <w:rPr>
          <w:rFonts w:eastAsia="Calibri"/>
          <w:bCs/>
          <w:sz w:val="24"/>
          <w:szCs w:val="24"/>
          <w:lang w:eastAsia="en-US"/>
        </w:rPr>
        <w:t xml:space="preserve">      </w:t>
      </w:r>
      <w:r w:rsidR="00F857C1">
        <w:rPr>
          <w:rFonts w:eastAsia="Calibri"/>
          <w:bCs/>
          <w:sz w:val="24"/>
          <w:szCs w:val="24"/>
          <w:lang w:eastAsia="en-US"/>
        </w:rPr>
        <w:t xml:space="preserve">  </w:t>
      </w:r>
      <w:r w:rsidR="00C0461E">
        <w:rPr>
          <w:rFonts w:eastAsia="Calibri"/>
          <w:bCs/>
          <w:sz w:val="24"/>
          <w:szCs w:val="24"/>
          <w:lang w:eastAsia="en-US"/>
        </w:rPr>
        <w:t xml:space="preserve">  </w:t>
      </w:r>
      <w:r w:rsidR="00696467" w:rsidRPr="00F857C1">
        <w:rPr>
          <w:rFonts w:eastAsia="Calibri"/>
          <w:bCs/>
          <w:sz w:val="24"/>
          <w:szCs w:val="24"/>
          <w:lang w:eastAsia="en-US"/>
        </w:rPr>
        <w:t>П.Н. Страдомский</w:t>
      </w: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4219"/>
        <w:gridCol w:w="567"/>
        <w:gridCol w:w="4785"/>
      </w:tblGrid>
      <w:tr w:rsidR="00706477" w:rsidTr="00706477">
        <w:tc>
          <w:tcPr>
            <w:tcW w:w="4219" w:type="dxa"/>
          </w:tcPr>
          <w:p w:rsidR="00706477" w:rsidRDefault="00706477">
            <w:pPr>
              <w:spacing w:line="24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Утверждено</w:t>
            </w:r>
          </w:p>
          <w:p w:rsidR="00706477" w:rsidRDefault="00706477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706477" w:rsidRDefault="007064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Ягоднинского городского округа           </w:t>
            </w:r>
          </w:p>
          <w:p w:rsidR="00706477" w:rsidRDefault="00706477">
            <w:pPr>
              <w:spacing w:line="240" w:lineRule="atLeast"/>
              <w:rPr>
                <w:sz w:val="24"/>
                <w:szCs w:val="24"/>
              </w:rPr>
            </w:pPr>
          </w:p>
          <w:p w:rsidR="00706477" w:rsidRDefault="00706477">
            <w:pPr>
              <w:spacing w:line="240" w:lineRule="atLeast"/>
              <w:rPr>
                <w:sz w:val="24"/>
                <w:szCs w:val="24"/>
              </w:rPr>
            </w:pPr>
          </w:p>
          <w:p w:rsidR="00706477" w:rsidRDefault="00706477">
            <w:pPr>
              <w:spacing w:line="240" w:lineRule="atLeast"/>
              <w:rPr>
                <w:sz w:val="24"/>
                <w:szCs w:val="24"/>
              </w:rPr>
            </w:pPr>
          </w:p>
          <w:p w:rsidR="00706477" w:rsidRDefault="00706477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468 от «17» июня 2016 года</w:t>
            </w:r>
          </w:p>
        </w:tc>
        <w:tc>
          <w:tcPr>
            <w:tcW w:w="567" w:type="dxa"/>
          </w:tcPr>
          <w:p w:rsidR="00706477" w:rsidRDefault="00706477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706477" w:rsidRDefault="00706477">
            <w:pPr>
              <w:spacing w:line="24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706477" w:rsidRDefault="00706477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706477" w:rsidRDefault="007064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Комитета по управлению муниципальным имуществом администрации Ягоднинского городского округа  </w:t>
            </w:r>
          </w:p>
          <w:p w:rsidR="00706477" w:rsidRDefault="007064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Т.Л. Толкачева</w:t>
            </w:r>
          </w:p>
          <w:p w:rsidR="00706477" w:rsidRDefault="00706477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«____»_________________2016 года</w:t>
            </w:r>
          </w:p>
        </w:tc>
      </w:tr>
    </w:tbl>
    <w:p w:rsidR="00706477" w:rsidRDefault="00706477" w:rsidP="00706477">
      <w:pPr>
        <w:rPr>
          <w:b/>
          <w:sz w:val="24"/>
          <w:szCs w:val="24"/>
          <w:lang w:eastAsia="en-US"/>
        </w:rPr>
      </w:pPr>
    </w:p>
    <w:p w:rsidR="00706477" w:rsidRDefault="00706477" w:rsidP="00706477">
      <w:pPr>
        <w:jc w:val="center"/>
        <w:outlineLvl w:val="0"/>
        <w:rPr>
          <w:b/>
          <w:sz w:val="24"/>
          <w:szCs w:val="24"/>
        </w:rPr>
      </w:pPr>
    </w:p>
    <w:p w:rsidR="00706477" w:rsidRDefault="00706477" w:rsidP="00706477">
      <w:pPr>
        <w:jc w:val="center"/>
        <w:outlineLvl w:val="0"/>
        <w:rPr>
          <w:b/>
          <w:sz w:val="24"/>
          <w:szCs w:val="24"/>
        </w:rPr>
      </w:pPr>
    </w:p>
    <w:p w:rsidR="00706477" w:rsidRDefault="00706477" w:rsidP="00706477">
      <w:pPr>
        <w:jc w:val="center"/>
        <w:outlineLvl w:val="0"/>
        <w:rPr>
          <w:b/>
          <w:sz w:val="24"/>
          <w:szCs w:val="24"/>
        </w:rPr>
      </w:pPr>
    </w:p>
    <w:p w:rsidR="00706477" w:rsidRDefault="00706477" w:rsidP="0070647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Дополнение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706477" w:rsidRDefault="00706477" w:rsidP="0070647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Т </w:t>
      </w:r>
      <w:proofErr w:type="gramStart"/>
      <w:r>
        <w:rPr>
          <w:b/>
          <w:sz w:val="28"/>
          <w:szCs w:val="28"/>
        </w:rPr>
        <w:t>А ВУ</w:t>
      </w:r>
      <w:proofErr w:type="gramEnd"/>
    </w:p>
    <w:p w:rsidR="00706477" w:rsidRDefault="00706477" w:rsidP="0070647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унитарного предприятия</w:t>
      </w:r>
    </w:p>
    <w:p w:rsidR="00706477" w:rsidRDefault="00706477" w:rsidP="00706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«Ягоднинское ремонтно-техническое предприятие»</w:t>
      </w: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rPr>
          <w:sz w:val="24"/>
          <w:szCs w:val="24"/>
        </w:rPr>
      </w:pPr>
    </w:p>
    <w:p w:rsidR="00706477" w:rsidRDefault="00706477" w:rsidP="00706477">
      <w:pPr>
        <w:jc w:val="center"/>
        <w:rPr>
          <w:b/>
          <w:sz w:val="22"/>
          <w:szCs w:val="22"/>
        </w:rPr>
      </w:pPr>
      <w:r>
        <w:rPr>
          <w:b/>
        </w:rPr>
        <w:t>п. Ягодное</w:t>
      </w:r>
    </w:p>
    <w:p w:rsidR="00706477" w:rsidRDefault="00706477" w:rsidP="00706477">
      <w:pPr>
        <w:jc w:val="center"/>
        <w:rPr>
          <w:b/>
        </w:rPr>
      </w:pPr>
      <w:r>
        <w:rPr>
          <w:b/>
        </w:rPr>
        <w:t>2016 год</w:t>
      </w:r>
    </w:p>
    <w:p w:rsidR="00706477" w:rsidRDefault="00706477" w:rsidP="00706477">
      <w:pPr>
        <w:autoSpaceDE w:val="0"/>
        <w:autoSpaceDN w:val="0"/>
        <w:adjustRightInd w:val="0"/>
        <w:jc w:val="both"/>
      </w:pPr>
      <w:r>
        <w:t xml:space="preserve">                        </w:t>
      </w:r>
    </w:p>
    <w:p w:rsidR="00706477" w:rsidRDefault="00706477" w:rsidP="00706477">
      <w:pPr>
        <w:spacing w:line="240" w:lineRule="atLeast"/>
        <w:ind w:firstLine="539"/>
      </w:pPr>
    </w:p>
    <w:p w:rsidR="00706477" w:rsidRDefault="00706477" w:rsidP="00706477">
      <w:pPr>
        <w:autoSpaceDE w:val="0"/>
        <w:autoSpaceDN w:val="0"/>
        <w:adjustRightInd w:val="0"/>
        <w:spacing w:line="240" w:lineRule="atLeast"/>
        <w:ind w:firstLine="539"/>
        <w:jc w:val="center"/>
        <w:outlineLvl w:val="0"/>
      </w:pPr>
      <w:r>
        <w:t>2. Цели и предмет деятельности Предприятия</w:t>
      </w:r>
    </w:p>
    <w:p w:rsidR="00706477" w:rsidRDefault="00706477" w:rsidP="00706477">
      <w:pPr>
        <w:autoSpaceDE w:val="0"/>
        <w:autoSpaceDN w:val="0"/>
        <w:adjustRightInd w:val="0"/>
        <w:spacing w:line="240" w:lineRule="atLeast"/>
        <w:ind w:firstLine="539"/>
      </w:pPr>
    </w:p>
    <w:p w:rsidR="00706477" w:rsidRDefault="00706477" w:rsidP="00706477">
      <w:pPr>
        <w:autoSpaceDE w:val="0"/>
        <w:autoSpaceDN w:val="0"/>
        <w:adjustRightInd w:val="0"/>
        <w:spacing w:line="240" w:lineRule="atLeast"/>
        <w:ind w:firstLine="539"/>
        <w:jc w:val="center"/>
      </w:pPr>
      <w:bookmarkStart w:id="0" w:name="Par57"/>
      <w:bookmarkEnd w:id="0"/>
      <w:r>
        <w:t xml:space="preserve">    2.1. Предприятие осуществляет свою деятельность, определенную настоящим Уставом, в целях </w:t>
      </w:r>
    </w:p>
    <w:p w:rsidR="00706477" w:rsidRDefault="00706477" w:rsidP="00706477">
      <w:pPr>
        <w:autoSpaceDE w:val="0"/>
        <w:autoSpaceDN w:val="0"/>
        <w:adjustRightInd w:val="0"/>
        <w:spacing w:line="240" w:lineRule="atLeast"/>
        <w:ind w:firstLine="539"/>
        <w:jc w:val="both"/>
      </w:pPr>
      <w:r>
        <w:t xml:space="preserve"> выполнения работ, оказания услуг, удовлетворения общественных потребностей и получения прибыли</w:t>
      </w:r>
    </w:p>
    <w:p w:rsidR="00706477" w:rsidRDefault="00706477" w:rsidP="00706477">
      <w:pPr>
        <w:autoSpaceDE w:val="0"/>
        <w:autoSpaceDN w:val="0"/>
        <w:adjustRightInd w:val="0"/>
        <w:spacing w:line="240" w:lineRule="atLeast"/>
        <w:ind w:firstLine="539"/>
        <w:jc w:val="both"/>
      </w:pPr>
      <w:r>
        <w:t xml:space="preserve">2.2.  </w:t>
      </w:r>
      <w:proofErr w:type="gramStart"/>
      <w:r>
        <w:t xml:space="preserve">Для  достижения  целей, указанных в </w:t>
      </w:r>
      <w:hyperlink r:id="rId8" w:anchor="Par57" w:history="1">
        <w:r>
          <w:rPr>
            <w:rStyle w:val="a8"/>
          </w:rPr>
          <w:t>пункте 2.1</w:t>
        </w:r>
      </w:hyperlink>
      <w:r>
        <w:t xml:space="preserve"> настоящего Устава, Предприятие   осуществляет  в  установленном  законодательством  Российской Федерации, Магаданской области и  муниципального образования «Ягоднинский городской округ» порядке  следующие  виды  деятельности (предмет деятельности Предприятия)</w:t>
      </w:r>
      <w:proofErr w:type="gramEnd"/>
    </w:p>
    <w:p w:rsidR="00706477" w:rsidRDefault="00706477" w:rsidP="00706477">
      <w:pPr>
        <w:autoSpaceDE w:val="0"/>
        <w:autoSpaceDN w:val="0"/>
        <w:adjustRightInd w:val="0"/>
        <w:spacing w:line="240" w:lineRule="atLeast"/>
        <w:ind w:firstLine="539"/>
        <w:jc w:val="both"/>
      </w:pPr>
      <w:r>
        <w:t>2.2.8. Организация похорон и предоставление связанных с ними услуг.</w:t>
      </w:r>
    </w:p>
    <w:p w:rsidR="00706477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706477" w:rsidRPr="00F857C1" w:rsidRDefault="0070647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sectPr w:rsidR="00706477" w:rsidRPr="00F857C1" w:rsidSect="007C109D">
      <w:pgSz w:w="11981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23BF"/>
    <w:rsid w:val="00032BEF"/>
    <w:rsid w:val="000343BF"/>
    <w:rsid w:val="00036BB7"/>
    <w:rsid w:val="00053E8F"/>
    <w:rsid w:val="00074B05"/>
    <w:rsid w:val="000A4D74"/>
    <w:rsid w:val="000B5568"/>
    <w:rsid w:val="000C417D"/>
    <w:rsid w:val="000D6CD6"/>
    <w:rsid w:val="00104040"/>
    <w:rsid w:val="00106490"/>
    <w:rsid w:val="00150FC7"/>
    <w:rsid w:val="00157B81"/>
    <w:rsid w:val="001901B3"/>
    <w:rsid w:val="001A3989"/>
    <w:rsid w:val="001B0C29"/>
    <w:rsid w:val="001C19A9"/>
    <w:rsid w:val="001C7DE1"/>
    <w:rsid w:val="001D06A2"/>
    <w:rsid w:val="00225837"/>
    <w:rsid w:val="00235A27"/>
    <w:rsid w:val="00237422"/>
    <w:rsid w:val="0024353F"/>
    <w:rsid w:val="00266C60"/>
    <w:rsid w:val="00277ECE"/>
    <w:rsid w:val="002850CC"/>
    <w:rsid w:val="002B5848"/>
    <w:rsid w:val="002C1373"/>
    <w:rsid w:val="002D4C2D"/>
    <w:rsid w:val="002E107F"/>
    <w:rsid w:val="0035247E"/>
    <w:rsid w:val="00372E6D"/>
    <w:rsid w:val="00391B23"/>
    <w:rsid w:val="003C7767"/>
    <w:rsid w:val="003D553B"/>
    <w:rsid w:val="003E0D62"/>
    <w:rsid w:val="003E58E3"/>
    <w:rsid w:val="003F76B1"/>
    <w:rsid w:val="004163AB"/>
    <w:rsid w:val="004D5FB0"/>
    <w:rsid w:val="00555D5F"/>
    <w:rsid w:val="00560D42"/>
    <w:rsid w:val="00572E7A"/>
    <w:rsid w:val="005C2A2A"/>
    <w:rsid w:val="005F43C8"/>
    <w:rsid w:val="005F76AD"/>
    <w:rsid w:val="0061553F"/>
    <w:rsid w:val="00666AA2"/>
    <w:rsid w:val="00696467"/>
    <w:rsid w:val="00697BC7"/>
    <w:rsid w:val="006A37F5"/>
    <w:rsid w:val="006C61B6"/>
    <w:rsid w:val="006E583D"/>
    <w:rsid w:val="007010C8"/>
    <w:rsid w:val="00706477"/>
    <w:rsid w:val="00706B4F"/>
    <w:rsid w:val="0076652E"/>
    <w:rsid w:val="00771BB8"/>
    <w:rsid w:val="007C109D"/>
    <w:rsid w:val="007E2DFD"/>
    <w:rsid w:val="007F3B48"/>
    <w:rsid w:val="00863642"/>
    <w:rsid w:val="00873A6F"/>
    <w:rsid w:val="008B5FE7"/>
    <w:rsid w:val="008C3DD3"/>
    <w:rsid w:val="008C5104"/>
    <w:rsid w:val="008D45F7"/>
    <w:rsid w:val="00911361"/>
    <w:rsid w:val="00927772"/>
    <w:rsid w:val="009305B5"/>
    <w:rsid w:val="00946F60"/>
    <w:rsid w:val="00947687"/>
    <w:rsid w:val="00971556"/>
    <w:rsid w:val="00986519"/>
    <w:rsid w:val="009A6B89"/>
    <w:rsid w:val="009D1981"/>
    <w:rsid w:val="009D7EA6"/>
    <w:rsid w:val="009E26F4"/>
    <w:rsid w:val="009E3C82"/>
    <w:rsid w:val="00A16964"/>
    <w:rsid w:val="00A704F9"/>
    <w:rsid w:val="00AD4992"/>
    <w:rsid w:val="00AF6A22"/>
    <w:rsid w:val="00B379CA"/>
    <w:rsid w:val="00B5040B"/>
    <w:rsid w:val="00B542BC"/>
    <w:rsid w:val="00B670D7"/>
    <w:rsid w:val="00B8407B"/>
    <w:rsid w:val="00B923BF"/>
    <w:rsid w:val="00BC4147"/>
    <w:rsid w:val="00BC5F9B"/>
    <w:rsid w:val="00BD74D8"/>
    <w:rsid w:val="00C0461E"/>
    <w:rsid w:val="00C3620E"/>
    <w:rsid w:val="00CA5E84"/>
    <w:rsid w:val="00CA738E"/>
    <w:rsid w:val="00CB3247"/>
    <w:rsid w:val="00CD10D9"/>
    <w:rsid w:val="00CF1648"/>
    <w:rsid w:val="00CF23DF"/>
    <w:rsid w:val="00D26D7C"/>
    <w:rsid w:val="00D317E0"/>
    <w:rsid w:val="00D52C44"/>
    <w:rsid w:val="00D61CFE"/>
    <w:rsid w:val="00D97C0B"/>
    <w:rsid w:val="00DB6A4A"/>
    <w:rsid w:val="00DE281E"/>
    <w:rsid w:val="00E21B39"/>
    <w:rsid w:val="00E27C9E"/>
    <w:rsid w:val="00E44691"/>
    <w:rsid w:val="00EB6A7C"/>
    <w:rsid w:val="00EC0E99"/>
    <w:rsid w:val="00EF6B38"/>
    <w:rsid w:val="00F266F8"/>
    <w:rsid w:val="00F57879"/>
    <w:rsid w:val="00F857C1"/>
    <w:rsid w:val="00F921FA"/>
    <w:rsid w:val="00FE61C5"/>
    <w:rsid w:val="00FF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TL\Documents\&#1052;&#1059;&#1055;\&#1059;&#1089;&#1090;&#1072;&#1074;&#1099;\&#1048;&#1079;&#1084;&#1077;&#1085;&#1080;&#1090;&#1100;%20&#1059;&#1089;&#1090;&#1072;&#1074;&#1072;%20&#1071;&#1056;&#1058;&#1055;%20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8147E0AA76C349DA1F4E5AE3147CFDCBC3C1C4022863578BFC147A283E0C60C2EEB0Dw1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7</cp:revision>
  <cp:lastPrinted>2016-06-20T05:07:00Z</cp:lastPrinted>
  <dcterms:created xsi:type="dcterms:W3CDTF">2016-06-20T04:51:00Z</dcterms:created>
  <dcterms:modified xsi:type="dcterms:W3CDTF">2016-06-23T05:13:00Z</dcterms:modified>
</cp:coreProperties>
</file>