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FE4" w:rsidRPr="007E1E64" w:rsidRDefault="00404FE4" w:rsidP="00F83F39">
      <w:pPr>
        <w:pBdr>
          <w:bottom w:val="single" w:sz="12" w:space="1" w:color="auto"/>
        </w:pBdr>
        <w:tabs>
          <w:tab w:val="left" w:pos="1985"/>
        </w:tabs>
        <w:spacing w:after="0"/>
        <w:jc w:val="center"/>
        <w:rPr>
          <w:rFonts w:ascii="Times New Roman" w:hAnsi="Times New Roman"/>
          <w:b/>
          <w:sz w:val="36"/>
          <w:szCs w:val="36"/>
        </w:rPr>
      </w:pPr>
      <w:r w:rsidRPr="007E1E64">
        <w:rPr>
          <w:rFonts w:ascii="Times New Roman" w:hAnsi="Times New Roman"/>
          <w:b/>
          <w:sz w:val="36"/>
          <w:szCs w:val="36"/>
        </w:rPr>
        <w:t>Я</w:t>
      </w:r>
      <w:r>
        <w:rPr>
          <w:rFonts w:ascii="Times New Roman" w:hAnsi="Times New Roman"/>
          <w:b/>
          <w:sz w:val="36"/>
          <w:szCs w:val="36"/>
        </w:rPr>
        <w:t xml:space="preserve"> </w:t>
      </w:r>
      <w:r w:rsidRPr="007E1E64">
        <w:rPr>
          <w:rFonts w:ascii="Times New Roman" w:hAnsi="Times New Roman"/>
          <w:b/>
          <w:sz w:val="36"/>
          <w:szCs w:val="36"/>
        </w:rPr>
        <w:t>Г</w:t>
      </w:r>
      <w:r>
        <w:rPr>
          <w:rFonts w:ascii="Times New Roman" w:hAnsi="Times New Roman"/>
          <w:b/>
          <w:sz w:val="36"/>
          <w:szCs w:val="36"/>
        </w:rPr>
        <w:t xml:space="preserve"> </w:t>
      </w:r>
      <w:r w:rsidRPr="007E1E64">
        <w:rPr>
          <w:rFonts w:ascii="Times New Roman" w:hAnsi="Times New Roman"/>
          <w:b/>
          <w:sz w:val="36"/>
          <w:szCs w:val="36"/>
        </w:rPr>
        <w:t>О</w:t>
      </w:r>
      <w:r>
        <w:rPr>
          <w:rFonts w:ascii="Times New Roman" w:hAnsi="Times New Roman"/>
          <w:b/>
          <w:sz w:val="36"/>
          <w:szCs w:val="36"/>
        </w:rPr>
        <w:t xml:space="preserve"> </w:t>
      </w:r>
      <w:r w:rsidRPr="007E1E64">
        <w:rPr>
          <w:rFonts w:ascii="Times New Roman" w:hAnsi="Times New Roman"/>
          <w:b/>
          <w:sz w:val="36"/>
          <w:szCs w:val="36"/>
        </w:rPr>
        <w:t>Д</w:t>
      </w:r>
      <w:r>
        <w:rPr>
          <w:rFonts w:ascii="Times New Roman" w:hAnsi="Times New Roman"/>
          <w:b/>
          <w:sz w:val="36"/>
          <w:szCs w:val="36"/>
        </w:rPr>
        <w:t xml:space="preserve"> </w:t>
      </w:r>
      <w:r w:rsidRPr="007E1E64">
        <w:rPr>
          <w:rFonts w:ascii="Times New Roman" w:hAnsi="Times New Roman"/>
          <w:b/>
          <w:sz w:val="36"/>
          <w:szCs w:val="36"/>
        </w:rPr>
        <w:t>Н</w:t>
      </w:r>
      <w:r>
        <w:rPr>
          <w:rFonts w:ascii="Times New Roman" w:hAnsi="Times New Roman"/>
          <w:b/>
          <w:sz w:val="36"/>
          <w:szCs w:val="36"/>
        </w:rPr>
        <w:t xml:space="preserve"> </w:t>
      </w:r>
      <w:r w:rsidRPr="007E1E64">
        <w:rPr>
          <w:rFonts w:ascii="Times New Roman" w:hAnsi="Times New Roman"/>
          <w:b/>
          <w:sz w:val="36"/>
          <w:szCs w:val="36"/>
        </w:rPr>
        <w:t>И</w:t>
      </w:r>
      <w:r>
        <w:rPr>
          <w:rFonts w:ascii="Times New Roman" w:hAnsi="Times New Roman"/>
          <w:b/>
          <w:sz w:val="36"/>
          <w:szCs w:val="36"/>
        </w:rPr>
        <w:t xml:space="preserve"> </w:t>
      </w:r>
      <w:r w:rsidRPr="007E1E64">
        <w:rPr>
          <w:rFonts w:ascii="Times New Roman" w:hAnsi="Times New Roman"/>
          <w:b/>
          <w:sz w:val="36"/>
          <w:szCs w:val="36"/>
        </w:rPr>
        <w:t>Н</w:t>
      </w:r>
      <w:r>
        <w:rPr>
          <w:rFonts w:ascii="Times New Roman" w:hAnsi="Times New Roman"/>
          <w:b/>
          <w:sz w:val="36"/>
          <w:szCs w:val="36"/>
        </w:rPr>
        <w:t xml:space="preserve"> </w:t>
      </w:r>
      <w:r w:rsidRPr="007E1E64">
        <w:rPr>
          <w:rFonts w:ascii="Times New Roman" w:hAnsi="Times New Roman"/>
          <w:b/>
          <w:sz w:val="36"/>
          <w:szCs w:val="36"/>
        </w:rPr>
        <w:t>С</w:t>
      </w:r>
      <w:r>
        <w:rPr>
          <w:rFonts w:ascii="Times New Roman" w:hAnsi="Times New Roman"/>
          <w:b/>
          <w:sz w:val="36"/>
          <w:szCs w:val="36"/>
        </w:rPr>
        <w:t xml:space="preserve"> </w:t>
      </w:r>
      <w:r w:rsidRPr="007E1E64">
        <w:rPr>
          <w:rFonts w:ascii="Times New Roman" w:hAnsi="Times New Roman"/>
          <w:b/>
          <w:sz w:val="36"/>
          <w:szCs w:val="36"/>
        </w:rPr>
        <w:t>К</w:t>
      </w:r>
      <w:r>
        <w:rPr>
          <w:rFonts w:ascii="Times New Roman" w:hAnsi="Times New Roman"/>
          <w:b/>
          <w:sz w:val="36"/>
          <w:szCs w:val="36"/>
        </w:rPr>
        <w:t xml:space="preserve"> </w:t>
      </w:r>
      <w:r w:rsidRPr="007E1E64">
        <w:rPr>
          <w:rFonts w:ascii="Times New Roman" w:hAnsi="Times New Roman"/>
          <w:b/>
          <w:sz w:val="36"/>
          <w:szCs w:val="36"/>
        </w:rPr>
        <w:t>И</w:t>
      </w:r>
      <w:r>
        <w:rPr>
          <w:rFonts w:ascii="Times New Roman" w:hAnsi="Times New Roman"/>
          <w:b/>
          <w:sz w:val="36"/>
          <w:szCs w:val="36"/>
        </w:rPr>
        <w:t xml:space="preserve"> Й   </w:t>
      </w:r>
      <w:r w:rsidRPr="007E1E64">
        <w:rPr>
          <w:rFonts w:ascii="Times New Roman" w:hAnsi="Times New Roman"/>
          <w:b/>
          <w:sz w:val="36"/>
          <w:szCs w:val="36"/>
        </w:rPr>
        <w:t>Г</w:t>
      </w:r>
      <w:r>
        <w:rPr>
          <w:rFonts w:ascii="Times New Roman" w:hAnsi="Times New Roman"/>
          <w:b/>
          <w:sz w:val="36"/>
          <w:szCs w:val="36"/>
        </w:rPr>
        <w:t xml:space="preserve"> </w:t>
      </w:r>
      <w:r w:rsidRPr="007E1E64">
        <w:rPr>
          <w:rFonts w:ascii="Times New Roman" w:hAnsi="Times New Roman"/>
          <w:b/>
          <w:sz w:val="36"/>
          <w:szCs w:val="36"/>
        </w:rPr>
        <w:t>О</w:t>
      </w:r>
      <w:r>
        <w:rPr>
          <w:rFonts w:ascii="Times New Roman" w:hAnsi="Times New Roman"/>
          <w:b/>
          <w:sz w:val="36"/>
          <w:szCs w:val="36"/>
        </w:rPr>
        <w:t xml:space="preserve"> </w:t>
      </w:r>
      <w:r w:rsidRPr="007E1E64">
        <w:rPr>
          <w:rFonts w:ascii="Times New Roman" w:hAnsi="Times New Roman"/>
          <w:b/>
          <w:sz w:val="36"/>
          <w:szCs w:val="36"/>
        </w:rPr>
        <w:t>Р</w:t>
      </w:r>
      <w:r>
        <w:rPr>
          <w:rFonts w:ascii="Times New Roman" w:hAnsi="Times New Roman"/>
          <w:b/>
          <w:sz w:val="36"/>
          <w:szCs w:val="36"/>
        </w:rPr>
        <w:t xml:space="preserve"> </w:t>
      </w:r>
      <w:r w:rsidRPr="007E1E64">
        <w:rPr>
          <w:rFonts w:ascii="Times New Roman" w:hAnsi="Times New Roman"/>
          <w:b/>
          <w:sz w:val="36"/>
          <w:szCs w:val="36"/>
        </w:rPr>
        <w:t>О</w:t>
      </w:r>
      <w:r>
        <w:rPr>
          <w:rFonts w:ascii="Times New Roman" w:hAnsi="Times New Roman"/>
          <w:b/>
          <w:sz w:val="36"/>
          <w:szCs w:val="36"/>
        </w:rPr>
        <w:t xml:space="preserve"> </w:t>
      </w:r>
      <w:r w:rsidRPr="007E1E64">
        <w:rPr>
          <w:rFonts w:ascii="Times New Roman" w:hAnsi="Times New Roman"/>
          <w:b/>
          <w:sz w:val="36"/>
          <w:szCs w:val="36"/>
        </w:rPr>
        <w:t>Д</w:t>
      </w:r>
      <w:r>
        <w:rPr>
          <w:rFonts w:ascii="Times New Roman" w:hAnsi="Times New Roman"/>
          <w:b/>
          <w:sz w:val="36"/>
          <w:szCs w:val="36"/>
        </w:rPr>
        <w:t xml:space="preserve"> </w:t>
      </w:r>
      <w:r w:rsidRPr="007E1E64">
        <w:rPr>
          <w:rFonts w:ascii="Times New Roman" w:hAnsi="Times New Roman"/>
          <w:b/>
          <w:sz w:val="36"/>
          <w:szCs w:val="36"/>
        </w:rPr>
        <w:t>С</w:t>
      </w:r>
      <w:r>
        <w:rPr>
          <w:rFonts w:ascii="Times New Roman" w:hAnsi="Times New Roman"/>
          <w:b/>
          <w:sz w:val="36"/>
          <w:szCs w:val="36"/>
        </w:rPr>
        <w:t xml:space="preserve"> </w:t>
      </w:r>
      <w:r w:rsidRPr="007E1E64">
        <w:rPr>
          <w:rFonts w:ascii="Times New Roman" w:hAnsi="Times New Roman"/>
          <w:b/>
          <w:sz w:val="36"/>
          <w:szCs w:val="36"/>
        </w:rPr>
        <w:t>К</w:t>
      </w:r>
      <w:r>
        <w:rPr>
          <w:rFonts w:ascii="Times New Roman" w:hAnsi="Times New Roman"/>
          <w:b/>
          <w:sz w:val="36"/>
          <w:szCs w:val="36"/>
        </w:rPr>
        <w:t xml:space="preserve"> </w:t>
      </w:r>
      <w:r w:rsidRPr="007E1E64">
        <w:rPr>
          <w:rFonts w:ascii="Times New Roman" w:hAnsi="Times New Roman"/>
          <w:b/>
          <w:sz w:val="36"/>
          <w:szCs w:val="36"/>
        </w:rPr>
        <w:t>О</w:t>
      </w:r>
      <w:r>
        <w:rPr>
          <w:rFonts w:ascii="Times New Roman" w:hAnsi="Times New Roman"/>
          <w:b/>
          <w:sz w:val="36"/>
          <w:szCs w:val="36"/>
        </w:rPr>
        <w:t xml:space="preserve"> </w:t>
      </w:r>
      <w:r w:rsidRPr="007E1E64">
        <w:rPr>
          <w:rFonts w:ascii="Times New Roman" w:hAnsi="Times New Roman"/>
          <w:b/>
          <w:sz w:val="36"/>
          <w:szCs w:val="36"/>
        </w:rPr>
        <w:t>Й</w:t>
      </w:r>
      <w:r>
        <w:rPr>
          <w:rFonts w:ascii="Times New Roman" w:hAnsi="Times New Roman"/>
          <w:b/>
          <w:sz w:val="36"/>
          <w:szCs w:val="36"/>
        </w:rPr>
        <w:t xml:space="preserve">   </w:t>
      </w:r>
      <w:r w:rsidRPr="007E1E64">
        <w:rPr>
          <w:rFonts w:ascii="Times New Roman" w:hAnsi="Times New Roman"/>
          <w:b/>
          <w:sz w:val="36"/>
          <w:szCs w:val="36"/>
        </w:rPr>
        <w:t>О</w:t>
      </w:r>
      <w:r>
        <w:rPr>
          <w:rFonts w:ascii="Times New Roman" w:hAnsi="Times New Roman"/>
          <w:b/>
          <w:sz w:val="36"/>
          <w:szCs w:val="36"/>
        </w:rPr>
        <w:t xml:space="preserve"> </w:t>
      </w:r>
      <w:r w:rsidRPr="007E1E64">
        <w:rPr>
          <w:rFonts w:ascii="Times New Roman" w:hAnsi="Times New Roman"/>
          <w:b/>
          <w:sz w:val="36"/>
          <w:szCs w:val="36"/>
        </w:rPr>
        <w:t>К</w:t>
      </w:r>
      <w:r>
        <w:rPr>
          <w:rFonts w:ascii="Times New Roman" w:hAnsi="Times New Roman"/>
          <w:b/>
          <w:sz w:val="36"/>
          <w:szCs w:val="36"/>
        </w:rPr>
        <w:t xml:space="preserve"> </w:t>
      </w:r>
      <w:r w:rsidRPr="007E1E64">
        <w:rPr>
          <w:rFonts w:ascii="Times New Roman" w:hAnsi="Times New Roman"/>
          <w:b/>
          <w:sz w:val="36"/>
          <w:szCs w:val="36"/>
        </w:rPr>
        <w:t>Р</w:t>
      </w:r>
      <w:r>
        <w:rPr>
          <w:rFonts w:ascii="Times New Roman" w:hAnsi="Times New Roman"/>
          <w:b/>
          <w:sz w:val="36"/>
          <w:szCs w:val="36"/>
        </w:rPr>
        <w:t xml:space="preserve"> </w:t>
      </w:r>
      <w:r w:rsidRPr="007E1E64">
        <w:rPr>
          <w:rFonts w:ascii="Times New Roman" w:hAnsi="Times New Roman"/>
          <w:b/>
          <w:sz w:val="36"/>
          <w:szCs w:val="36"/>
        </w:rPr>
        <w:t>У</w:t>
      </w:r>
      <w:r>
        <w:rPr>
          <w:rFonts w:ascii="Times New Roman" w:hAnsi="Times New Roman"/>
          <w:b/>
          <w:sz w:val="36"/>
          <w:szCs w:val="36"/>
        </w:rPr>
        <w:t xml:space="preserve"> </w:t>
      </w:r>
      <w:r w:rsidRPr="007E1E64">
        <w:rPr>
          <w:rFonts w:ascii="Times New Roman" w:hAnsi="Times New Roman"/>
          <w:b/>
          <w:sz w:val="36"/>
          <w:szCs w:val="36"/>
        </w:rPr>
        <w:t>Г</w:t>
      </w:r>
    </w:p>
    <w:p w:rsidR="00404FE4" w:rsidRDefault="00404FE4" w:rsidP="00F83F39">
      <w:pPr>
        <w:spacing w:after="0"/>
        <w:jc w:val="center"/>
      </w:pPr>
      <w:r w:rsidRPr="00D11B5E">
        <w:rPr>
          <w:rFonts w:ascii="Times New Roman" w:hAnsi="Times New Roman"/>
          <w:sz w:val="12"/>
          <w:szCs w:val="12"/>
        </w:rPr>
        <w:t xml:space="preserve">686230, поселок Ягодное, Ягоднинский район, Магаданская область, улица Спортивная, дом 6,  тел. </w:t>
      </w:r>
      <w:r w:rsidRPr="00C0054E">
        <w:rPr>
          <w:rFonts w:ascii="Times New Roman" w:hAnsi="Times New Roman"/>
          <w:sz w:val="12"/>
          <w:szCs w:val="12"/>
        </w:rPr>
        <w:t xml:space="preserve">(8 41343) 2-35-29, </w:t>
      </w:r>
      <w:r w:rsidRPr="00D11B5E">
        <w:rPr>
          <w:rFonts w:ascii="Times New Roman" w:hAnsi="Times New Roman"/>
          <w:sz w:val="12"/>
          <w:szCs w:val="12"/>
        </w:rPr>
        <w:t>факс</w:t>
      </w:r>
      <w:r w:rsidRPr="00C0054E">
        <w:rPr>
          <w:rFonts w:ascii="Times New Roman" w:hAnsi="Times New Roman"/>
          <w:sz w:val="12"/>
          <w:szCs w:val="12"/>
        </w:rPr>
        <w:t xml:space="preserve">  (8 41343) 2-20-42,</w:t>
      </w:r>
      <w:r w:rsidRPr="00C0054E">
        <w:rPr>
          <w:rFonts w:ascii="Times New Roman" w:hAnsi="Times New Roman"/>
          <w:color w:val="000000"/>
          <w:sz w:val="12"/>
          <w:szCs w:val="12"/>
        </w:rPr>
        <w:t xml:space="preserve"> </w:t>
      </w:r>
      <w:r w:rsidRPr="00D11B5E">
        <w:rPr>
          <w:rFonts w:ascii="Times New Roman" w:hAnsi="Times New Roman"/>
          <w:color w:val="000000"/>
          <w:sz w:val="12"/>
          <w:szCs w:val="12"/>
          <w:lang w:val="en-US"/>
        </w:rPr>
        <w:t>E</w:t>
      </w:r>
      <w:r w:rsidRPr="00C0054E">
        <w:rPr>
          <w:rFonts w:ascii="Times New Roman" w:hAnsi="Times New Roman"/>
          <w:color w:val="000000"/>
          <w:sz w:val="12"/>
          <w:szCs w:val="12"/>
        </w:rPr>
        <w:t>-</w:t>
      </w:r>
      <w:r w:rsidRPr="00D11B5E">
        <w:rPr>
          <w:rFonts w:ascii="Times New Roman" w:hAnsi="Times New Roman"/>
          <w:color w:val="000000"/>
          <w:sz w:val="12"/>
          <w:szCs w:val="12"/>
          <w:lang w:val="en-US"/>
        </w:rPr>
        <w:t>mail</w:t>
      </w:r>
      <w:r w:rsidRPr="00C0054E">
        <w:rPr>
          <w:rFonts w:ascii="Times New Roman" w:hAnsi="Times New Roman"/>
          <w:color w:val="000000"/>
          <w:sz w:val="12"/>
          <w:szCs w:val="12"/>
        </w:rPr>
        <w:t>:</w:t>
      </w:r>
      <w:r w:rsidRPr="00C0054E">
        <w:rPr>
          <w:rFonts w:ascii="Times New Roman" w:hAnsi="Times New Roman"/>
          <w:sz w:val="12"/>
          <w:szCs w:val="12"/>
        </w:rPr>
        <w:t xml:space="preserve"> </w:t>
      </w:r>
      <w:hyperlink r:id="rId8" w:history="1">
        <w:r w:rsidRPr="00A66FCC">
          <w:rPr>
            <w:rStyle w:val="a3"/>
            <w:rFonts w:ascii="Times New Roman" w:hAnsi="Times New Roman"/>
            <w:sz w:val="12"/>
            <w:szCs w:val="12"/>
            <w:lang w:val="en-US"/>
          </w:rPr>
          <w:t>Priemnaya</w:t>
        </w:r>
        <w:r w:rsidRPr="00C0054E">
          <w:rPr>
            <w:rStyle w:val="a3"/>
            <w:rFonts w:ascii="Times New Roman" w:hAnsi="Times New Roman"/>
            <w:sz w:val="12"/>
            <w:szCs w:val="12"/>
          </w:rPr>
          <w:t>_</w:t>
        </w:r>
        <w:r w:rsidRPr="00A66FCC">
          <w:rPr>
            <w:rStyle w:val="a3"/>
            <w:rFonts w:ascii="Times New Roman" w:hAnsi="Times New Roman"/>
            <w:sz w:val="12"/>
            <w:szCs w:val="12"/>
            <w:lang w:val="en-US"/>
          </w:rPr>
          <w:t>yagodnoe</w:t>
        </w:r>
        <w:r w:rsidRPr="00C0054E">
          <w:rPr>
            <w:rStyle w:val="a3"/>
            <w:rFonts w:ascii="Times New Roman" w:hAnsi="Times New Roman"/>
            <w:sz w:val="12"/>
            <w:szCs w:val="12"/>
          </w:rPr>
          <w:t>@49</w:t>
        </w:r>
        <w:r w:rsidRPr="00A66FCC">
          <w:rPr>
            <w:rStyle w:val="a3"/>
            <w:rFonts w:ascii="Times New Roman" w:hAnsi="Times New Roman"/>
            <w:sz w:val="12"/>
            <w:szCs w:val="12"/>
            <w:lang w:val="en-US"/>
          </w:rPr>
          <w:t>gov</w:t>
        </w:r>
        <w:r w:rsidRPr="00C0054E">
          <w:rPr>
            <w:rStyle w:val="a3"/>
            <w:rFonts w:ascii="Times New Roman" w:hAnsi="Times New Roman"/>
            <w:sz w:val="12"/>
            <w:szCs w:val="12"/>
          </w:rPr>
          <w:t>.</w:t>
        </w:r>
        <w:r w:rsidRPr="00A66FCC">
          <w:rPr>
            <w:rStyle w:val="a3"/>
            <w:rFonts w:ascii="Times New Roman" w:hAnsi="Times New Roman"/>
            <w:sz w:val="12"/>
            <w:szCs w:val="12"/>
            <w:lang w:val="en-US"/>
          </w:rPr>
          <w:t>ru</w:t>
        </w:r>
      </w:hyperlink>
    </w:p>
    <w:p w:rsidR="00404FE4" w:rsidRPr="003709BF" w:rsidRDefault="00404FE4" w:rsidP="00F83F39">
      <w:pPr>
        <w:spacing w:after="0" w:line="240" w:lineRule="auto"/>
        <w:jc w:val="center"/>
        <w:rPr>
          <w:rFonts w:ascii="Times New Roman" w:hAnsi="Times New Roman"/>
          <w:b/>
          <w:sz w:val="12"/>
          <w:szCs w:val="12"/>
        </w:rPr>
      </w:pPr>
    </w:p>
    <w:p w:rsidR="00404FE4" w:rsidRPr="003709BF" w:rsidRDefault="00404FE4" w:rsidP="00F83F39">
      <w:pPr>
        <w:spacing w:after="0" w:line="240" w:lineRule="auto"/>
        <w:jc w:val="center"/>
        <w:rPr>
          <w:rFonts w:ascii="Times New Roman" w:hAnsi="Times New Roman"/>
          <w:b/>
          <w:color w:val="000000"/>
          <w:sz w:val="28"/>
          <w:szCs w:val="28"/>
        </w:rPr>
      </w:pPr>
      <w:r w:rsidRPr="003709BF">
        <w:rPr>
          <w:rFonts w:ascii="Times New Roman" w:hAnsi="Times New Roman"/>
          <w:b/>
          <w:sz w:val="28"/>
          <w:szCs w:val="28"/>
        </w:rPr>
        <w:t>АДМИНИСТРАЦИЯ ЯГОДНИНСКОГО ГОРОДСКОГО ОКРУГА</w:t>
      </w:r>
    </w:p>
    <w:p w:rsidR="00404FE4" w:rsidRPr="003709BF" w:rsidRDefault="00404FE4" w:rsidP="00F83F39">
      <w:pPr>
        <w:pStyle w:val="40"/>
        <w:shd w:val="clear" w:color="auto" w:fill="auto"/>
        <w:spacing w:before="0" w:after="0" w:line="240" w:lineRule="auto"/>
        <w:ind w:left="3640" w:right="306"/>
        <w:jc w:val="both"/>
        <w:rPr>
          <w:color w:val="000000"/>
          <w:sz w:val="28"/>
          <w:szCs w:val="28"/>
          <w:lang w:bidi="ru-RU"/>
        </w:rPr>
      </w:pPr>
    </w:p>
    <w:p w:rsidR="00404FE4" w:rsidRPr="003709BF" w:rsidRDefault="00404FE4" w:rsidP="00F83F39">
      <w:pPr>
        <w:pStyle w:val="40"/>
        <w:shd w:val="clear" w:color="auto" w:fill="auto"/>
        <w:spacing w:before="0" w:after="285" w:line="240" w:lineRule="auto"/>
        <w:ind w:right="308"/>
        <w:rPr>
          <w:sz w:val="28"/>
          <w:szCs w:val="28"/>
        </w:rPr>
      </w:pPr>
      <w:r w:rsidRPr="003709BF">
        <w:rPr>
          <w:color w:val="000000"/>
          <w:sz w:val="28"/>
          <w:szCs w:val="28"/>
          <w:lang w:bidi="ru-RU"/>
        </w:rPr>
        <w:t>ПОСТАНОВЛЕНИЕ</w:t>
      </w:r>
    </w:p>
    <w:p w:rsidR="00404FE4" w:rsidRPr="00AC4EA7" w:rsidRDefault="00404FE4" w:rsidP="00F83F39">
      <w:pPr>
        <w:spacing w:line="240" w:lineRule="auto"/>
        <w:jc w:val="both"/>
        <w:rPr>
          <w:rFonts w:ascii="Times New Roman" w:hAnsi="Times New Roman"/>
          <w:sz w:val="28"/>
          <w:szCs w:val="28"/>
        </w:rPr>
      </w:pPr>
      <w:r w:rsidRPr="00614246">
        <w:rPr>
          <w:rFonts w:ascii="Times New Roman" w:hAnsi="Times New Roman"/>
          <w:sz w:val="28"/>
          <w:szCs w:val="28"/>
        </w:rPr>
        <w:t>от «</w:t>
      </w:r>
      <w:r>
        <w:rPr>
          <w:rFonts w:ascii="Times New Roman" w:hAnsi="Times New Roman"/>
          <w:sz w:val="28"/>
          <w:szCs w:val="28"/>
        </w:rPr>
        <w:t>____</w:t>
      </w:r>
      <w:r w:rsidRPr="00614246">
        <w:rPr>
          <w:rFonts w:ascii="Times New Roman" w:hAnsi="Times New Roman"/>
          <w:sz w:val="28"/>
          <w:szCs w:val="28"/>
        </w:rPr>
        <w:t>»</w:t>
      </w:r>
      <w:r>
        <w:rPr>
          <w:rFonts w:ascii="Times New Roman" w:hAnsi="Times New Roman"/>
          <w:sz w:val="28"/>
          <w:szCs w:val="28"/>
        </w:rPr>
        <w:t xml:space="preserve"> ________</w:t>
      </w:r>
      <w:r w:rsidRPr="00614246">
        <w:rPr>
          <w:rFonts w:ascii="Times New Roman" w:hAnsi="Times New Roman"/>
          <w:sz w:val="28"/>
          <w:szCs w:val="28"/>
        </w:rPr>
        <w:t xml:space="preserve"> 2022 г</w:t>
      </w:r>
      <w:r w:rsidR="00D74FF5">
        <w:rPr>
          <w:rFonts w:ascii="Times New Roman" w:hAnsi="Times New Roman"/>
          <w:sz w:val="28"/>
          <w:szCs w:val="28"/>
        </w:rPr>
        <w:t xml:space="preserve">ода </w:t>
      </w:r>
      <w:r w:rsidRPr="00614246">
        <w:rPr>
          <w:rFonts w:ascii="Times New Roman" w:hAnsi="Times New Roman"/>
          <w:sz w:val="28"/>
          <w:szCs w:val="28"/>
        </w:rPr>
        <w:t xml:space="preserve">   </w:t>
      </w:r>
      <w:r>
        <w:rPr>
          <w:rFonts w:ascii="Times New Roman" w:hAnsi="Times New Roman"/>
          <w:sz w:val="28"/>
          <w:szCs w:val="28"/>
        </w:rPr>
        <w:t xml:space="preserve">                            </w:t>
      </w:r>
      <w:r w:rsidR="00631A0E">
        <w:rPr>
          <w:rFonts w:ascii="Times New Roman" w:hAnsi="Times New Roman"/>
          <w:sz w:val="28"/>
          <w:szCs w:val="28"/>
        </w:rPr>
        <w:t xml:space="preserve">  </w:t>
      </w:r>
      <w:r>
        <w:rPr>
          <w:rFonts w:ascii="Times New Roman" w:hAnsi="Times New Roman"/>
          <w:sz w:val="28"/>
          <w:szCs w:val="28"/>
        </w:rPr>
        <w:t xml:space="preserve">         </w:t>
      </w:r>
      <w:r w:rsidRPr="00614246">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00F83F39">
        <w:rPr>
          <w:rFonts w:ascii="Times New Roman" w:hAnsi="Times New Roman"/>
          <w:sz w:val="28"/>
          <w:szCs w:val="28"/>
        </w:rPr>
        <w:t xml:space="preserve">           </w:t>
      </w:r>
      <w:r w:rsidRPr="00614246">
        <w:rPr>
          <w:rFonts w:ascii="Times New Roman" w:hAnsi="Times New Roman"/>
          <w:sz w:val="28"/>
          <w:szCs w:val="28"/>
        </w:rPr>
        <w:t xml:space="preserve">№ </w:t>
      </w:r>
      <w:r>
        <w:rPr>
          <w:rFonts w:ascii="Times New Roman" w:hAnsi="Times New Roman"/>
          <w:sz w:val="28"/>
          <w:szCs w:val="28"/>
        </w:rPr>
        <w:t>___</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73"/>
      </w:tblGrid>
      <w:tr w:rsidR="00404FE4" w:rsidRPr="00404FE4" w:rsidTr="00404FE4">
        <w:trPr>
          <w:trHeight w:val="513"/>
        </w:trPr>
        <w:tc>
          <w:tcPr>
            <w:tcW w:w="6073" w:type="dxa"/>
          </w:tcPr>
          <w:p w:rsidR="00404FE4" w:rsidRPr="00404FE4" w:rsidRDefault="00404FE4" w:rsidP="00F83F39">
            <w:pPr>
              <w:widowControl w:val="0"/>
              <w:tabs>
                <w:tab w:val="left" w:pos="-250"/>
              </w:tabs>
              <w:adjustRightInd w:val="0"/>
              <w:ind w:right="34"/>
              <w:jc w:val="both"/>
              <w:rPr>
                <w:rFonts w:ascii="Times New Roman" w:hAnsi="Times New Roman" w:cs="Times New Roman"/>
                <w:bCs/>
                <w:sz w:val="28"/>
                <w:szCs w:val="28"/>
              </w:rPr>
            </w:pPr>
            <w:r w:rsidRPr="00404FE4">
              <w:rPr>
                <w:rFonts w:ascii="Times New Roman" w:hAnsi="Times New Roman" w:cs="Times New Roman"/>
                <w:bCs/>
                <w:sz w:val="28"/>
                <w:szCs w:val="28"/>
              </w:rPr>
              <w:t>Об утверждении административного регламента предоставления</w:t>
            </w:r>
            <w:r w:rsidRPr="00404FE4">
              <w:rPr>
                <w:rFonts w:ascii="Times New Roman" w:hAnsi="Times New Roman" w:cs="Times New Roman"/>
                <w:sz w:val="28"/>
                <w:szCs w:val="28"/>
              </w:rPr>
              <w:t xml:space="preserve"> муниципальной услуги</w:t>
            </w:r>
            <w:r w:rsidRPr="00404FE4">
              <w:rPr>
                <w:rFonts w:ascii="Times New Roman" w:hAnsi="Times New Roman" w:cs="Times New Roman"/>
                <w:bCs/>
                <w:sz w:val="28"/>
                <w:szCs w:val="28"/>
              </w:rPr>
              <w:t xml:space="preserve"> </w:t>
            </w:r>
            <w:r w:rsidRPr="00E254B5">
              <w:rPr>
                <w:rFonts w:ascii="Times New Roman" w:hAnsi="Times New Roman" w:cs="Times New Roman"/>
                <w:bCs/>
                <w:sz w:val="28"/>
                <w:szCs w:val="28"/>
              </w:rPr>
              <w:t>«</w:t>
            </w:r>
            <w:r w:rsidR="00E254B5" w:rsidRPr="00E254B5">
              <w:rPr>
                <w:rFonts w:ascii="Times New Roman" w:hAnsi="Times New Roman" w:cs="Times New Roman"/>
                <w:sz w:val="28"/>
                <w:szCs w:val="28"/>
              </w:rPr>
              <w:t>Установка информационной вывески, согласование дизайн-проекта размещения вывески</w:t>
            </w:r>
            <w:r w:rsidRPr="00E254B5">
              <w:rPr>
                <w:rFonts w:ascii="Times New Roman" w:hAnsi="Times New Roman" w:cs="Times New Roman"/>
                <w:bCs/>
                <w:color w:val="000000" w:themeColor="text1"/>
                <w:sz w:val="28"/>
                <w:szCs w:val="28"/>
              </w:rPr>
              <w:t>»</w:t>
            </w:r>
          </w:p>
          <w:p w:rsidR="00404FE4" w:rsidRPr="00404FE4" w:rsidRDefault="00404FE4" w:rsidP="00F83F39">
            <w:pPr>
              <w:pStyle w:val="50"/>
              <w:shd w:val="clear" w:color="auto" w:fill="auto"/>
              <w:spacing w:before="0" w:after="0" w:line="240" w:lineRule="auto"/>
              <w:ind w:left="20"/>
              <w:jc w:val="both"/>
              <w:rPr>
                <w:rFonts w:cs="Times New Roman"/>
                <w:sz w:val="28"/>
                <w:szCs w:val="28"/>
              </w:rPr>
            </w:pPr>
          </w:p>
        </w:tc>
      </w:tr>
    </w:tbl>
    <w:p w:rsidR="00404FE4" w:rsidRPr="003709BF" w:rsidRDefault="00404FE4" w:rsidP="00F83F39">
      <w:pPr>
        <w:pStyle w:val="ConsPlusNormal"/>
        <w:spacing w:line="360" w:lineRule="auto"/>
        <w:ind w:firstLine="709"/>
        <w:jc w:val="both"/>
        <w:rPr>
          <w:bCs/>
        </w:rPr>
      </w:pPr>
      <w:r w:rsidRPr="003709BF">
        <w:t xml:space="preserve">В соответствии с Федеральным </w:t>
      </w:r>
      <w:hyperlink r:id="rId9" w:history="1">
        <w:r w:rsidRPr="00404FE4">
          <w:t>законом</w:t>
        </w:r>
      </w:hyperlink>
      <w:r w:rsidRPr="003709BF">
        <w:t xml:space="preserve"> от 27.07.2010 № 210-ФЗ «Об организации предоставления государственных и муниципальных услуг»</w:t>
      </w:r>
      <w:r w:rsidRPr="003709BF">
        <w:rPr>
          <w:bCs/>
        </w:rPr>
        <w:t>, постановлением администрации Ягоднинского городского округа от 19.12.</w:t>
      </w:r>
      <w:r>
        <w:rPr>
          <w:bCs/>
        </w:rPr>
        <w:t>2015 № 517 «Об утверждении п</w:t>
      </w:r>
      <w:r w:rsidRPr="003709BF">
        <w:rPr>
          <w:bCs/>
        </w:rPr>
        <w:t>орядка разработки и утверждения административных регламентов предоставления муниципальных услуг в МО «Ягоднинский городской округ», Уставом муниципального образования «Ягоднинский городской округ», администрация Ягоднинского городского округа</w:t>
      </w:r>
    </w:p>
    <w:p w:rsidR="00404FE4" w:rsidRPr="00DF599C" w:rsidRDefault="00404FE4" w:rsidP="00F83F39">
      <w:pPr>
        <w:pStyle w:val="ConsPlusNormal"/>
        <w:jc w:val="both"/>
        <w:rPr>
          <w:sz w:val="12"/>
          <w:szCs w:val="12"/>
        </w:rPr>
      </w:pPr>
    </w:p>
    <w:p w:rsidR="00404FE4" w:rsidRDefault="00404FE4" w:rsidP="00F83F39">
      <w:pPr>
        <w:pStyle w:val="ConsPlusNormal"/>
        <w:jc w:val="center"/>
      </w:pPr>
      <w:r w:rsidRPr="003709BF">
        <w:t>ПОСТАНОВЛЯЕТ:</w:t>
      </w:r>
    </w:p>
    <w:p w:rsidR="0062232F" w:rsidRDefault="0062232F" w:rsidP="00F83F39">
      <w:pPr>
        <w:pStyle w:val="a7"/>
        <w:widowControl w:val="0"/>
        <w:autoSpaceDE w:val="0"/>
        <w:autoSpaceDN w:val="0"/>
        <w:adjustRightInd w:val="0"/>
        <w:spacing w:after="0" w:line="240" w:lineRule="auto"/>
        <w:ind w:left="0"/>
        <w:jc w:val="both"/>
        <w:rPr>
          <w:rFonts w:ascii="Times New Roman" w:hAnsi="Times New Roman"/>
          <w:sz w:val="28"/>
          <w:szCs w:val="28"/>
        </w:rPr>
      </w:pPr>
    </w:p>
    <w:p w:rsidR="0062232F" w:rsidRPr="0062232F" w:rsidRDefault="00C742F3" w:rsidP="00F83F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04FE4" w:rsidRPr="0062232F">
        <w:rPr>
          <w:rFonts w:ascii="Times New Roman" w:hAnsi="Times New Roman" w:cs="Times New Roman"/>
          <w:sz w:val="28"/>
          <w:szCs w:val="28"/>
        </w:rPr>
        <w:t>Утвердить</w:t>
      </w:r>
      <w:r w:rsidR="0062232F" w:rsidRPr="0062232F">
        <w:rPr>
          <w:rFonts w:ascii="Times New Roman" w:hAnsi="Times New Roman" w:cs="Times New Roman"/>
          <w:sz w:val="28"/>
          <w:szCs w:val="28"/>
        </w:rPr>
        <w:t xml:space="preserve"> </w:t>
      </w:r>
      <w:r w:rsidR="00404FE4" w:rsidRPr="0062232F">
        <w:rPr>
          <w:rFonts w:ascii="Times New Roman" w:hAnsi="Times New Roman" w:cs="Times New Roman"/>
          <w:sz w:val="28"/>
          <w:szCs w:val="28"/>
        </w:rPr>
        <w:t>прилагаемый</w:t>
      </w:r>
      <w:r w:rsidR="0062232F" w:rsidRPr="0062232F">
        <w:rPr>
          <w:rFonts w:ascii="Times New Roman" w:hAnsi="Times New Roman" w:cs="Times New Roman"/>
          <w:sz w:val="28"/>
          <w:szCs w:val="28"/>
        </w:rPr>
        <w:t xml:space="preserve"> </w:t>
      </w:r>
      <w:r w:rsidR="00404FE4" w:rsidRPr="0062232F">
        <w:rPr>
          <w:rFonts w:ascii="Times New Roman" w:hAnsi="Times New Roman" w:cs="Times New Roman"/>
          <w:sz w:val="28"/>
          <w:szCs w:val="28"/>
        </w:rPr>
        <w:t>административный</w:t>
      </w:r>
      <w:r w:rsidR="0062232F" w:rsidRPr="0062232F">
        <w:rPr>
          <w:rFonts w:ascii="Times New Roman" w:hAnsi="Times New Roman" w:cs="Times New Roman"/>
          <w:sz w:val="28"/>
          <w:szCs w:val="28"/>
        </w:rPr>
        <w:t xml:space="preserve"> </w:t>
      </w:r>
      <w:r w:rsidR="00404FE4" w:rsidRPr="0062232F">
        <w:rPr>
          <w:rFonts w:ascii="Times New Roman" w:hAnsi="Times New Roman" w:cs="Times New Roman"/>
          <w:sz w:val="28"/>
          <w:szCs w:val="28"/>
        </w:rPr>
        <w:t>регламент</w:t>
      </w:r>
      <w:r w:rsidR="0062232F" w:rsidRPr="0062232F">
        <w:rPr>
          <w:rFonts w:ascii="Times New Roman" w:hAnsi="Times New Roman" w:cs="Times New Roman"/>
          <w:sz w:val="28"/>
          <w:szCs w:val="28"/>
        </w:rPr>
        <w:t xml:space="preserve"> </w:t>
      </w:r>
      <w:r w:rsidR="00404FE4" w:rsidRPr="0062232F">
        <w:rPr>
          <w:rFonts w:ascii="Times New Roman" w:hAnsi="Times New Roman" w:cs="Times New Roman"/>
          <w:sz w:val="28"/>
          <w:szCs w:val="28"/>
        </w:rPr>
        <w:t>предоставления</w:t>
      </w:r>
      <w:r w:rsidR="0062232F" w:rsidRPr="0062232F">
        <w:rPr>
          <w:rFonts w:ascii="Times New Roman" w:hAnsi="Times New Roman" w:cs="Times New Roman"/>
          <w:sz w:val="28"/>
          <w:szCs w:val="28"/>
        </w:rPr>
        <w:t xml:space="preserve"> </w:t>
      </w:r>
      <w:r w:rsidR="00404FE4" w:rsidRPr="0062232F">
        <w:rPr>
          <w:rFonts w:ascii="Times New Roman" w:hAnsi="Times New Roman" w:cs="Times New Roman"/>
          <w:sz w:val="28"/>
          <w:szCs w:val="28"/>
        </w:rPr>
        <w:t>муниципальной услуги «</w:t>
      </w:r>
      <w:r w:rsidR="00E254B5" w:rsidRPr="00E254B5">
        <w:rPr>
          <w:rFonts w:ascii="Times New Roman" w:hAnsi="Times New Roman" w:cs="Times New Roman"/>
          <w:sz w:val="28"/>
          <w:szCs w:val="28"/>
        </w:rPr>
        <w:t>Установка информационной вывески, согласование дизайн-проекта размещения вывески</w:t>
      </w:r>
      <w:r w:rsidR="00404FE4" w:rsidRPr="0062232F">
        <w:rPr>
          <w:rFonts w:ascii="Times New Roman" w:hAnsi="Times New Roman" w:cs="Times New Roman"/>
          <w:sz w:val="28"/>
          <w:szCs w:val="28"/>
        </w:rPr>
        <w:t>».</w:t>
      </w:r>
    </w:p>
    <w:p w:rsidR="00C742F3" w:rsidRDefault="00C742F3" w:rsidP="00F83F39">
      <w:pPr>
        <w:pStyle w:val="a7"/>
        <w:widowControl w:val="0"/>
        <w:autoSpaceDE w:val="0"/>
        <w:autoSpaceDN w:val="0"/>
        <w:adjustRightInd w:val="0"/>
        <w:spacing w:after="0" w:line="360" w:lineRule="auto"/>
        <w:ind w:left="0" w:firstLine="709"/>
        <w:jc w:val="both"/>
        <w:rPr>
          <w:rFonts w:ascii="Times New Roman" w:hAnsi="Times New Roman"/>
          <w:bCs/>
          <w:sz w:val="28"/>
          <w:szCs w:val="28"/>
          <w:u w:val="single"/>
        </w:rPr>
      </w:pPr>
      <w:r>
        <w:rPr>
          <w:rFonts w:ascii="Times New Roman" w:hAnsi="Times New Roman"/>
          <w:sz w:val="28"/>
          <w:szCs w:val="28"/>
        </w:rPr>
        <w:t>2</w:t>
      </w:r>
      <w:r w:rsidR="0062232F">
        <w:rPr>
          <w:rFonts w:ascii="Times New Roman" w:hAnsi="Times New Roman"/>
          <w:sz w:val="28"/>
          <w:szCs w:val="28"/>
        </w:rPr>
        <w:t xml:space="preserve">. </w:t>
      </w:r>
      <w:r w:rsidR="00404FE4" w:rsidRPr="00B00EA2">
        <w:rPr>
          <w:rFonts w:ascii="Times New Roman" w:hAnsi="Times New Roman"/>
          <w:bCs/>
          <w:sz w:val="28"/>
          <w:szCs w:val="28"/>
        </w:rPr>
        <w:t xml:space="preserve">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w:t>
      </w:r>
      <w:hyperlink r:id="rId10" w:history="1">
        <w:r w:rsidR="00404FE4" w:rsidRPr="00A90F88">
          <w:rPr>
            <w:rStyle w:val="a3"/>
            <w:rFonts w:ascii="Times New Roman" w:hAnsi="Times New Roman"/>
            <w:sz w:val="28"/>
            <w:szCs w:val="28"/>
            <w:lang w:val="en-US"/>
          </w:rPr>
          <w:t>http</w:t>
        </w:r>
        <w:r w:rsidR="00404FE4" w:rsidRPr="00A90F88">
          <w:rPr>
            <w:rStyle w:val="a3"/>
            <w:rFonts w:ascii="Times New Roman" w:hAnsi="Times New Roman"/>
            <w:sz w:val="28"/>
            <w:szCs w:val="28"/>
          </w:rPr>
          <w:t>://</w:t>
        </w:r>
        <w:r w:rsidR="00404FE4" w:rsidRPr="00A90F88">
          <w:rPr>
            <w:rStyle w:val="a3"/>
            <w:rFonts w:ascii="Times New Roman" w:hAnsi="Times New Roman"/>
            <w:sz w:val="28"/>
            <w:szCs w:val="28"/>
            <w:lang w:val="en-US"/>
          </w:rPr>
          <w:t>yagodnoeadm</w:t>
        </w:r>
        <w:r w:rsidR="00404FE4" w:rsidRPr="00A90F88">
          <w:rPr>
            <w:rStyle w:val="a3"/>
            <w:rFonts w:ascii="Times New Roman" w:hAnsi="Times New Roman"/>
            <w:sz w:val="28"/>
            <w:szCs w:val="28"/>
          </w:rPr>
          <w:t>.</w:t>
        </w:r>
        <w:r w:rsidR="00404FE4" w:rsidRPr="00A90F88">
          <w:rPr>
            <w:rStyle w:val="a3"/>
            <w:rFonts w:ascii="Times New Roman" w:hAnsi="Times New Roman"/>
            <w:sz w:val="28"/>
            <w:szCs w:val="28"/>
            <w:lang w:val="en-US"/>
          </w:rPr>
          <w:t>ru</w:t>
        </w:r>
      </w:hyperlink>
      <w:r w:rsidR="00404FE4" w:rsidRPr="00A90F88">
        <w:rPr>
          <w:rFonts w:ascii="Times New Roman" w:hAnsi="Times New Roman"/>
          <w:bCs/>
          <w:sz w:val="28"/>
          <w:szCs w:val="28"/>
          <w:u w:val="single"/>
        </w:rPr>
        <w:t>.</w:t>
      </w:r>
    </w:p>
    <w:p w:rsidR="00404FE4" w:rsidRPr="00C742F3" w:rsidRDefault="00C742F3" w:rsidP="00F83F39">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3. </w:t>
      </w:r>
      <w:r w:rsidR="00404FE4" w:rsidRPr="00C742F3">
        <w:rPr>
          <w:rFonts w:ascii="Times New Roman" w:hAnsi="Times New Roman"/>
          <w:bCs/>
          <w:sz w:val="28"/>
          <w:szCs w:val="28"/>
        </w:rPr>
        <w:t>Контроль за исполнением настоящего постановления оставляю за собой.</w:t>
      </w:r>
    </w:p>
    <w:p w:rsidR="00C742F3" w:rsidRDefault="00C742F3" w:rsidP="00F83F39">
      <w:pPr>
        <w:tabs>
          <w:tab w:val="left" w:pos="426"/>
        </w:tabs>
        <w:autoSpaceDE w:val="0"/>
        <w:autoSpaceDN w:val="0"/>
        <w:adjustRightInd w:val="0"/>
        <w:spacing w:after="0" w:line="240" w:lineRule="auto"/>
        <w:ind w:left="-142"/>
        <w:jc w:val="both"/>
        <w:rPr>
          <w:rFonts w:ascii="Times New Roman" w:hAnsi="Times New Roman"/>
          <w:bCs/>
          <w:sz w:val="28"/>
          <w:szCs w:val="28"/>
        </w:rPr>
      </w:pPr>
    </w:p>
    <w:p w:rsidR="00404FE4" w:rsidRDefault="00C742F3" w:rsidP="00F83F39">
      <w:pPr>
        <w:tabs>
          <w:tab w:val="left" w:pos="426"/>
        </w:tabs>
        <w:autoSpaceDE w:val="0"/>
        <w:autoSpaceDN w:val="0"/>
        <w:adjustRightInd w:val="0"/>
        <w:spacing w:after="0" w:line="240" w:lineRule="auto"/>
        <w:ind w:left="-142"/>
        <w:jc w:val="both"/>
        <w:rPr>
          <w:rFonts w:ascii="Times New Roman" w:hAnsi="Times New Roman"/>
          <w:bCs/>
          <w:sz w:val="28"/>
          <w:szCs w:val="28"/>
        </w:rPr>
      </w:pPr>
      <w:r>
        <w:rPr>
          <w:rFonts w:ascii="Times New Roman" w:hAnsi="Times New Roman"/>
          <w:bCs/>
          <w:sz w:val="28"/>
          <w:szCs w:val="28"/>
        </w:rPr>
        <w:t>Г</w:t>
      </w:r>
      <w:r w:rsidR="00404FE4">
        <w:rPr>
          <w:rFonts w:ascii="Times New Roman" w:hAnsi="Times New Roman"/>
          <w:bCs/>
          <w:sz w:val="28"/>
          <w:szCs w:val="28"/>
        </w:rPr>
        <w:t>лав</w:t>
      </w:r>
      <w:r>
        <w:rPr>
          <w:rFonts w:ascii="Times New Roman" w:hAnsi="Times New Roman"/>
          <w:bCs/>
          <w:sz w:val="28"/>
          <w:szCs w:val="28"/>
        </w:rPr>
        <w:t>а</w:t>
      </w:r>
      <w:r w:rsidR="00404FE4" w:rsidRPr="003709BF">
        <w:rPr>
          <w:rFonts w:ascii="Times New Roman" w:hAnsi="Times New Roman"/>
          <w:bCs/>
          <w:sz w:val="28"/>
          <w:szCs w:val="28"/>
        </w:rPr>
        <w:t xml:space="preserve"> Ягоднинского</w:t>
      </w:r>
    </w:p>
    <w:p w:rsidR="00404FE4" w:rsidRDefault="00404FE4" w:rsidP="00F83F39">
      <w:pPr>
        <w:tabs>
          <w:tab w:val="left" w:pos="426"/>
        </w:tabs>
        <w:autoSpaceDE w:val="0"/>
        <w:autoSpaceDN w:val="0"/>
        <w:adjustRightInd w:val="0"/>
        <w:spacing w:after="0" w:line="240" w:lineRule="auto"/>
        <w:ind w:left="-142"/>
        <w:jc w:val="both"/>
        <w:rPr>
          <w:rFonts w:ascii="Times New Roman" w:hAnsi="Times New Roman"/>
          <w:bCs/>
          <w:sz w:val="28"/>
          <w:szCs w:val="28"/>
        </w:rPr>
      </w:pPr>
      <w:r w:rsidRPr="003709BF">
        <w:rPr>
          <w:rFonts w:ascii="Times New Roman" w:hAnsi="Times New Roman"/>
          <w:bCs/>
          <w:sz w:val="28"/>
          <w:szCs w:val="28"/>
        </w:rPr>
        <w:t>городского округа</w:t>
      </w:r>
      <w:r w:rsidRPr="003709BF">
        <w:rPr>
          <w:rFonts w:ascii="Times New Roman" w:hAnsi="Times New Roman"/>
          <w:bCs/>
          <w:sz w:val="28"/>
          <w:szCs w:val="28"/>
        </w:rPr>
        <w:tab/>
      </w:r>
      <w:r w:rsidRPr="003709BF">
        <w:rPr>
          <w:rFonts w:ascii="Times New Roman" w:hAnsi="Times New Roman"/>
          <w:bCs/>
          <w:sz w:val="28"/>
          <w:szCs w:val="28"/>
        </w:rPr>
        <w:tab/>
      </w:r>
      <w:r w:rsidRPr="003709BF">
        <w:rPr>
          <w:rFonts w:ascii="Times New Roman" w:hAnsi="Times New Roman"/>
          <w:bCs/>
          <w:sz w:val="28"/>
          <w:szCs w:val="28"/>
        </w:rPr>
        <w:tab/>
      </w:r>
      <w:r w:rsidRPr="003709BF">
        <w:rPr>
          <w:rFonts w:ascii="Times New Roman" w:hAnsi="Times New Roman"/>
          <w:bCs/>
          <w:sz w:val="28"/>
          <w:szCs w:val="28"/>
        </w:rPr>
        <w:tab/>
      </w:r>
      <w:r>
        <w:rPr>
          <w:rFonts w:ascii="Times New Roman" w:hAnsi="Times New Roman"/>
          <w:bCs/>
          <w:sz w:val="28"/>
          <w:szCs w:val="28"/>
        </w:rPr>
        <w:t xml:space="preserve">                    </w:t>
      </w:r>
      <w:r w:rsidR="008A0ADB">
        <w:rPr>
          <w:rFonts w:ascii="Times New Roman" w:hAnsi="Times New Roman"/>
          <w:bCs/>
          <w:sz w:val="28"/>
          <w:szCs w:val="28"/>
        </w:rPr>
        <w:t xml:space="preserve">       </w:t>
      </w:r>
      <w:r w:rsidR="00C742F3">
        <w:rPr>
          <w:rFonts w:ascii="Times New Roman" w:hAnsi="Times New Roman"/>
          <w:bCs/>
          <w:sz w:val="28"/>
          <w:szCs w:val="28"/>
        </w:rPr>
        <w:t xml:space="preserve">    </w:t>
      </w:r>
      <w:r>
        <w:rPr>
          <w:rFonts w:ascii="Times New Roman" w:hAnsi="Times New Roman"/>
          <w:bCs/>
          <w:sz w:val="28"/>
          <w:szCs w:val="28"/>
        </w:rPr>
        <w:t xml:space="preserve"> </w:t>
      </w:r>
      <w:r w:rsidR="00F83F39">
        <w:rPr>
          <w:rFonts w:ascii="Times New Roman" w:hAnsi="Times New Roman"/>
          <w:bCs/>
          <w:sz w:val="28"/>
          <w:szCs w:val="28"/>
        </w:rPr>
        <w:t xml:space="preserve">                     </w:t>
      </w:r>
      <w:r>
        <w:rPr>
          <w:rFonts w:ascii="Times New Roman" w:hAnsi="Times New Roman"/>
          <w:bCs/>
          <w:sz w:val="28"/>
          <w:szCs w:val="28"/>
        </w:rPr>
        <w:t xml:space="preserve">   </w:t>
      </w:r>
      <w:r w:rsidR="00C742F3">
        <w:rPr>
          <w:rFonts w:ascii="Times New Roman" w:hAnsi="Times New Roman"/>
          <w:bCs/>
          <w:sz w:val="28"/>
          <w:szCs w:val="28"/>
        </w:rPr>
        <w:t>Н.Б. Олейник</w:t>
      </w:r>
    </w:p>
    <w:p w:rsidR="00E254B5" w:rsidRDefault="00E254B5" w:rsidP="00F83F39">
      <w:pPr>
        <w:tabs>
          <w:tab w:val="left" w:pos="426"/>
        </w:tabs>
        <w:autoSpaceDE w:val="0"/>
        <w:autoSpaceDN w:val="0"/>
        <w:adjustRightInd w:val="0"/>
        <w:spacing w:after="0" w:line="240" w:lineRule="auto"/>
        <w:ind w:left="-142"/>
        <w:jc w:val="both"/>
        <w:rPr>
          <w:rFonts w:ascii="Times New Roman" w:hAnsi="Times New Roman"/>
          <w:bCs/>
          <w:sz w:val="28"/>
          <w:szCs w:val="28"/>
        </w:rPr>
      </w:pPr>
    </w:p>
    <w:p w:rsidR="00E254B5" w:rsidRDefault="00E254B5" w:rsidP="00F83F39">
      <w:pPr>
        <w:tabs>
          <w:tab w:val="left" w:pos="426"/>
        </w:tabs>
        <w:autoSpaceDE w:val="0"/>
        <w:autoSpaceDN w:val="0"/>
        <w:adjustRightInd w:val="0"/>
        <w:spacing w:after="0" w:line="240" w:lineRule="auto"/>
        <w:ind w:left="-142"/>
        <w:jc w:val="both"/>
        <w:rPr>
          <w:rFonts w:ascii="Times New Roman" w:hAnsi="Times New Roman"/>
          <w:bCs/>
          <w:sz w:val="28"/>
          <w:szCs w:val="28"/>
        </w:rPr>
      </w:pPr>
    </w:p>
    <w:p w:rsidR="00E254B5" w:rsidRDefault="00E254B5" w:rsidP="00F83F39">
      <w:pPr>
        <w:tabs>
          <w:tab w:val="left" w:pos="426"/>
        </w:tabs>
        <w:autoSpaceDE w:val="0"/>
        <w:autoSpaceDN w:val="0"/>
        <w:adjustRightInd w:val="0"/>
        <w:spacing w:after="0" w:line="240" w:lineRule="auto"/>
        <w:ind w:left="-142"/>
        <w:jc w:val="both"/>
        <w:rPr>
          <w:rFonts w:ascii="Times New Roman" w:hAnsi="Times New Roman"/>
          <w:bCs/>
          <w:sz w:val="28"/>
          <w:szCs w:val="28"/>
        </w:rPr>
      </w:pPr>
    </w:p>
    <w:p w:rsidR="00E254B5" w:rsidRDefault="00E254B5" w:rsidP="00F83F39">
      <w:pPr>
        <w:tabs>
          <w:tab w:val="left" w:pos="426"/>
        </w:tabs>
        <w:autoSpaceDE w:val="0"/>
        <w:autoSpaceDN w:val="0"/>
        <w:adjustRightInd w:val="0"/>
        <w:spacing w:after="0" w:line="240" w:lineRule="auto"/>
        <w:ind w:left="-142"/>
        <w:jc w:val="both"/>
        <w:rPr>
          <w:rFonts w:ascii="Times New Roman" w:hAnsi="Times New Roman"/>
          <w:bCs/>
          <w:sz w:val="28"/>
          <w:szCs w:val="28"/>
        </w:rPr>
      </w:pPr>
    </w:p>
    <w:p w:rsidR="00E254B5" w:rsidRDefault="00E254B5" w:rsidP="00F83F39">
      <w:pPr>
        <w:tabs>
          <w:tab w:val="left" w:pos="426"/>
        </w:tabs>
        <w:autoSpaceDE w:val="0"/>
        <w:autoSpaceDN w:val="0"/>
        <w:adjustRightInd w:val="0"/>
        <w:spacing w:after="0" w:line="240" w:lineRule="auto"/>
        <w:jc w:val="both"/>
        <w:rPr>
          <w:rFonts w:ascii="Times New Roman" w:hAnsi="Times New Roman"/>
          <w:bCs/>
          <w:sz w:val="28"/>
          <w:szCs w:val="28"/>
        </w:rPr>
      </w:pPr>
    </w:p>
    <w:p w:rsidR="00404FE4" w:rsidRPr="00F83F39" w:rsidRDefault="00404FE4" w:rsidP="00F83F39">
      <w:pPr>
        <w:tabs>
          <w:tab w:val="left" w:pos="7425"/>
        </w:tabs>
        <w:spacing w:after="0" w:line="240" w:lineRule="auto"/>
        <w:jc w:val="right"/>
        <w:rPr>
          <w:rFonts w:ascii="Times New Roman" w:hAnsi="Times New Roman" w:cs="Times New Roman"/>
          <w:bCs/>
          <w:sz w:val="24"/>
          <w:szCs w:val="24"/>
        </w:rPr>
      </w:pPr>
      <w:r w:rsidRPr="00F83F39">
        <w:rPr>
          <w:rFonts w:ascii="Times New Roman" w:hAnsi="Times New Roman" w:cs="Times New Roman"/>
          <w:bCs/>
          <w:sz w:val="24"/>
          <w:szCs w:val="24"/>
        </w:rPr>
        <w:lastRenderedPageBreak/>
        <w:t>УТВЕРЖДЕН</w:t>
      </w:r>
    </w:p>
    <w:p w:rsidR="00404FE4" w:rsidRPr="00F83F39" w:rsidRDefault="00404FE4" w:rsidP="00F83F39">
      <w:pPr>
        <w:tabs>
          <w:tab w:val="left" w:pos="7425"/>
        </w:tabs>
        <w:spacing w:after="0" w:line="240" w:lineRule="auto"/>
        <w:jc w:val="right"/>
        <w:rPr>
          <w:rFonts w:ascii="Times New Roman" w:hAnsi="Times New Roman" w:cs="Times New Roman"/>
          <w:bCs/>
          <w:sz w:val="24"/>
          <w:szCs w:val="24"/>
        </w:rPr>
      </w:pPr>
      <w:r w:rsidRPr="00F83F39">
        <w:rPr>
          <w:rFonts w:ascii="Times New Roman" w:hAnsi="Times New Roman" w:cs="Times New Roman"/>
          <w:bCs/>
          <w:sz w:val="24"/>
          <w:szCs w:val="24"/>
        </w:rPr>
        <w:t xml:space="preserve">постановлением </w:t>
      </w:r>
      <w:r w:rsidR="004F4904">
        <w:rPr>
          <w:rFonts w:ascii="Times New Roman" w:hAnsi="Times New Roman" w:cs="Times New Roman"/>
          <w:bCs/>
          <w:sz w:val="24"/>
          <w:szCs w:val="24"/>
        </w:rPr>
        <w:t>а</w:t>
      </w:r>
      <w:r w:rsidRPr="00F83F39">
        <w:rPr>
          <w:rFonts w:ascii="Times New Roman" w:hAnsi="Times New Roman" w:cs="Times New Roman"/>
          <w:bCs/>
          <w:sz w:val="24"/>
          <w:szCs w:val="24"/>
        </w:rPr>
        <w:t>дминистрации</w:t>
      </w:r>
    </w:p>
    <w:p w:rsidR="00404FE4" w:rsidRPr="00F83F39" w:rsidRDefault="00404FE4" w:rsidP="00F83F39">
      <w:pPr>
        <w:tabs>
          <w:tab w:val="left" w:pos="7425"/>
        </w:tabs>
        <w:spacing w:after="0" w:line="240" w:lineRule="auto"/>
        <w:jc w:val="right"/>
        <w:rPr>
          <w:rFonts w:ascii="Times New Roman" w:hAnsi="Times New Roman" w:cs="Times New Roman"/>
          <w:bCs/>
          <w:sz w:val="24"/>
          <w:szCs w:val="24"/>
        </w:rPr>
      </w:pPr>
      <w:r w:rsidRPr="00F83F39">
        <w:rPr>
          <w:rFonts w:ascii="Times New Roman" w:hAnsi="Times New Roman" w:cs="Times New Roman"/>
          <w:bCs/>
          <w:sz w:val="24"/>
          <w:szCs w:val="24"/>
        </w:rPr>
        <w:t>Ягоднинского городского округа</w:t>
      </w:r>
    </w:p>
    <w:p w:rsidR="00404FE4" w:rsidRPr="00F83F39" w:rsidRDefault="00631A0E" w:rsidP="00F83F39">
      <w:pPr>
        <w:tabs>
          <w:tab w:val="left" w:pos="7425"/>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w:t>
      </w:r>
      <w:r w:rsidR="00404FE4" w:rsidRPr="00F83F39">
        <w:rPr>
          <w:rFonts w:ascii="Times New Roman" w:hAnsi="Times New Roman" w:cs="Times New Roman"/>
          <w:bCs/>
          <w:sz w:val="24"/>
          <w:szCs w:val="24"/>
        </w:rPr>
        <w:t>т______</w:t>
      </w:r>
      <w:r w:rsidR="00233CD2" w:rsidRPr="002A764D">
        <w:rPr>
          <w:rFonts w:ascii="Times New Roman" w:hAnsi="Times New Roman" w:cs="Times New Roman"/>
          <w:bCs/>
          <w:sz w:val="24"/>
          <w:szCs w:val="24"/>
        </w:rPr>
        <w:t>_</w:t>
      </w:r>
      <w:r w:rsidR="00404FE4" w:rsidRPr="00F83F39">
        <w:rPr>
          <w:rFonts w:ascii="Times New Roman" w:hAnsi="Times New Roman" w:cs="Times New Roman"/>
          <w:bCs/>
          <w:sz w:val="24"/>
          <w:szCs w:val="24"/>
        </w:rPr>
        <w:t>___</w:t>
      </w:r>
      <w:r w:rsidR="0077667C">
        <w:rPr>
          <w:rFonts w:ascii="Times New Roman" w:hAnsi="Times New Roman" w:cs="Times New Roman"/>
          <w:bCs/>
          <w:sz w:val="24"/>
          <w:szCs w:val="24"/>
        </w:rPr>
        <w:t>_</w:t>
      </w:r>
      <w:r w:rsidR="00404FE4" w:rsidRPr="00F83F39">
        <w:rPr>
          <w:rFonts w:ascii="Times New Roman" w:hAnsi="Times New Roman" w:cs="Times New Roman"/>
          <w:bCs/>
          <w:sz w:val="24"/>
          <w:szCs w:val="24"/>
        </w:rPr>
        <w:t>________ № ____</w:t>
      </w:r>
    </w:p>
    <w:p w:rsidR="00AB0799" w:rsidRPr="00F83F39" w:rsidRDefault="00AB0799" w:rsidP="00F83F39">
      <w:pPr>
        <w:spacing w:after="0" w:line="240" w:lineRule="auto"/>
        <w:jc w:val="right"/>
        <w:rPr>
          <w:rFonts w:ascii="Times New Roman" w:hAnsi="Times New Roman" w:cs="Times New Roman"/>
          <w:sz w:val="24"/>
          <w:szCs w:val="24"/>
        </w:rPr>
      </w:pPr>
    </w:p>
    <w:p w:rsidR="00E254B5" w:rsidRPr="004A6F25" w:rsidRDefault="00E254B5" w:rsidP="00F83F39">
      <w:pPr>
        <w:pStyle w:val="3"/>
        <w:shd w:val="clear" w:color="auto" w:fill="auto"/>
        <w:spacing w:after="0" w:line="240" w:lineRule="auto"/>
        <w:ind w:firstLine="0"/>
        <w:jc w:val="center"/>
        <w:rPr>
          <w:b/>
          <w:sz w:val="24"/>
          <w:szCs w:val="24"/>
        </w:rPr>
      </w:pPr>
      <w:r w:rsidRPr="004A6F25">
        <w:rPr>
          <w:b/>
          <w:sz w:val="24"/>
          <w:szCs w:val="24"/>
        </w:rPr>
        <w:t>Административный регламент</w:t>
      </w:r>
    </w:p>
    <w:p w:rsidR="00233CD2" w:rsidRPr="004A6F25" w:rsidRDefault="00E254B5" w:rsidP="00CC1A74">
      <w:pPr>
        <w:pStyle w:val="11"/>
        <w:keepNext/>
        <w:keepLines/>
        <w:shd w:val="clear" w:color="auto" w:fill="auto"/>
        <w:tabs>
          <w:tab w:val="left" w:pos="10348"/>
        </w:tabs>
        <w:spacing w:after="47" w:line="240" w:lineRule="auto"/>
        <w:ind w:firstLine="0"/>
        <w:jc w:val="center"/>
        <w:rPr>
          <w:b/>
          <w:sz w:val="24"/>
          <w:szCs w:val="24"/>
        </w:rPr>
      </w:pPr>
      <w:bookmarkStart w:id="0" w:name="bookmark0"/>
      <w:r w:rsidRPr="004A6F25">
        <w:rPr>
          <w:b/>
          <w:sz w:val="24"/>
          <w:szCs w:val="24"/>
        </w:rPr>
        <w:t>предоставления муниципальной услуги «Установка информационной вывески,</w:t>
      </w:r>
    </w:p>
    <w:p w:rsidR="00E254B5" w:rsidRPr="004A6F25" w:rsidRDefault="00E254B5" w:rsidP="00CC1A74">
      <w:pPr>
        <w:pStyle w:val="11"/>
        <w:keepNext/>
        <w:keepLines/>
        <w:shd w:val="clear" w:color="auto" w:fill="auto"/>
        <w:tabs>
          <w:tab w:val="left" w:pos="10348"/>
        </w:tabs>
        <w:spacing w:after="47" w:line="240" w:lineRule="auto"/>
        <w:ind w:firstLine="0"/>
        <w:jc w:val="center"/>
        <w:rPr>
          <w:b/>
          <w:sz w:val="24"/>
          <w:szCs w:val="24"/>
        </w:rPr>
      </w:pPr>
      <w:r w:rsidRPr="004A6F25">
        <w:rPr>
          <w:b/>
          <w:sz w:val="24"/>
          <w:szCs w:val="24"/>
        </w:rPr>
        <w:t>согласование дизайн-проекта размещения вывески»</w:t>
      </w:r>
      <w:bookmarkEnd w:id="0"/>
    </w:p>
    <w:p w:rsidR="00F83F39" w:rsidRPr="00F83F39" w:rsidRDefault="00F83F39" w:rsidP="00F83F39">
      <w:pPr>
        <w:pStyle w:val="11"/>
        <w:keepNext/>
        <w:keepLines/>
        <w:shd w:val="clear" w:color="auto" w:fill="auto"/>
        <w:spacing w:after="47" w:line="240" w:lineRule="auto"/>
        <w:ind w:right="700" w:firstLine="0"/>
        <w:jc w:val="center"/>
        <w:rPr>
          <w:sz w:val="24"/>
          <w:szCs w:val="24"/>
        </w:rPr>
      </w:pPr>
    </w:p>
    <w:p w:rsidR="00E254B5" w:rsidRPr="004A6F25" w:rsidRDefault="00707475" w:rsidP="003C6E23">
      <w:pPr>
        <w:spacing w:after="0" w:line="240" w:lineRule="auto"/>
        <w:jc w:val="center"/>
        <w:rPr>
          <w:rFonts w:ascii="Times New Roman" w:hAnsi="Times New Roman" w:cs="Times New Roman"/>
          <w:b/>
          <w:sz w:val="24"/>
          <w:szCs w:val="24"/>
        </w:rPr>
      </w:pPr>
      <w:bookmarkStart w:id="1" w:name="bookmark1"/>
      <w:r w:rsidRPr="004A6F25">
        <w:rPr>
          <w:rFonts w:ascii="Times New Roman" w:hAnsi="Times New Roman" w:cs="Times New Roman"/>
          <w:b/>
          <w:sz w:val="24"/>
          <w:szCs w:val="24"/>
        </w:rPr>
        <w:t>1.</w:t>
      </w:r>
      <w:r w:rsidR="00F83F39" w:rsidRPr="004A6F25">
        <w:rPr>
          <w:rFonts w:ascii="Times New Roman" w:hAnsi="Times New Roman" w:cs="Times New Roman"/>
          <w:b/>
          <w:sz w:val="24"/>
          <w:szCs w:val="24"/>
        </w:rPr>
        <w:t xml:space="preserve"> </w:t>
      </w:r>
      <w:r w:rsidR="00E254B5" w:rsidRPr="004A6F25">
        <w:rPr>
          <w:rFonts w:ascii="Times New Roman" w:hAnsi="Times New Roman" w:cs="Times New Roman"/>
          <w:b/>
          <w:sz w:val="24"/>
          <w:szCs w:val="24"/>
        </w:rPr>
        <w:t>Общие положения</w:t>
      </w:r>
      <w:bookmarkEnd w:id="1"/>
    </w:p>
    <w:p w:rsidR="00F83F39" w:rsidRPr="003C6E23" w:rsidRDefault="00F83F39" w:rsidP="003C6E23">
      <w:pPr>
        <w:spacing w:after="0" w:line="240" w:lineRule="auto"/>
        <w:rPr>
          <w:sz w:val="24"/>
          <w:szCs w:val="24"/>
        </w:rPr>
      </w:pPr>
    </w:p>
    <w:p w:rsidR="003C6E23" w:rsidRPr="003C6E23" w:rsidRDefault="003C6E23" w:rsidP="003C6E23">
      <w:pPr>
        <w:spacing w:after="0" w:line="240" w:lineRule="auto"/>
        <w:rPr>
          <w:rFonts w:ascii="Times New Roman" w:hAnsi="Times New Roman" w:cs="Times New Roman"/>
          <w:i/>
          <w:sz w:val="24"/>
          <w:szCs w:val="24"/>
        </w:rPr>
      </w:pPr>
      <w:r w:rsidRPr="003C6E23">
        <w:tab/>
      </w:r>
      <w:r w:rsidRPr="003C6E23">
        <w:rPr>
          <w:rFonts w:ascii="Times New Roman" w:hAnsi="Times New Roman" w:cs="Times New Roman"/>
          <w:i/>
          <w:sz w:val="24"/>
          <w:szCs w:val="24"/>
        </w:rPr>
        <w:t>1.1. Предмет регулирования административного регламента</w:t>
      </w:r>
    </w:p>
    <w:p w:rsidR="00E254B5" w:rsidRPr="00F83F39" w:rsidRDefault="003C6E23" w:rsidP="003C6E23">
      <w:pPr>
        <w:pStyle w:val="3"/>
        <w:shd w:val="clear" w:color="auto" w:fill="auto"/>
        <w:tabs>
          <w:tab w:val="left" w:pos="426"/>
          <w:tab w:val="left" w:pos="993"/>
          <w:tab w:val="left" w:pos="1134"/>
          <w:tab w:val="left" w:pos="9923"/>
        </w:tabs>
        <w:spacing w:after="349" w:line="240" w:lineRule="auto"/>
        <w:ind w:firstLine="709"/>
        <w:jc w:val="both"/>
        <w:rPr>
          <w:sz w:val="24"/>
          <w:szCs w:val="24"/>
        </w:rPr>
      </w:pPr>
      <w:r>
        <w:rPr>
          <w:sz w:val="24"/>
          <w:szCs w:val="24"/>
        </w:rPr>
        <w:t>1.1.1.</w:t>
      </w:r>
      <w:r w:rsidR="00E254B5" w:rsidRPr="00F83F39">
        <w:rPr>
          <w:sz w:val="24"/>
          <w:szCs w:val="24"/>
        </w:rPr>
        <w:t xml:space="preserve"> Административный регламент предоставления муниципальной услуги «Установка информационной вывески, согласование дизайн-проекта размещения вывески» </w:t>
      </w:r>
      <w:r w:rsidR="00D607BD">
        <w:rPr>
          <w:sz w:val="24"/>
          <w:szCs w:val="24"/>
        </w:rPr>
        <w:t xml:space="preserve">(далее – Административный регламент) </w:t>
      </w:r>
      <w:r w:rsidR="00E254B5" w:rsidRPr="00F83F39">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w:t>
      </w:r>
      <w:r w:rsidR="00233CD2">
        <w:rPr>
          <w:sz w:val="24"/>
          <w:szCs w:val="24"/>
        </w:rPr>
        <w:t>а</w:t>
      </w:r>
      <w:r w:rsidR="00E254B5" w:rsidRPr="00F83F39">
        <w:rPr>
          <w:sz w:val="24"/>
          <w:szCs w:val="24"/>
        </w:rPr>
        <w:t xml:space="preserve">дминистрации </w:t>
      </w:r>
      <w:r w:rsidR="00233CD2">
        <w:rPr>
          <w:sz w:val="24"/>
          <w:szCs w:val="24"/>
        </w:rPr>
        <w:t>Ягоднинск</w:t>
      </w:r>
      <w:r w:rsidR="00D607BD">
        <w:rPr>
          <w:sz w:val="24"/>
          <w:szCs w:val="24"/>
        </w:rPr>
        <w:t>ого</w:t>
      </w:r>
      <w:r w:rsidR="00E254B5" w:rsidRPr="00F83F39">
        <w:rPr>
          <w:sz w:val="24"/>
          <w:szCs w:val="24"/>
        </w:rPr>
        <w:t xml:space="preserve"> городско</w:t>
      </w:r>
      <w:r w:rsidR="00D607BD">
        <w:rPr>
          <w:sz w:val="24"/>
          <w:szCs w:val="24"/>
        </w:rPr>
        <w:t>го</w:t>
      </w:r>
      <w:r w:rsidR="00E254B5" w:rsidRPr="00F83F39">
        <w:rPr>
          <w:sz w:val="24"/>
          <w:szCs w:val="24"/>
        </w:rPr>
        <w:t xml:space="preserve"> округ</w:t>
      </w:r>
      <w:r w:rsidR="00D607BD">
        <w:rPr>
          <w:sz w:val="24"/>
          <w:szCs w:val="24"/>
        </w:rPr>
        <w:t>а</w:t>
      </w:r>
      <w:r w:rsidR="00E254B5" w:rsidRPr="00F83F39">
        <w:rPr>
          <w:sz w:val="24"/>
          <w:szCs w:val="24"/>
        </w:rPr>
        <w:t>.</w:t>
      </w:r>
    </w:p>
    <w:p w:rsidR="00E254B5" w:rsidRPr="003C6E23" w:rsidRDefault="00D244B9" w:rsidP="00631A0E">
      <w:pPr>
        <w:pStyle w:val="11"/>
        <w:keepNext/>
        <w:keepLines/>
        <w:shd w:val="clear" w:color="auto" w:fill="auto"/>
        <w:tabs>
          <w:tab w:val="left" w:pos="9923"/>
        </w:tabs>
        <w:spacing w:after="0" w:line="240" w:lineRule="auto"/>
        <w:ind w:firstLine="709"/>
        <w:rPr>
          <w:i/>
          <w:sz w:val="24"/>
          <w:szCs w:val="24"/>
        </w:rPr>
      </w:pPr>
      <w:bookmarkStart w:id="2" w:name="bookmark3"/>
      <w:r w:rsidRPr="003C6E23">
        <w:rPr>
          <w:i/>
          <w:sz w:val="24"/>
          <w:szCs w:val="24"/>
        </w:rPr>
        <w:t xml:space="preserve">1.2. </w:t>
      </w:r>
      <w:r w:rsidR="00E254B5" w:rsidRPr="003C6E23">
        <w:rPr>
          <w:i/>
          <w:sz w:val="24"/>
          <w:szCs w:val="24"/>
        </w:rPr>
        <w:t xml:space="preserve">Круг </w:t>
      </w:r>
      <w:r w:rsidR="00233CD2" w:rsidRPr="003C6E23">
        <w:rPr>
          <w:i/>
          <w:sz w:val="24"/>
          <w:szCs w:val="24"/>
        </w:rPr>
        <w:t>заявителей</w:t>
      </w:r>
      <w:bookmarkEnd w:id="2"/>
    </w:p>
    <w:p w:rsidR="00E254B5" w:rsidRPr="00F83F39" w:rsidRDefault="00D244B9" w:rsidP="00631A0E">
      <w:pPr>
        <w:pStyle w:val="3"/>
        <w:shd w:val="clear" w:color="auto" w:fill="auto"/>
        <w:tabs>
          <w:tab w:val="left" w:pos="426"/>
          <w:tab w:val="left" w:pos="1134"/>
          <w:tab w:val="left" w:pos="9923"/>
        </w:tabs>
        <w:spacing w:after="0" w:line="240" w:lineRule="auto"/>
        <w:ind w:firstLine="709"/>
        <w:jc w:val="both"/>
        <w:rPr>
          <w:sz w:val="24"/>
          <w:szCs w:val="24"/>
        </w:rPr>
      </w:pPr>
      <w:r>
        <w:rPr>
          <w:sz w:val="24"/>
          <w:szCs w:val="24"/>
        </w:rPr>
        <w:t xml:space="preserve">Получатели услуги: </w:t>
      </w:r>
      <w:r w:rsidR="00E254B5" w:rsidRPr="00F83F39">
        <w:rPr>
          <w:sz w:val="24"/>
          <w:szCs w:val="24"/>
        </w:rPr>
        <w:t xml:space="preserve">индивидуальные предприниматели и юридические лица (далее - </w:t>
      </w:r>
      <w:r w:rsidR="00286349">
        <w:rPr>
          <w:sz w:val="24"/>
          <w:szCs w:val="24"/>
        </w:rPr>
        <w:t>заявитель</w:t>
      </w:r>
      <w:r w:rsidR="00E254B5" w:rsidRPr="00F83F39">
        <w:rPr>
          <w:sz w:val="24"/>
          <w:szCs w:val="24"/>
        </w:rPr>
        <w:t>).</w:t>
      </w:r>
    </w:p>
    <w:p w:rsidR="00E254B5" w:rsidRPr="00F83F39" w:rsidRDefault="00E254B5" w:rsidP="00631A0E">
      <w:pPr>
        <w:pStyle w:val="3"/>
        <w:shd w:val="clear" w:color="auto" w:fill="auto"/>
        <w:tabs>
          <w:tab w:val="left" w:pos="426"/>
          <w:tab w:val="left" w:pos="1134"/>
          <w:tab w:val="left" w:pos="9923"/>
        </w:tabs>
        <w:spacing w:after="304" w:line="240" w:lineRule="auto"/>
        <w:ind w:firstLine="709"/>
        <w:jc w:val="both"/>
        <w:rPr>
          <w:sz w:val="24"/>
          <w:szCs w:val="24"/>
        </w:rPr>
      </w:pPr>
      <w:r w:rsidRPr="00F83F39">
        <w:rPr>
          <w:sz w:val="24"/>
          <w:szCs w:val="24"/>
        </w:rPr>
        <w:t xml:space="preserve">Интересы </w:t>
      </w:r>
      <w:r w:rsidR="00233CD2">
        <w:rPr>
          <w:sz w:val="24"/>
          <w:szCs w:val="24"/>
        </w:rPr>
        <w:t>заявителей</w:t>
      </w:r>
      <w:r w:rsidRPr="00F83F39">
        <w:rPr>
          <w:sz w:val="24"/>
          <w:szCs w:val="24"/>
        </w:rPr>
        <w:t xml:space="preserve"> могут представлять лица, </w:t>
      </w:r>
      <w:r w:rsidR="00D244B9">
        <w:rPr>
          <w:sz w:val="24"/>
          <w:szCs w:val="24"/>
        </w:rPr>
        <w:t xml:space="preserve">уполномоченные заявителем в установленном порядке </w:t>
      </w:r>
      <w:r w:rsidRPr="00F83F39">
        <w:rPr>
          <w:sz w:val="24"/>
          <w:szCs w:val="24"/>
        </w:rPr>
        <w:t xml:space="preserve">(далее - </w:t>
      </w:r>
      <w:r w:rsidR="00233CD2">
        <w:rPr>
          <w:sz w:val="24"/>
          <w:szCs w:val="24"/>
        </w:rPr>
        <w:t xml:space="preserve">представитель </w:t>
      </w:r>
      <w:r w:rsidR="00286349">
        <w:rPr>
          <w:sz w:val="24"/>
          <w:szCs w:val="24"/>
        </w:rPr>
        <w:t>заявителя</w:t>
      </w:r>
      <w:r w:rsidRPr="00F83F39">
        <w:rPr>
          <w:sz w:val="24"/>
          <w:szCs w:val="24"/>
        </w:rPr>
        <w:t>).</w:t>
      </w:r>
    </w:p>
    <w:p w:rsidR="00D244B9" w:rsidRPr="003C6E23" w:rsidRDefault="00D244B9" w:rsidP="00631A0E">
      <w:pPr>
        <w:pStyle w:val="3"/>
        <w:shd w:val="clear" w:color="auto" w:fill="auto"/>
        <w:tabs>
          <w:tab w:val="left" w:pos="0"/>
          <w:tab w:val="left" w:pos="426"/>
          <w:tab w:val="left" w:pos="9923"/>
        </w:tabs>
        <w:spacing w:after="0" w:line="240" w:lineRule="auto"/>
        <w:ind w:left="709" w:firstLine="0"/>
        <w:jc w:val="both"/>
        <w:rPr>
          <w:i/>
          <w:sz w:val="24"/>
          <w:szCs w:val="24"/>
        </w:rPr>
      </w:pPr>
      <w:r w:rsidRPr="003C6E23">
        <w:rPr>
          <w:i/>
          <w:sz w:val="24"/>
          <w:szCs w:val="24"/>
        </w:rPr>
        <w:t>1.3. Информирование о предоставлении муниципальной услуги</w:t>
      </w:r>
    </w:p>
    <w:p w:rsidR="00E254B5" w:rsidRPr="00F83F39" w:rsidRDefault="00D244B9" w:rsidP="00631A0E">
      <w:pPr>
        <w:pStyle w:val="3"/>
        <w:shd w:val="clear" w:color="auto" w:fill="auto"/>
        <w:tabs>
          <w:tab w:val="left" w:pos="0"/>
          <w:tab w:val="left" w:pos="426"/>
          <w:tab w:val="left" w:pos="709"/>
          <w:tab w:val="left" w:pos="9923"/>
        </w:tabs>
        <w:spacing w:after="0" w:line="240" w:lineRule="auto"/>
        <w:ind w:firstLine="709"/>
        <w:jc w:val="both"/>
        <w:rPr>
          <w:sz w:val="24"/>
          <w:szCs w:val="24"/>
        </w:rPr>
      </w:pPr>
      <w:r>
        <w:rPr>
          <w:sz w:val="24"/>
          <w:szCs w:val="24"/>
        </w:rPr>
        <w:t xml:space="preserve">1.3.1. </w:t>
      </w:r>
      <w:r w:rsidR="000D2730" w:rsidRPr="00355914">
        <w:t xml:space="preserve">Информирование о порядке предоставления </w:t>
      </w:r>
      <w:r w:rsidR="000D2730">
        <w:t>муниципальной</w:t>
      </w:r>
      <w:r w:rsidR="000D2730" w:rsidRPr="00355914">
        <w:t xml:space="preserve"> услуги осуществляется:</w:t>
      </w:r>
    </w:p>
    <w:p w:rsidR="00E254B5" w:rsidRPr="00F83F39" w:rsidRDefault="00E254B5" w:rsidP="00631A0E">
      <w:pPr>
        <w:pStyle w:val="3"/>
        <w:numPr>
          <w:ilvl w:val="0"/>
          <w:numId w:val="6"/>
        </w:numPr>
        <w:shd w:val="clear" w:color="auto" w:fill="auto"/>
        <w:tabs>
          <w:tab w:val="left" w:pos="993"/>
          <w:tab w:val="left" w:pos="9923"/>
        </w:tabs>
        <w:spacing w:after="0" w:line="240" w:lineRule="auto"/>
        <w:ind w:firstLine="709"/>
        <w:jc w:val="both"/>
        <w:rPr>
          <w:sz w:val="24"/>
          <w:szCs w:val="24"/>
        </w:rPr>
      </w:pPr>
      <w:r w:rsidRPr="00F83F39">
        <w:rPr>
          <w:sz w:val="24"/>
          <w:szCs w:val="24"/>
        </w:rPr>
        <w:t xml:space="preserve"> непосредственно при личном приеме </w:t>
      </w:r>
      <w:r w:rsidR="00286349">
        <w:rPr>
          <w:sz w:val="24"/>
          <w:szCs w:val="24"/>
        </w:rPr>
        <w:t>заявителя</w:t>
      </w:r>
      <w:r w:rsidRPr="00F83F39">
        <w:rPr>
          <w:sz w:val="24"/>
          <w:szCs w:val="24"/>
        </w:rPr>
        <w:t xml:space="preserve"> в </w:t>
      </w:r>
      <w:r w:rsidR="00D607BD">
        <w:rPr>
          <w:sz w:val="24"/>
          <w:szCs w:val="24"/>
        </w:rPr>
        <w:t>а</w:t>
      </w:r>
      <w:r w:rsidRPr="00F83F39">
        <w:rPr>
          <w:sz w:val="24"/>
          <w:szCs w:val="24"/>
        </w:rPr>
        <w:t xml:space="preserve">дминистрации </w:t>
      </w:r>
      <w:r w:rsidR="00233CD2">
        <w:rPr>
          <w:sz w:val="24"/>
          <w:szCs w:val="24"/>
        </w:rPr>
        <w:t>Ягоднинск</w:t>
      </w:r>
      <w:r w:rsidR="00D607BD">
        <w:rPr>
          <w:sz w:val="24"/>
          <w:szCs w:val="24"/>
        </w:rPr>
        <w:t>ого</w:t>
      </w:r>
      <w:r w:rsidRPr="00F83F39">
        <w:rPr>
          <w:sz w:val="24"/>
          <w:szCs w:val="24"/>
        </w:rPr>
        <w:t xml:space="preserve"> городско</w:t>
      </w:r>
      <w:r w:rsidR="00D607BD">
        <w:rPr>
          <w:sz w:val="24"/>
          <w:szCs w:val="24"/>
        </w:rPr>
        <w:t>го</w:t>
      </w:r>
      <w:r w:rsidRPr="00F83F39">
        <w:rPr>
          <w:sz w:val="24"/>
          <w:szCs w:val="24"/>
        </w:rPr>
        <w:t xml:space="preserve"> округ</w:t>
      </w:r>
      <w:r w:rsidR="00D607BD">
        <w:rPr>
          <w:sz w:val="24"/>
          <w:szCs w:val="24"/>
        </w:rPr>
        <w:t>а</w:t>
      </w:r>
      <w:r w:rsidRPr="00F83F39">
        <w:rPr>
          <w:sz w:val="24"/>
          <w:szCs w:val="24"/>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254B5" w:rsidRPr="00F83F39" w:rsidRDefault="00E254B5" w:rsidP="00631A0E">
      <w:pPr>
        <w:pStyle w:val="3"/>
        <w:numPr>
          <w:ilvl w:val="0"/>
          <w:numId w:val="6"/>
        </w:numPr>
        <w:shd w:val="clear" w:color="auto" w:fill="auto"/>
        <w:tabs>
          <w:tab w:val="left" w:pos="993"/>
          <w:tab w:val="left" w:pos="9923"/>
        </w:tabs>
        <w:spacing w:after="0" w:line="240" w:lineRule="auto"/>
        <w:ind w:firstLine="709"/>
        <w:jc w:val="both"/>
        <w:rPr>
          <w:sz w:val="24"/>
          <w:szCs w:val="24"/>
        </w:rPr>
      </w:pPr>
      <w:r w:rsidRPr="00F83F39">
        <w:rPr>
          <w:sz w:val="24"/>
          <w:szCs w:val="24"/>
        </w:rPr>
        <w:t xml:space="preserve"> по телефону </w:t>
      </w:r>
      <w:r w:rsidR="00D607BD">
        <w:rPr>
          <w:sz w:val="24"/>
          <w:szCs w:val="24"/>
        </w:rPr>
        <w:t xml:space="preserve">в </w:t>
      </w:r>
      <w:r w:rsidRPr="00F83F39">
        <w:rPr>
          <w:sz w:val="24"/>
          <w:szCs w:val="24"/>
        </w:rPr>
        <w:t>Уполномоченном органе или многофункциональном центре;</w:t>
      </w:r>
    </w:p>
    <w:p w:rsidR="00E254B5" w:rsidRPr="00D607BD" w:rsidRDefault="00E254B5" w:rsidP="00631A0E">
      <w:pPr>
        <w:pStyle w:val="3"/>
        <w:numPr>
          <w:ilvl w:val="0"/>
          <w:numId w:val="6"/>
        </w:numPr>
        <w:shd w:val="clear" w:color="auto" w:fill="auto"/>
        <w:tabs>
          <w:tab w:val="left" w:pos="993"/>
          <w:tab w:val="left" w:pos="9923"/>
        </w:tabs>
        <w:spacing w:after="0" w:line="240" w:lineRule="auto"/>
        <w:ind w:left="20" w:firstLine="709"/>
        <w:jc w:val="both"/>
        <w:rPr>
          <w:sz w:val="24"/>
          <w:szCs w:val="24"/>
        </w:rPr>
      </w:pPr>
      <w:r w:rsidRPr="00D607BD">
        <w:rPr>
          <w:sz w:val="24"/>
          <w:szCs w:val="24"/>
        </w:rPr>
        <w:t xml:space="preserve"> письменно, в том числе посредством электронной почты, факсимильной</w:t>
      </w:r>
      <w:r w:rsidR="00D607BD" w:rsidRPr="00D607BD">
        <w:rPr>
          <w:sz w:val="24"/>
          <w:szCs w:val="24"/>
        </w:rPr>
        <w:t xml:space="preserve"> </w:t>
      </w:r>
      <w:r w:rsidRPr="00D607BD">
        <w:rPr>
          <w:sz w:val="24"/>
          <w:szCs w:val="24"/>
        </w:rPr>
        <w:t>связи;</w:t>
      </w:r>
    </w:p>
    <w:p w:rsidR="00E254B5" w:rsidRPr="00F83F39" w:rsidRDefault="00E254B5" w:rsidP="00631A0E">
      <w:pPr>
        <w:pStyle w:val="3"/>
        <w:numPr>
          <w:ilvl w:val="0"/>
          <w:numId w:val="6"/>
        </w:numPr>
        <w:shd w:val="clear" w:color="auto" w:fill="auto"/>
        <w:tabs>
          <w:tab w:val="left" w:pos="993"/>
          <w:tab w:val="left" w:pos="9923"/>
        </w:tabs>
        <w:spacing w:after="0" w:line="240" w:lineRule="auto"/>
        <w:ind w:firstLine="709"/>
        <w:jc w:val="both"/>
        <w:rPr>
          <w:sz w:val="24"/>
          <w:szCs w:val="24"/>
        </w:rPr>
      </w:pPr>
      <w:r w:rsidRPr="00F83F39">
        <w:rPr>
          <w:sz w:val="24"/>
          <w:szCs w:val="24"/>
        </w:rPr>
        <w:t xml:space="preserve"> посредством размещения в открытой и доступной форме информации:</w:t>
      </w:r>
    </w:p>
    <w:p w:rsidR="00E254B5" w:rsidRPr="00F83F39" w:rsidRDefault="00D607BD" w:rsidP="00D607BD">
      <w:pPr>
        <w:pStyle w:val="3"/>
        <w:shd w:val="clear" w:color="auto" w:fill="auto"/>
        <w:tabs>
          <w:tab w:val="left" w:pos="709"/>
          <w:tab w:val="left" w:pos="851"/>
        </w:tabs>
        <w:spacing w:after="0" w:line="240" w:lineRule="auto"/>
        <w:ind w:right="20" w:firstLine="709"/>
        <w:jc w:val="both"/>
        <w:rPr>
          <w:sz w:val="24"/>
          <w:szCs w:val="24"/>
        </w:rPr>
      </w:pPr>
      <w:r>
        <w:rPr>
          <w:sz w:val="24"/>
          <w:szCs w:val="24"/>
        </w:rPr>
        <w:t xml:space="preserve">- </w:t>
      </w:r>
      <w:r w:rsidR="00E254B5" w:rsidRPr="00F83F39">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00E254B5" w:rsidRPr="00F83F39">
        <w:rPr>
          <w:sz w:val="24"/>
          <w:szCs w:val="24"/>
          <w:lang w:bidi="en-US"/>
        </w:rPr>
        <w:t>(</w:t>
      </w:r>
      <w:hyperlink r:id="rId11" w:history="1">
        <w:r w:rsidR="00E254B5" w:rsidRPr="00F83F39">
          <w:rPr>
            <w:rStyle w:val="a3"/>
            <w:sz w:val="24"/>
            <w:szCs w:val="24"/>
            <w:lang w:val="en-US" w:bidi="en-US"/>
          </w:rPr>
          <w:t>https</w:t>
        </w:r>
        <w:r w:rsidR="00E254B5" w:rsidRPr="00F83F39">
          <w:rPr>
            <w:rStyle w:val="a3"/>
            <w:sz w:val="24"/>
            <w:szCs w:val="24"/>
            <w:lang w:bidi="en-US"/>
          </w:rPr>
          <w:t>://</w:t>
        </w:r>
        <w:r w:rsidR="00E254B5" w:rsidRPr="00F83F39">
          <w:rPr>
            <w:rStyle w:val="a3"/>
            <w:sz w:val="24"/>
            <w:szCs w:val="24"/>
            <w:lang w:val="en-US" w:bidi="en-US"/>
          </w:rPr>
          <w:t>www</w:t>
        </w:r>
        <w:r w:rsidR="00E254B5" w:rsidRPr="00F83F39">
          <w:rPr>
            <w:rStyle w:val="a3"/>
            <w:sz w:val="24"/>
            <w:szCs w:val="24"/>
            <w:lang w:bidi="en-US"/>
          </w:rPr>
          <w:t>.</w:t>
        </w:r>
        <w:r w:rsidR="00E254B5" w:rsidRPr="00F83F39">
          <w:rPr>
            <w:rStyle w:val="a3"/>
            <w:sz w:val="24"/>
            <w:szCs w:val="24"/>
            <w:lang w:val="en-US" w:bidi="en-US"/>
          </w:rPr>
          <w:t>gosuslugi</w:t>
        </w:r>
        <w:r w:rsidR="00E254B5" w:rsidRPr="00F83F39">
          <w:rPr>
            <w:rStyle w:val="a3"/>
            <w:sz w:val="24"/>
            <w:szCs w:val="24"/>
            <w:lang w:bidi="en-US"/>
          </w:rPr>
          <w:t>.</w:t>
        </w:r>
        <w:r w:rsidR="00E254B5" w:rsidRPr="00F83F39">
          <w:rPr>
            <w:rStyle w:val="a3"/>
            <w:sz w:val="24"/>
            <w:szCs w:val="24"/>
            <w:lang w:val="en-US" w:bidi="en-US"/>
          </w:rPr>
          <w:t>ru</w:t>
        </w:r>
        <w:r w:rsidR="00E254B5" w:rsidRPr="00F83F39">
          <w:rPr>
            <w:rStyle w:val="a3"/>
            <w:sz w:val="24"/>
            <w:szCs w:val="24"/>
            <w:lang w:bidi="en-US"/>
          </w:rPr>
          <w:t>/</w:t>
        </w:r>
      </w:hyperlink>
      <w:r w:rsidR="00E254B5" w:rsidRPr="00F83F39">
        <w:rPr>
          <w:sz w:val="24"/>
          <w:szCs w:val="24"/>
          <w:lang w:bidi="en-US"/>
        </w:rPr>
        <w:t xml:space="preserve">) </w:t>
      </w:r>
      <w:r w:rsidR="00E254B5" w:rsidRPr="00F83F39">
        <w:rPr>
          <w:sz w:val="24"/>
          <w:szCs w:val="24"/>
        </w:rPr>
        <w:t>(далее - ЕПГУ);</w:t>
      </w:r>
    </w:p>
    <w:p w:rsidR="00E254B5" w:rsidRPr="00F83F39" w:rsidRDefault="00D607BD" w:rsidP="00D607BD">
      <w:pPr>
        <w:pStyle w:val="3"/>
        <w:shd w:val="clear" w:color="auto" w:fill="auto"/>
        <w:spacing w:after="0" w:line="240" w:lineRule="auto"/>
        <w:ind w:firstLine="709"/>
        <w:jc w:val="both"/>
        <w:rPr>
          <w:sz w:val="24"/>
          <w:szCs w:val="24"/>
        </w:rPr>
      </w:pPr>
      <w:r>
        <w:rPr>
          <w:sz w:val="24"/>
          <w:szCs w:val="24"/>
        </w:rPr>
        <w:t xml:space="preserve">- </w:t>
      </w:r>
      <w:r w:rsidR="00E254B5" w:rsidRPr="00F83F39">
        <w:rPr>
          <w:sz w:val="24"/>
          <w:szCs w:val="24"/>
        </w:rPr>
        <w:t xml:space="preserve">на официальном сайте Уполномоченного органа </w:t>
      </w:r>
      <w:hyperlink r:id="rId12" w:history="1">
        <w:r w:rsidRPr="00A90F88">
          <w:rPr>
            <w:rStyle w:val="a3"/>
            <w:rFonts w:eastAsia="Calibri"/>
            <w:lang w:val="en-US"/>
          </w:rPr>
          <w:t>http</w:t>
        </w:r>
        <w:r w:rsidRPr="00A90F88">
          <w:rPr>
            <w:rStyle w:val="a3"/>
            <w:rFonts w:eastAsia="Calibri"/>
          </w:rPr>
          <w:t>://</w:t>
        </w:r>
        <w:r w:rsidRPr="00A90F88">
          <w:rPr>
            <w:rStyle w:val="a3"/>
            <w:rFonts w:eastAsia="Calibri"/>
            <w:lang w:val="en-US"/>
          </w:rPr>
          <w:t>yagodnoeadm</w:t>
        </w:r>
        <w:r w:rsidRPr="00A90F88">
          <w:rPr>
            <w:rStyle w:val="a3"/>
            <w:rFonts w:eastAsia="Calibri"/>
          </w:rPr>
          <w:t>.</w:t>
        </w:r>
        <w:r w:rsidRPr="00A90F88">
          <w:rPr>
            <w:rStyle w:val="a3"/>
            <w:rFonts w:eastAsia="Calibri"/>
            <w:lang w:val="en-US"/>
          </w:rPr>
          <w:t>ru</w:t>
        </w:r>
      </w:hyperlink>
      <w:r w:rsidR="00E254B5" w:rsidRPr="00F83F39">
        <w:rPr>
          <w:sz w:val="24"/>
          <w:szCs w:val="24"/>
          <w:lang w:bidi="en-US"/>
        </w:rPr>
        <w:t>;</w:t>
      </w:r>
    </w:p>
    <w:p w:rsidR="00E254B5" w:rsidRPr="00F83F39" w:rsidRDefault="00E254B5" w:rsidP="00D607BD">
      <w:pPr>
        <w:pStyle w:val="3"/>
        <w:numPr>
          <w:ilvl w:val="0"/>
          <w:numId w:val="6"/>
        </w:numPr>
        <w:shd w:val="clear" w:color="auto" w:fill="auto"/>
        <w:tabs>
          <w:tab w:val="left" w:pos="993"/>
        </w:tabs>
        <w:spacing w:after="0" w:line="240" w:lineRule="auto"/>
        <w:ind w:right="20" w:firstLine="709"/>
        <w:jc w:val="both"/>
        <w:rPr>
          <w:sz w:val="24"/>
          <w:szCs w:val="24"/>
        </w:rPr>
      </w:pPr>
      <w:r w:rsidRPr="00F83F39">
        <w:rPr>
          <w:sz w:val="24"/>
          <w:szCs w:val="24"/>
        </w:rPr>
        <w:t xml:space="preserve"> посредством размещения информации на информационных стендах Уполномоченного органа или многофункционального центра.</w:t>
      </w:r>
    </w:p>
    <w:p w:rsidR="00D607BD" w:rsidRDefault="000D2730" w:rsidP="000D2730">
      <w:pPr>
        <w:pStyle w:val="3"/>
        <w:shd w:val="clear" w:color="auto" w:fill="auto"/>
        <w:tabs>
          <w:tab w:val="left" w:pos="1134"/>
        </w:tabs>
        <w:spacing w:after="0" w:line="240" w:lineRule="auto"/>
        <w:ind w:right="20" w:firstLine="709"/>
        <w:jc w:val="left"/>
        <w:rPr>
          <w:sz w:val="24"/>
          <w:szCs w:val="24"/>
        </w:rPr>
      </w:pPr>
      <w:r>
        <w:rPr>
          <w:sz w:val="24"/>
          <w:szCs w:val="24"/>
        </w:rPr>
        <w:t xml:space="preserve">1.3.2. </w:t>
      </w:r>
      <w:r w:rsidR="00E254B5" w:rsidRPr="00F83F39">
        <w:rPr>
          <w:sz w:val="24"/>
          <w:szCs w:val="24"/>
        </w:rPr>
        <w:t xml:space="preserve"> Информирование осуществляется по вопросам, касающимся: </w:t>
      </w:r>
    </w:p>
    <w:p w:rsidR="00D607BD" w:rsidRDefault="00D607BD" w:rsidP="00D607BD">
      <w:pPr>
        <w:pStyle w:val="3"/>
        <w:shd w:val="clear" w:color="auto" w:fill="auto"/>
        <w:tabs>
          <w:tab w:val="left" w:pos="1134"/>
        </w:tabs>
        <w:spacing w:after="0" w:line="240" w:lineRule="auto"/>
        <w:ind w:left="709" w:right="20" w:firstLine="0"/>
        <w:jc w:val="left"/>
        <w:rPr>
          <w:sz w:val="24"/>
          <w:szCs w:val="24"/>
        </w:rPr>
      </w:pPr>
      <w:r>
        <w:rPr>
          <w:sz w:val="24"/>
          <w:szCs w:val="24"/>
        </w:rPr>
        <w:t xml:space="preserve">1) </w:t>
      </w:r>
      <w:r w:rsidR="00E254B5" w:rsidRPr="00F83F39">
        <w:rPr>
          <w:sz w:val="24"/>
          <w:szCs w:val="24"/>
        </w:rPr>
        <w:t xml:space="preserve">способов подачи заявления о предоставлении муниципальной услуги; </w:t>
      </w:r>
    </w:p>
    <w:p w:rsidR="00631A0E" w:rsidRDefault="00D607BD" w:rsidP="00631A0E">
      <w:pPr>
        <w:pStyle w:val="3"/>
        <w:shd w:val="clear" w:color="auto" w:fill="auto"/>
        <w:tabs>
          <w:tab w:val="left" w:pos="1134"/>
        </w:tabs>
        <w:spacing w:after="0" w:line="240" w:lineRule="auto"/>
        <w:ind w:right="20" w:firstLine="709"/>
        <w:jc w:val="both"/>
        <w:rPr>
          <w:sz w:val="24"/>
          <w:szCs w:val="24"/>
        </w:rPr>
      </w:pPr>
      <w:r>
        <w:rPr>
          <w:sz w:val="24"/>
          <w:szCs w:val="24"/>
        </w:rPr>
        <w:t xml:space="preserve">2) </w:t>
      </w:r>
      <w:r w:rsidR="00E254B5" w:rsidRPr="00F83F39">
        <w:rPr>
          <w:sz w:val="24"/>
          <w:szCs w:val="24"/>
        </w:rPr>
        <w:t>адресов Уполномоченного органа и многофункциональных центров,</w:t>
      </w:r>
      <w:r w:rsidR="00286349">
        <w:rPr>
          <w:sz w:val="24"/>
          <w:szCs w:val="24"/>
        </w:rPr>
        <w:t xml:space="preserve"> </w:t>
      </w:r>
      <w:r w:rsidR="00E254B5" w:rsidRPr="00F83F39">
        <w:rPr>
          <w:sz w:val="24"/>
          <w:szCs w:val="24"/>
        </w:rPr>
        <w:t>обращение в которые необходимо для предоставления муниципальной услуги;</w:t>
      </w:r>
    </w:p>
    <w:p w:rsidR="00E254B5" w:rsidRPr="00F83F39" w:rsidRDefault="00631A0E" w:rsidP="00631A0E">
      <w:pPr>
        <w:pStyle w:val="3"/>
        <w:shd w:val="clear" w:color="auto" w:fill="auto"/>
        <w:tabs>
          <w:tab w:val="left" w:pos="1134"/>
        </w:tabs>
        <w:spacing w:after="0" w:line="240" w:lineRule="auto"/>
        <w:ind w:right="20" w:firstLine="709"/>
        <w:jc w:val="both"/>
        <w:rPr>
          <w:sz w:val="24"/>
          <w:szCs w:val="24"/>
        </w:rPr>
      </w:pPr>
      <w:r>
        <w:rPr>
          <w:sz w:val="24"/>
          <w:szCs w:val="24"/>
        </w:rPr>
        <w:t xml:space="preserve">3) </w:t>
      </w:r>
      <w:r w:rsidR="00E254B5" w:rsidRPr="00F83F39">
        <w:rPr>
          <w:sz w:val="24"/>
          <w:szCs w:val="24"/>
        </w:rPr>
        <w:t>справочной информации о работе Уполномоченного органа;</w:t>
      </w:r>
    </w:p>
    <w:p w:rsidR="00E254B5" w:rsidRPr="00F83F39" w:rsidRDefault="00286349" w:rsidP="00286349">
      <w:pPr>
        <w:pStyle w:val="3"/>
        <w:shd w:val="clear" w:color="auto" w:fill="auto"/>
        <w:spacing w:after="0" w:line="240" w:lineRule="auto"/>
        <w:ind w:right="20" w:firstLine="0"/>
        <w:jc w:val="both"/>
        <w:rPr>
          <w:sz w:val="24"/>
          <w:szCs w:val="24"/>
        </w:rPr>
      </w:pPr>
      <w:r>
        <w:rPr>
          <w:sz w:val="24"/>
          <w:szCs w:val="24"/>
        </w:rPr>
        <w:tab/>
        <w:t xml:space="preserve">4) </w:t>
      </w:r>
      <w:r w:rsidR="00E254B5" w:rsidRPr="00F83F39">
        <w:rPr>
          <w:sz w:val="24"/>
          <w:szCs w:val="24"/>
        </w:rPr>
        <w:t>документов, необходимых для предоставления муниципальной услуги и услуг, которые являются необходимыми и обязательными для</w:t>
      </w:r>
      <w:r w:rsidR="00631A0E">
        <w:rPr>
          <w:sz w:val="24"/>
          <w:szCs w:val="24"/>
        </w:rPr>
        <w:t xml:space="preserve"> </w:t>
      </w:r>
      <w:r w:rsidR="00E254B5" w:rsidRPr="00F83F39">
        <w:rPr>
          <w:sz w:val="24"/>
          <w:szCs w:val="24"/>
        </w:rPr>
        <w:t>предоставления</w:t>
      </w:r>
      <w:r>
        <w:rPr>
          <w:sz w:val="24"/>
          <w:szCs w:val="24"/>
        </w:rPr>
        <w:t xml:space="preserve"> </w:t>
      </w:r>
      <w:r w:rsidR="00E254B5" w:rsidRPr="00F83F39">
        <w:rPr>
          <w:sz w:val="24"/>
          <w:szCs w:val="24"/>
        </w:rPr>
        <w:t>муниципальной услуги;</w:t>
      </w:r>
    </w:p>
    <w:p w:rsidR="00286349" w:rsidRDefault="00286349" w:rsidP="00286349">
      <w:pPr>
        <w:pStyle w:val="3"/>
        <w:shd w:val="clear" w:color="auto" w:fill="auto"/>
        <w:spacing w:after="0" w:line="240" w:lineRule="auto"/>
        <w:ind w:right="20" w:firstLine="709"/>
        <w:jc w:val="left"/>
        <w:rPr>
          <w:sz w:val="24"/>
          <w:szCs w:val="24"/>
        </w:rPr>
      </w:pPr>
      <w:r>
        <w:rPr>
          <w:sz w:val="24"/>
          <w:szCs w:val="24"/>
        </w:rPr>
        <w:t xml:space="preserve">5) </w:t>
      </w:r>
      <w:r w:rsidR="00E254B5" w:rsidRPr="00F83F39">
        <w:rPr>
          <w:sz w:val="24"/>
          <w:szCs w:val="24"/>
        </w:rPr>
        <w:t xml:space="preserve">порядка и сроков предоставления муниципальной услуги; </w:t>
      </w:r>
    </w:p>
    <w:p w:rsidR="00E254B5" w:rsidRPr="00F83F39" w:rsidRDefault="00286349" w:rsidP="00286349">
      <w:pPr>
        <w:pStyle w:val="3"/>
        <w:shd w:val="clear" w:color="auto" w:fill="auto"/>
        <w:spacing w:after="0" w:line="240" w:lineRule="auto"/>
        <w:ind w:right="20" w:firstLine="709"/>
        <w:jc w:val="both"/>
        <w:rPr>
          <w:sz w:val="24"/>
          <w:szCs w:val="24"/>
        </w:rPr>
      </w:pPr>
      <w:r>
        <w:rPr>
          <w:sz w:val="24"/>
          <w:szCs w:val="24"/>
        </w:rPr>
        <w:t xml:space="preserve">6) </w:t>
      </w:r>
      <w:r w:rsidR="00E254B5" w:rsidRPr="00F83F39">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54B5" w:rsidRPr="00F83F39" w:rsidRDefault="00286349" w:rsidP="00286349">
      <w:pPr>
        <w:pStyle w:val="3"/>
        <w:shd w:val="clear" w:color="auto" w:fill="auto"/>
        <w:spacing w:after="0" w:line="240" w:lineRule="auto"/>
        <w:ind w:right="20" w:firstLine="709"/>
        <w:jc w:val="both"/>
        <w:rPr>
          <w:sz w:val="24"/>
          <w:szCs w:val="24"/>
        </w:rPr>
      </w:pPr>
      <w:r>
        <w:rPr>
          <w:sz w:val="24"/>
          <w:szCs w:val="24"/>
        </w:rPr>
        <w:t xml:space="preserve">7) </w:t>
      </w:r>
      <w:r w:rsidR="00E254B5" w:rsidRPr="00F83F39">
        <w:rPr>
          <w:sz w:val="24"/>
          <w:szCs w:val="24"/>
        </w:rPr>
        <w:t xml:space="preserve">по вопросам предоставления услуг, которые являются необходимыми и </w:t>
      </w:r>
      <w:r w:rsidR="00E254B5" w:rsidRPr="00F83F39">
        <w:rPr>
          <w:sz w:val="24"/>
          <w:szCs w:val="24"/>
        </w:rPr>
        <w:lastRenderedPageBreak/>
        <w:t>обязательными для предоставления муниципальной услуги;</w:t>
      </w:r>
    </w:p>
    <w:p w:rsidR="00E254B5" w:rsidRPr="00F83F39" w:rsidRDefault="00286349" w:rsidP="00286349">
      <w:pPr>
        <w:pStyle w:val="3"/>
        <w:shd w:val="clear" w:color="auto" w:fill="auto"/>
        <w:tabs>
          <w:tab w:val="left" w:pos="8258"/>
        </w:tabs>
        <w:spacing w:after="0" w:line="240" w:lineRule="auto"/>
        <w:ind w:right="20" w:firstLine="709"/>
        <w:jc w:val="both"/>
        <w:rPr>
          <w:sz w:val="24"/>
          <w:szCs w:val="24"/>
        </w:rPr>
      </w:pPr>
      <w:r>
        <w:rPr>
          <w:sz w:val="24"/>
          <w:szCs w:val="24"/>
        </w:rPr>
        <w:t xml:space="preserve">8) </w:t>
      </w:r>
      <w:r w:rsidR="00E254B5" w:rsidRPr="00F83F39">
        <w:rPr>
          <w:sz w:val="24"/>
          <w:szCs w:val="24"/>
        </w:rPr>
        <w:t>порядка досудебного (внесудебного) обжалования действий (бездействия) должностных лиц, и принимаемых ими решений при</w:t>
      </w:r>
      <w:r>
        <w:rPr>
          <w:sz w:val="24"/>
          <w:szCs w:val="24"/>
        </w:rPr>
        <w:t xml:space="preserve"> </w:t>
      </w:r>
      <w:r w:rsidR="00E254B5" w:rsidRPr="00F83F39">
        <w:rPr>
          <w:sz w:val="24"/>
          <w:szCs w:val="24"/>
        </w:rPr>
        <w:t>предоставлении</w:t>
      </w:r>
      <w:r>
        <w:rPr>
          <w:sz w:val="24"/>
          <w:szCs w:val="24"/>
        </w:rPr>
        <w:t xml:space="preserve"> </w:t>
      </w:r>
      <w:r w:rsidR="00E254B5" w:rsidRPr="00F83F39">
        <w:rPr>
          <w:sz w:val="24"/>
          <w:szCs w:val="24"/>
        </w:rPr>
        <w:t>муниципальной услуги.</w:t>
      </w:r>
    </w:p>
    <w:p w:rsidR="000D2730" w:rsidRDefault="00E254B5" w:rsidP="000D2730">
      <w:pPr>
        <w:pStyle w:val="3"/>
        <w:shd w:val="clear" w:color="auto" w:fill="auto"/>
        <w:spacing w:after="0" w:line="240" w:lineRule="auto"/>
        <w:ind w:right="20" w:firstLine="709"/>
        <w:jc w:val="both"/>
        <w:rPr>
          <w:sz w:val="24"/>
          <w:szCs w:val="24"/>
        </w:rPr>
      </w:pPr>
      <w:r w:rsidRPr="00F83F39">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631A0E">
        <w:rPr>
          <w:sz w:val="24"/>
          <w:szCs w:val="24"/>
        </w:rPr>
        <w:t>,</w:t>
      </w:r>
      <w:r w:rsidRPr="00F83F39">
        <w:rPr>
          <w:sz w:val="24"/>
          <w:szCs w:val="24"/>
        </w:rPr>
        <w:t xml:space="preserve"> осуществляется бесплатно.</w:t>
      </w:r>
    </w:p>
    <w:p w:rsidR="00E254B5" w:rsidRPr="00F83F39" w:rsidRDefault="000D2730" w:rsidP="000D2730">
      <w:pPr>
        <w:pStyle w:val="3"/>
        <w:shd w:val="clear" w:color="auto" w:fill="auto"/>
        <w:spacing w:after="0" w:line="240" w:lineRule="auto"/>
        <w:ind w:right="20" w:firstLine="709"/>
        <w:jc w:val="both"/>
        <w:rPr>
          <w:sz w:val="24"/>
          <w:szCs w:val="24"/>
        </w:rPr>
      </w:pPr>
      <w:r>
        <w:rPr>
          <w:sz w:val="24"/>
          <w:szCs w:val="24"/>
        </w:rPr>
        <w:t xml:space="preserve">1.3.3. </w:t>
      </w:r>
      <w:r w:rsidR="00E254B5" w:rsidRPr="00F83F39">
        <w:rPr>
          <w:sz w:val="24"/>
          <w:szCs w:val="24"/>
        </w:rPr>
        <w:t xml:space="preserve">При устном обращении </w:t>
      </w:r>
      <w:r w:rsidR="00286349">
        <w:rPr>
          <w:sz w:val="24"/>
          <w:szCs w:val="24"/>
        </w:rPr>
        <w:t>заявителя</w:t>
      </w:r>
      <w:r w:rsidR="00E254B5" w:rsidRPr="00F83F39">
        <w:rPr>
          <w:sz w:val="24"/>
          <w:szCs w:val="24"/>
        </w:rPr>
        <w:t xml:space="preserve">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254B5" w:rsidRPr="00F83F39" w:rsidRDefault="00E254B5" w:rsidP="00286349">
      <w:pPr>
        <w:pStyle w:val="3"/>
        <w:shd w:val="clear" w:color="auto" w:fill="auto"/>
        <w:tabs>
          <w:tab w:val="left" w:pos="8258"/>
        </w:tabs>
        <w:spacing w:after="0" w:line="240" w:lineRule="auto"/>
        <w:ind w:firstLine="709"/>
        <w:jc w:val="both"/>
        <w:rPr>
          <w:sz w:val="24"/>
          <w:szCs w:val="24"/>
        </w:rPr>
      </w:pPr>
      <w:r w:rsidRPr="00F83F39">
        <w:rPr>
          <w:sz w:val="24"/>
          <w:szCs w:val="24"/>
        </w:rPr>
        <w:t>Ответ на телефонный звонок должен начинаться с</w:t>
      </w:r>
      <w:r w:rsidR="00286349">
        <w:rPr>
          <w:sz w:val="24"/>
          <w:szCs w:val="24"/>
        </w:rPr>
        <w:t xml:space="preserve"> </w:t>
      </w:r>
      <w:r w:rsidRPr="00F83F39">
        <w:rPr>
          <w:sz w:val="24"/>
          <w:szCs w:val="24"/>
        </w:rPr>
        <w:t>информации о</w:t>
      </w:r>
      <w:r w:rsidR="00286349">
        <w:rPr>
          <w:sz w:val="24"/>
          <w:szCs w:val="24"/>
        </w:rPr>
        <w:t xml:space="preserve"> </w:t>
      </w:r>
      <w:r w:rsidRPr="00F83F39">
        <w:rPr>
          <w:sz w:val="24"/>
          <w:szCs w:val="24"/>
        </w:rPr>
        <w:t xml:space="preserve">наименовании органа, в который позвонил </w:t>
      </w:r>
      <w:r w:rsidR="00286349">
        <w:rPr>
          <w:sz w:val="24"/>
          <w:szCs w:val="24"/>
        </w:rPr>
        <w:t>заявитель</w:t>
      </w:r>
      <w:r w:rsidRPr="00F83F39">
        <w:rPr>
          <w:sz w:val="24"/>
          <w:szCs w:val="24"/>
        </w:rPr>
        <w:t>, фамилии, имени, отчества (последнее - при наличии) и должности специалиста, принявшего телефонный звонок.</w:t>
      </w:r>
    </w:p>
    <w:p w:rsidR="00E254B5" w:rsidRPr="00F83F39" w:rsidRDefault="00E254B5" w:rsidP="00286349">
      <w:pPr>
        <w:pStyle w:val="3"/>
        <w:shd w:val="clear" w:color="auto" w:fill="auto"/>
        <w:spacing w:after="0" w:line="240" w:lineRule="auto"/>
        <w:ind w:right="20" w:firstLine="709"/>
        <w:jc w:val="both"/>
        <w:rPr>
          <w:sz w:val="24"/>
          <w:szCs w:val="24"/>
        </w:rPr>
      </w:pPr>
      <w:r w:rsidRPr="00F83F39">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54B5" w:rsidRPr="00F83F39" w:rsidRDefault="00E254B5" w:rsidP="00631A0E">
      <w:pPr>
        <w:pStyle w:val="3"/>
        <w:shd w:val="clear" w:color="auto" w:fill="auto"/>
        <w:spacing w:after="0" w:line="240" w:lineRule="auto"/>
        <w:ind w:right="20" w:firstLine="709"/>
        <w:jc w:val="both"/>
        <w:rPr>
          <w:sz w:val="24"/>
          <w:szCs w:val="24"/>
        </w:rPr>
      </w:pPr>
      <w:r w:rsidRPr="00F83F39">
        <w:rPr>
          <w:sz w:val="24"/>
          <w:szCs w:val="24"/>
        </w:rPr>
        <w:t xml:space="preserve">Если подготовка ответа требует продолжительного времени, он предлагает </w:t>
      </w:r>
      <w:r w:rsidR="00631A0E">
        <w:rPr>
          <w:sz w:val="24"/>
          <w:szCs w:val="24"/>
        </w:rPr>
        <w:t>з</w:t>
      </w:r>
      <w:r w:rsidRPr="00F83F39">
        <w:rPr>
          <w:sz w:val="24"/>
          <w:szCs w:val="24"/>
        </w:rPr>
        <w:t>аявителю один из следующих вариантов дальнейших действий: изложить обращение в письменной форме; назначить другое время для консультаций.</w:t>
      </w:r>
    </w:p>
    <w:p w:rsidR="00E254B5" w:rsidRPr="00F83F39" w:rsidRDefault="00E254B5" w:rsidP="00286349">
      <w:pPr>
        <w:pStyle w:val="3"/>
        <w:shd w:val="clear" w:color="auto" w:fill="auto"/>
        <w:spacing w:after="0" w:line="240" w:lineRule="auto"/>
        <w:ind w:right="20" w:firstLine="709"/>
        <w:jc w:val="both"/>
        <w:rPr>
          <w:sz w:val="24"/>
          <w:szCs w:val="24"/>
        </w:rPr>
      </w:pPr>
      <w:r w:rsidRPr="00F83F39">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31A0E" w:rsidRDefault="00E254B5" w:rsidP="00631A0E">
      <w:pPr>
        <w:pStyle w:val="3"/>
        <w:shd w:val="clear" w:color="auto" w:fill="auto"/>
        <w:spacing w:after="0" w:line="240" w:lineRule="auto"/>
        <w:ind w:right="20" w:firstLine="709"/>
        <w:jc w:val="both"/>
        <w:rPr>
          <w:sz w:val="24"/>
          <w:szCs w:val="24"/>
        </w:rPr>
      </w:pPr>
      <w:r w:rsidRPr="00F83F39">
        <w:rPr>
          <w:sz w:val="24"/>
          <w:szCs w:val="24"/>
        </w:rPr>
        <w:t>Продолжительность информирования по телефону не должна превышать 10 минут.</w:t>
      </w:r>
      <w:r w:rsidR="00631A0E">
        <w:rPr>
          <w:sz w:val="24"/>
          <w:szCs w:val="24"/>
        </w:rPr>
        <w:t xml:space="preserve"> </w:t>
      </w:r>
      <w:r w:rsidR="00631A0E">
        <w:rPr>
          <w:sz w:val="24"/>
          <w:szCs w:val="24"/>
        </w:rPr>
        <w:tab/>
      </w:r>
      <w:r w:rsidRPr="00F83F39">
        <w:rPr>
          <w:sz w:val="24"/>
          <w:szCs w:val="24"/>
        </w:rPr>
        <w:t>Информирование осуществляется в соответствии с графиком приема граждан.</w:t>
      </w:r>
    </w:p>
    <w:p w:rsidR="000D2730" w:rsidRDefault="000D2730" w:rsidP="00631A0E">
      <w:pPr>
        <w:pStyle w:val="3"/>
        <w:shd w:val="clear" w:color="auto" w:fill="auto"/>
        <w:spacing w:after="0" w:line="240" w:lineRule="auto"/>
        <w:ind w:right="20" w:firstLine="709"/>
        <w:jc w:val="both"/>
        <w:rPr>
          <w:sz w:val="24"/>
          <w:szCs w:val="24"/>
        </w:rPr>
      </w:pPr>
      <w:r>
        <w:rPr>
          <w:sz w:val="24"/>
          <w:szCs w:val="24"/>
        </w:rPr>
        <w:t xml:space="preserve">1.3.4. </w:t>
      </w:r>
      <w:r w:rsidR="00E254B5" w:rsidRPr="00F83F39">
        <w:rPr>
          <w:sz w:val="24"/>
          <w:szCs w:val="24"/>
        </w:rPr>
        <w:t>По письменному обращению должностное лицо Уполномоченного органа, ответственн</w:t>
      </w:r>
      <w:r w:rsidR="00FC0DC5">
        <w:rPr>
          <w:sz w:val="24"/>
          <w:szCs w:val="24"/>
        </w:rPr>
        <w:t>ое</w:t>
      </w:r>
      <w:r w:rsidR="00E254B5" w:rsidRPr="00F83F39">
        <w:rPr>
          <w:sz w:val="24"/>
          <w:szCs w:val="24"/>
        </w:rPr>
        <w:t xml:space="preserve"> за предоставление муниципальной услуги, подробно в письменной форме разъясняет гражданину сведения по вопросам, указанным в пункте </w:t>
      </w:r>
      <w:r w:rsidR="002462B9">
        <w:rPr>
          <w:sz w:val="24"/>
          <w:szCs w:val="24"/>
        </w:rPr>
        <w:t>1.</w:t>
      </w:r>
      <w:r w:rsidR="00E254B5" w:rsidRPr="00F83F39">
        <w:rPr>
          <w:sz w:val="24"/>
          <w:szCs w:val="24"/>
        </w:rPr>
        <w:t xml:space="preserve">3.2. настоящего Административного регламента в порядке, установленном Федеральным законом от </w:t>
      </w:r>
      <w:r w:rsidR="00FC0DC5">
        <w:rPr>
          <w:sz w:val="24"/>
          <w:szCs w:val="24"/>
        </w:rPr>
        <w:t>0</w:t>
      </w:r>
      <w:r w:rsidR="00E254B5" w:rsidRPr="00F83F39">
        <w:rPr>
          <w:sz w:val="24"/>
          <w:szCs w:val="24"/>
        </w:rPr>
        <w:t>2</w:t>
      </w:r>
      <w:r w:rsidR="00FC0DC5">
        <w:rPr>
          <w:sz w:val="24"/>
          <w:szCs w:val="24"/>
        </w:rPr>
        <w:t>.05.</w:t>
      </w:r>
      <w:r w:rsidR="00E254B5" w:rsidRPr="00F83F39">
        <w:rPr>
          <w:sz w:val="24"/>
          <w:szCs w:val="24"/>
        </w:rPr>
        <w:t>2006 № 59-ФЗ «О порядке рассмотрения обращений граждан Российской Федерации» (далее - Федеральный закон № 59- ФЗ).</w:t>
      </w:r>
    </w:p>
    <w:p w:rsidR="00E254B5" w:rsidRPr="00F83F39" w:rsidRDefault="000D2730" w:rsidP="000D2730">
      <w:pPr>
        <w:pStyle w:val="3"/>
        <w:shd w:val="clear" w:color="auto" w:fill="auto"/>
        <w:tabs>
          <w:tab w:val="left" w:pos="1134"/>
        </w:tabs>
        <w:spacing w:after="0" w:line="240" w:lineRule="auto"/>
        <w:ind w:right="20" w:firstLine="709"/>
        <w:jc w:val="both"/>
        <w:rPr>
          <w:sz w:val="24"/>
          <w:szCs w:val="24"/>
        </w:rPr>
      </w:pPr>
      <w:r>
        <w:rPr>
          <w:sz w:val="24"/>
          <w:szCs w:val="24"/>
        </w:rPr>
        <w:t xml:space="preserve">1.3.5. </w:t>
      </w:r>
      <w:r w:rsidR="00E254B5" w:rsidRPr="00F83F39">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FC0DC5">
        <w:rPr>
          <w:sz w:val="24"/>
          <w:szCs w:val="24"/>
        </w:rPr>
        <w:t>.10.</w:t>
      </w:r>
      <w:r w:rsidR="00E254B5" w:rsidRPr="00F83F39">
        <w:rPr>
          <w:sz w:val="24"/>
          <w:szCs w:val="24"/>
        </w:rPr>
        <w:t>2011 № 861.</w:t>
      </w:r>
    </w:p>
    <w:p w:rsidR="00E254B5" w:rsidRPr="00F83F39" w:rsidRDefault="00E254B5" w:rsidP="00286349">
      <w:pPr>
        <w:pStyle w:val="3"/>
        <w:shd w:val="clear" w:color="auto" w:fill="auto"/>
        <w:spacing w:after="0" w:line="240" w:lineRule="auto"/>
        <w:ind w:right="20" w:firstLine="709"/>
        <w:jc w:val="both"/>
        <w:rPr>
          <w:sz w:val="24"/>
          <w:szCs w:val="24"/>
        </w:rPr>
      </w:pPr>
      <w:r w:rsidRPr="00F83F39">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00286349">
        <w:rPr>
          <w:sz w:val="24"/>
          <w:szCs w:val="24"/>
        </w:rPr>
        <w:t>заявителя</w:t>
      </w:r>
      <w:r w:rsidRPr="00F83F39">
        <w:rPr>
          <w:sz w:val="24"/>
          <w:szCs w:val="24"/>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286349">
        <w:rPr>
          <w:sz w:val="24"/>
          <w:szCs w:val="24"/>
        </w:rPr>
        <w:t>заявителя</w:t>
      </w:r>
      <w:r w:rsidRPr="00F83F39">
        <w:rPr>
          <w:sz w:val="24"/>
          <w:szCs w:val="24"/>
        </w:rPr>
        <w:t xml:space="preserve"> или предоставление им персональных данных.</w:t>
      </w:r>
    </w:p>
    <w:p w:rsidR="00E254B5" w:rsidRPr="00F83F39" w:rsidRDefault="000D2730" w:rsidP="000D2730">
      <w:pPr>
        <w:pStyle w:val="3"/>
        <w:shd w:val="clear" w:color="auto" w:fill="auto"/>
        <w:tabs>
          <w:tab w:val="left" w:pos="1134"/>
        </w:tabs>
        <w:spacing w:after="0" w:line="240" w:lineRule="auto"/>
        <w:ind w:right="20" w:firstLine="709"/>
        <w:jc w:val="both"/>
        <w:rPr>
          <w:sz w:val="24"/>
          <w:szCs w:val="24"/>
        </w:rPr>
      </w:pPr>
      <w:r>
        <w:rPr>
          <w:sz w:val="24"/>
          <w:szCs w:val="24"/>
        </w:rPr>
        <w:t xml:space="preserve">1.3.6. </w:t>
      </w:r>
      <w:r w:rsidR="00E254B5" w:rsidRPr="00F83F39">
        <w:rPr>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254B5" w:rsidRPr="00F83F39" w:rsidRDefault="00FC0DC5" w:rsidP="000D2730">
      <w:pPr>
        <w:pStyle w:val="3"/>
        <w:shd w:val="clear" w:color="auto" w:fill="auto"/>
        <w:spacing w:after="0" w:line="240" w:lineRule="auto"/>
        <w:ind w:right="20" w:firstLine="709"/>
        <w:jc w:val="both"/>
        <w:rPr>
          <w:sz w:val="24"/>
          <w:szCs w:val="24"/>
        </w:rPr>
      </w:pPr>
      <w:r>
        <w:rPr>
          <w:sz w:val="24"/>
          <w:szCs w:val="24"/>
        </w:rPr>
        <w:t xml:space="preserve">1) </w:t>
      </w:r>
      <w:r w:rsidR="00E254B5" w:rsidRPr="00F83F39">
        <w:rPr>
          <w:sz w:val="24"/>
          <w:szCs w:val="24"/>
        </w:rPr>
        <w:t>о месте нахождения и графике работы Уполномоченного органа, ответственных за предоставление муниципальной услуги, а также многофункциональных центров;</w:t>
      </w:r>
    </w:p>
    <w:p w:rsidR="00E254B5" w:rsidRPr="00F83F39" w:rsidRDefault="00FC0DC5" w:rsidP="000D2730">
      <w:pPr>
        <w:pStyle w:val="3"/>
        <w:shd w:val="clear" w:color="auto" w:fill="auto"/>
        <w:spacing w:after="0" w:line="240" w:lineRule="auto"/>
        <w:ind w:right="20" w:firstLine="709"/>
        <w:jc w:val="both"/>
        <w:rPr>
          <w:sz w:val="24"/>
          <w:szCs w:val="24"/>
        </w:rPr>
      </w:pPr>
      <w:r>
        <w:rPr>
          <w:sz w:val="24"/>
          <w:szCs w:val="24"/>
        </w:rPr>
        <w:t xml:space="preserve">2) </w:t>
      </w:r>
      <w:r w:rsidR="00E254B5" w:rsidRPr="00F83F39">
        <w:rPr>
          <w:sz w:val="24"/>
          <w:szCs w:val="24"/>
        </w:rPr>
        <w:t xml:space="preserve">справочные телефоны </w:t>
      </w:r>
      <w:r>
        <w:t>органов</w:t>
      </w:r>
      <w:r w:rsidRPr="00F83F39">
        <w:rPr>
          <w:sz w:val="24"/>
          <w:szCs w:val="24"/>
        </w:rPr>
        <w:t xml:space="preserve"> </w:t>
      </w:r>
      <w:r w:rsidR="00E254B5" w:rsidRPr="00F83F39">
        <w:rPr>
          <w:sz w:val="24"/>
          <w:szCs w:val="24"/>
        </w:rPr>
        <w:t>Уполномоченного органа, ответственных за предоставление муниципальной услуги, в том числе номер телефона-автоинформатора (при наличии);</w:t>
      </w:r>
    </w:p>
    <w:p w:rsidR="00E254B5" w:rsidRPr="00F83F39" w:rsidRDefault="00FC0DC5" w:rsidP="000D2730">
      <w:pPr>
        <w:pStyle w:val="3"/>
        <w:shd w:val="clear" w:color="auto" w:fill="auto"/>
        <w:spacing w:after="0" w:line="240" w:lineRule="auto"/>
        <w:ind w:right="20" w:firstLine="709"/>
        <w:jc w:val="both"/>
        <w:rPr>
          <w:sz w:val="24"/>
          <w:szCs w:val="24"/>
        </w:rPr>
      </w:pPr>
      <w:r>
        <w:rPr>
          <w:sz w:val="24"/>
          <w:szCs w:val="24"/>
        </w:rPr>
        <w:t xml:space="preserve">3) </w:t>
      </w:r>
      <w:r w:rsidR="00E254B5" w:rsidRPr="00F83F39">
        <w:rPr>
          <w:sz w:val="24"/>
          <w:szCs w:val="24"/>
        </w:rPr>
        <w:t xml:space="preserve">адрес официального сайта, а также электронной почты и (или) формы обратной связи Уполномоченного органа в </w:t>
      </w:r>
      <w:r>
        <w:rPr>
          <w:sz w:val="24"/>
          <w:szCs w:val="24"/>
        </w:rPr>
        <w:t>информационно-телекоммуникационной сети</w:t>
      </w:r>
      <w:r w:rsidR="00E254B5" w:rsidRPr="00F83F39">
        <w:rPr>
          <w:sz w:val="24"/>
          <w:szCs w:val="24"/>
        </w:rPr>
        <w:t xml:space="preserve"> «Интернет».</w:t>
      </w:r>
    </w:p>
    <w:p w:rsidR="00E254B5" w:rsidRPr="00F83F39" w:rsidRDefault="000D2730" w:rsidP="000D2730">
      <w:pPr>
        <w:pStyle w:val="3"/>
        <w:shd w:val="clear" w:color="auto" w:fill="auto"/>
        <w:tabs>
          <w:tab w:val="left" w:pos="1134"/>
        </w:tabs>
        <w:spacing w:after="0" w:line="240" w:lineRule="auto"/>
        <w:ind w:right="20" w:firstLine="709"/>
        <w:jc w:val="both"/>
        <w:rPr>
          <w:sz w:val="24"/>
          <w:szCs w:val="24"/>
        </w:rPr>
      </w:pPr>
      <w:r>
        <w:rPr>
          <w:sz w:val="24"/>
          <w:szCs w:val="24"/>
        </w:rPr>
        <w:t xml:space="preserve">1.3.7. </w:t>
      </w:r>
      <w:r w:rsidR="00E254B5" w:rsidRPr="00F83F39">
        <w:rPr>
          <w:sz w:val="24"/>
          <w:szCs w:val="24"/>
        </w:rPr>
        <w:t xml:space="preserve">В залах ожидания Уполномоченного органа размещаются нормативные правовые </w:t>
      </w:r>
      <w:r w:rsidR="00E254B5" w:rsidRPr="00F83F39">
        <w:rPr>
          <w:sz w:val="24"/>
          <w:szCs w:val="24"/>
        </w:rPr>
        <w:lastRenderedPageBreak/>
        <w:t xml:space="preserve">акты, регулирующие порядок предоставления муниципальной услуги, в том числе Административный регламент, которые по требованию </w:t>
      </w:r>
      <w:r w:rsidR="00286349">
        <w:rPr>
          <w:sz w:val="24"/>
          <w:szCs w:val="24"/>
        </w:rPr>
        <w:t>заявителя</w:t>
      </w:r>
      <w:r w:rsidR="00E254B5" w:rsidRPr="00F83F39">
        <w:rPr>
          <w:sz w:val="24"/>
          <w:szCs w:val="24"/>
        </w:rPr>
        <w:t xml:space="preserve"> предоставляются ему для ознакомления.</w:t>
      </w:r>
    </w:p>
    <w:p w:rsidR="00E254B5" w:rsidRPr="00F83F39" w:rsidRDefault="000D2730" w:rsidP="000D2730">
      <w:pPr>
        <w:pStyle w:val="3"/>
        <w:shd w:val="clear" w:color="auto" w:fill="auto"/>
        <w:tabs>
          <w:tab w:val="left" w:pos="1134"/>
        </w:tabs>
        <w:spacing w:after="0" w:line="240" w:lineRule="auto"/>
        <w:ind w:right="20" w:firstLine="709"/>
        <w:jc w:val="both"/>
        <w:rPr>
          <w:sz w:val="24"/>
          <w:szCs w:val="24"/>
        </w:rPr>
      </w:pPr>
      <w:r>
        <w:rPr>
          <w:sz w:val="24"/>
          <w:szCs w:val="24"/>
        </w:rPr>
        <w:t xml:space="preserve">1.3.8. </w:t>
      </w:r>
      <w:r w:rsidR="00E254B5" w:rsidRPr="00F83F39">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254B5" w:rsidRPr="00FC0DC5" w:rsidRDefault="000D2730" w:rsidP="000D2730">
      <w:pPr>
        <w:pStyle w:val="3"/>
        <w:shd w:val="clear" w:color="auto" w:fill="auto"/>
        <w:tabs>
          <w:tab w:val="left" w:pos="1134"/>
        </w:tabs>
        <w:spacing w:after="43" w:line="240" w:lineRule="auto"/>
        <w:ind w:right="20" w:firstLine="709"/>
        <w:jc w:val="both"/>
        <w:rPr>
          <w:sz w:val="24"/>
          <w:szCs w:val="24"/>
        </w:rPr>
      </w:pPr>
      <w:r>
        <w:rPr>
          <w:sz w:val="24"/>
          <w:szCs w:val="24"/>
        </w:rPr>
        <w:t xml:space="preserve">1.3.9. </w:t>
      </w:r>
      <w:r w:rsidR="00E254B5" w:rsidRPr="00F83F39">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w:t>
      </w:r>
      <w:r w:rsidR="00FC0DC5">
        <w:rPr>
          <w:sz w:val="24"/>
          <w:szCs w:val="24"/>
        </w:rPr>
        <w:t xml:space="preserve"> заявителя</w:t>
      </w:r>
      <w:r w:rsidR="00E254B5" w:rsidRPr="00F83F39">
        <w:rPr>
          <w:sz w:val="24"/>
          <w:szCs w:val="24"/>
        </w:rPr>
        <w:t xml:space="preserve">) в личном кабинете на ЕПГУ, а также в соответствующем </w:t>
      </w:r>
      <w:r w:rsidR="00FC0DC5">
        <w:rPr>
          <w:sz w:val="24"/>
          <w:szCs w:val="24"/>
        </w:rPr>
        <w:t>отраслевом (функциональном) органе</w:t>
      </w:r>
      <w:r w:rsidR="00E254B5" w:rsidRPr="00F83F39">
        <w:rPr>
          <w:sz w:val="24"/>
          <w:szCs w:val="24"/>
        </w:rPr>
        <w:t xml:space="preserve"> Уполномоченного органа при обращении </w:t>
      </w:r>
      <w:r w:rsidR="00286349">
        <w:rPr>
          <w:sz w:val="24"/>
          <w:szCs w:val="24"/>
        </w:rPr>
        <w:t>заявителя</w:t>
      </w:r>
      <w:r w:rsidR="00E254B5" w:rsidRPr="00F83F39">
        <w:rPr>
          <w:sz w:val="24"/>
          <w:szCs w:val="24"/>
        </w:rPr>
        <w:t xml:space="preserve"> лично, по телефону посредством электронной почты.</w:t>
      </w:r>
    </w:p>
    <w:p w:rsidR="00FC0DC5" w:rsidRPr="00F83F39" w:rsidRDefault="00FC0DC5" w:rsidP="00FC0DC5">
      <w:pPr>
        <w:pStyle w:val="3"/>
        <w:shd w:val="clear" w:color="auto" w:fill="auto"/>
        <w:tabs>
          <w:tab w:val="left" w:pos="1134"/>
        </w:tabs>
        <w:spacing w:after="43" w:line="240" w:lineRule="auto"/>
        <w:ind w:left="709" w:right="20" w:firstLine="0"/>
        <w:jc w:val="both"/>
        <w:rPr>
          <w:sz w:val="24"/>
          <w:szCs w:val="24"/>
        </w:rPr>
      </w:pPr>
    </w:p>
    <w:p w:rsidR="00E254B5" w:rsidRPr="004A6F25" w:rsidRDefault="000D2730" w:rsidP="005D0054">
      <w:pPr>
        <w:spacing w:after="0" w:line="240" w:lineRule="auto"/>
        <w:jc w:val="center"/>
        <w:rPr>
          <w:rFonts w:ascii="Times New Roman" w:hAnsi="Times New Roman" w:cs="Times New Roman"/>
          <w:b/>
          <w:sz w:val="24"/>
          <w:szCs w:val="24"/>
        </w:rPr>
      </w:pPr>
      <w:r w:rsidRPr="004A6F25">
        <w:rPr>
          <w:rFonts w:ascii="Times New Roman" w:hAnsi="Times New Roman" w:cs="Times New Roman"/>
          <w:b/>
          <w:sz w:val="24"/>
          <w:szCs w:val="24"/>
        </w:rPr>
        <w:t>2.</w:t>
      </w:r>
      <w:r w:rsidR="00FC0DC5" w:rsidRPr="004A6F25">
        <w:rPr>
          <w:rFonts w:ascii="Times New Roman" w:hAnsi="Times New Roman" w:cs="Times New Roman"/>
          <w:b/>
          <w:sz w:val="24"/>
          <w:szCs w:val="24"/>
        </w:rPr>
        <w:t xml:space="preserve"> </w:t>
      </w:r>
      <w:r w:rsidR="00E254B5" w:rsidRPr="004A6F25">
        <w:rPr>
          <w:rFonts w:ascii="Times New Roman" w:hAnsi="Times New Roman" w:cs="Times New Roman"/>
          <w:b/>
          <w:sz w:val="24"/>
          <w:szCs w:val="24"/>
        </w:rPr>
        <w:t>Стандарт предоставления муниципальной услуги</w:t>
      </w:r>
    </w:p>
    <w:p w:rsidR="005D0054" w:rsidRPr="005D0054" w:rsidRDefault="005D0054" w:rsidP="005D0054">
      <w:pPr>
        <w:spacing w:after="0" w:line="240" w:lineRule="auto"/>
        <w:jc w:val="center"/>
        <w:rPr>
          <w:rFonts w:ascii="Times New Roman" w:hAnsi="Times New Roman" w:cs="Times New Roman"/>
          <w:sz w:val="24"/>
          <w:szCs w:val="24"/>
        </w:rPr>
      </w:pPr>
    </w:p>
    <w:p w:rsidR="0077667C" w:rsidRDefault="000D2730" w:rsidP="005D0054">
      <w:pPr>
        <w:spacing w:after="0" w:line="240" w:lineRule="auto"/>
        <w:ind w:firstLine="709"/>
        <w:jc w:val="both"/>
        <w:rPr>
          <w:rFonts w:ascii="Times New Roman" w:hAnsi="Times New Roman" w:cs="Times New Roman"/>
          <w:sz w:val="24"/>
          <w:szCs w:val="24"/>
        </w:rPr>
      </w:pPr>
      <w:r w:rsidRPr="0077667C">
        <w:rPr>
          <w:rFonts w:ascii="Times New Roman" w:hAnsi="Times New Roman" w:cs="Times New Roman"/>
          <w:i/>
          <w:sz w:val="24"/>
          <w:szCs w:val="24"/>
        </w:rPr>
        <w:t xml:space="preserve">2.1. </w:t>
      </w:r>
      <w:r w:rsidR="00E254B5" w:rsidRPr="0077667C">
        <w:rPr>
          <w:rFonts w:ascii="Times New Roman" w:hAnsi="Times New Roman" w:cs="Times New Roman"/>
          <w:i/>
          <w:sz w:val="24"/>
          <w:szCs w:val="24"/>
        </w:rPr>
        <w:t>Наименование муниципальной услуги</w:t>
      </w:r>
      <w:r w:rsidRPr="005D0054">
        <w:rPr>
          <w:rFonts w:ascii="Times New Roman" w:hAnsi="Times New Roman" w:cs="Times New Roman"/>
          <w:sz w:val="24"/>
          <w:szCs w:val="24"/>
        </w:rPr>
        <w:t xml:space="preserve"> </w:t>
      </w:r>
    </w:p>
    <w:p w:rsidR="00E254B5"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«Установка информационной вывески, согласование дизайн-проекта размещения вывески».</w:t>
      </w:r>
    </w:p>
    <w:p w:rsidR="005C5480" w:rsidRPr="005D0054" w:rsidRDefault="005C5480" w:rsidP="005D0054">
      <w:pPr>
        <w:spacing w:after="0" w:line="240" w:lineRule="auto"/>
        <w:ind w:firstLine="709"/>
        <w:jc w:val="both"/>
        <w:rPr>
          <w:rFonts w:ascii="Times New Roman" w:hAnsi="Times New Roman" w:cs="Times New Roman"/>
          <w:sz w:val="24"/>
          <w:szCs w:val="24"/>
        </w:rPr>
      </w:pPr>
    </w:p>
    <w:p w:rsidR="00E254B5" w:rsidRPr="0077667C" w:rsidRDefault="005D0054" w:rsidP="005D0054">
      <w:pPr>
        <w:spacing w:after="0" w:line="240" w:lineRule="auto"/>
        <w:ind w:firstLine="709"/>
        <w:jc w:val="both"/>
        <w:rPr>
          <w:rFonts w:ascii="Times New Roman" w:hAnsi="Times New Roman" w:cs="Times New Roman"/>
          <w:i/>
          <w:sz w:val="24"/>
          <w:szCs w:val="24"/>
        </w:rPr>
      </w:pPr>
      <w:r w:rsidRPr="0077667C">
        <w:rPr>
          <w:rFonts w:ascii="Times New Roman" w:hAnsi="Times New Roman" w:cs="Times New Roman"/>
          <w:i/>
          <w:sz w:val="24"/>
          <w:szCs w:val="24"/>
        </w:rPr>
        <w:t xml:space="preserve">2.2. </w:t>
      </w:r>
      <w:r w:rsidR="00E254B5" w:rsidRPr="0077667C">
        <w:rPr>
          <w:rFonts w:ascii="Times New Roman" w:hAnsi="Times New Roman" w:cs="Times New Roman"/>
          <w:i/>
          <w:sz w:val="24"/>
          <w:szCs w:val="24"/>
        </w:rPr>
        <w:t>Наименование органа местного самоуправления (организации), предоставляющего муниципальную услугу</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 xml:space="preserve"> </w:t>
      </w:r>
      <w:r w:rsidR="00175A7C">
        <w:rPr>
          <w:rFonts w:ascii="Times New Roman" w:hAnsi="Times New Roman" w:cs="Times New Roman"/>
          <w:sz w:val="24"/>
          <w:szCs w:val="24"/>
        </w:rPr>
        <w:t xml:space="preserve">2.2.1 </w:t>
      </w:r>
      <w:r w:rsidRPr="005D0054">
        <w:rPr>
          <w:rFonts w:ascii="Times New Roman" w:hAnsi="Times New Roman" w:cs="Times New Roman"/>
          <w:sz w:val="24"/>
          <w:szCs w:val="24"/>
        </w:rPr>
        <w:t xml:space="preserve">Муниципальная услуга предоставляется Уполномоченным органом </w:t>
      </w:r>
      <w:r w:rsidR="005D0054">
        <w:rPr>
          <w:rFonts w:ascii="Times New Roman" w:hAnsi="Times New Roman" w:cs="Times New Roman"/>
          <w:sz w:val="24"/>
          <w:szCs w:val="24"/>
        </w:rPr>
        <w:t>–</w:t>
      </w:r>
      <w:r w:rsidRPr="005D0054">
        <w:rPr>
          <w:rFonts w:ascii="Times New Roman" w:hAnsi="Times New Roman" w:cs="Times New Roman"/>
          <w:sz w:val="24"/>
          <w:szCs w:val="24"/>
        </w:rPr>
        <w:t xml:space="preserve"> </w:t>
      </w:r>
      <w:r w:rsidR="005D0054">
        <w:rPr>
          <w:rFonts w:ascii="Times New Roman" w:hAnsi="Times New Roman" w:cs="Times New Roman"/>
          <w:sz w:val="24"/>
          <w:szCs w:val="24"/>
        </w:rPr>
        <w:t>администрацией Ягоднинского городского округа</w:t>
      </w:r>
      <w:r w:rsidR="0077667C">
        <w:rPr>
          <w:rFonts w:ascii="Times New Roman" w:hAnsi="Times New Roman" w:cs="Times New Roman"/>
          <w:sz w:val="24"/>
          <w:szCs w:val="24"/>
        </w:rPr>
        <w:t xml:space="preserve"> в лице отдела архитектуры и градостроительства</w:t>
      </w:r>
      <w:r w:rsidR="007D4E25">
        <w:rPr>
          <w:rFonts w:ascii="Times New Roman" w:hAnsi="Times New Roman" w:cs="Times New Roman"/>
          <w:sz w:val="24"/>
          <w:szCs w:val="24"/>
        </w:rPr>
        <w:t xml:space="preserve"> администрации Ягоднинского городского округа</w:t>
      </w:r>
      <w:r w:rsidRPr="005D0054">
        <w:rPr>
          <w:rFonts w:ascii="Times New Roman" w:hAnsi="Times New Roman" w:cs="Times New Roman"/>
          <w:sz w:val="24"/>
          <w:szCs w:val="24"/>
        </w:rPr>
        <w:t>.</w:t>
      </w:r>
    </w:p>
    <w:p w:rsidR="00E254B5" w:rsidRPr="005D0054" w:rsidRDefault="00E254B5" w:rsidP="008430D6">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 xml:space="preserve"> В предоставлении муниципальной услуги принимают участие Уполномоченные органы</w:t>
      </w:r>
      <w:r w:rsidR="008430D6">
        <w:rPr>
          <w:rFonts w:ascii="Times New Roman" w:hAnsi="Times New Roman" w:cs="Times New Roman"/>
          <w:sz w:val="24"/>
          <w:szCs w:val="24"/>
        </w:rPr>
        <w:t xml:space="preserve"> </w:t>
      </w:r>
      <w:r w:rsidRPr="005D0054">
        <w:rPr>
          <w:rFonts w:ascii="Times New Roman" w:hAnsi="Times New Roman" w:cs="Times New Roman"/>
          <w:sz w:val="24"/>
          <w:szCs w:val="24"/>
        </w:rPr>
        <w:t>(многофункциональные центры при наличии соответствующего соглашения о взаимодействии).</w:t>
      </w:r>
    </w:p>
    <w:p w:rsidR="00E254B5" w:rsidRDefault="008430D6"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75A7C">
        <w:rPr>
          <w:rFonts w:ascii="Times New Roman" w:hAnsi="Times New Roman" w:cs="Times New Roman"/>
          <w:sz w:val="24"/>
          <w:szCs w:val="24"/>
        </w:rPr>
        <w:t>2.</w:t>
      </w:r>
      <w:r w:rsidR="007D4E25">
        <w:rPr>
          <w:rFonts w:ascii="Times New Roman" w:hAnsi="Times New Roman" w:cs="Times New Roman"/>
          <w:sz w:val="24"/>
          <w:szCs w:val="24"/>
        </w:rPr>
        <w:t>2</w:t>
      </w:r>
      <w:r>
        <w:rPr>
          <w:rFonts w:ascii="Times New Roman" w:hAnsi="Times New Roman" w:cs="Times New Roman"/>
          <w:sz w:val="24"/>
          <w:szCs w:val="24"/>
        </w:rPr>
        <w:t>.</w:t>
      </w:r>
      <w:r w:rsidR="00E254B5" w:rsidRPr="005D0054">
        <w:rPr>
          <w:rFonts w:ascii="Times New Roman" w:hAnsi="Times New Roman" w:cs="Times New Roman"/>
          <w:sz w:val="24"/>
          <w:szCs w:val="24"/>
        </w:rPr>
        <w:t xml:space="preserve"> При предоставлении муниципальной услуги Уполномоченному органу запрещается требовать от </w:t>
      </w:r>
      <w:r w:rsidR="00286349" w:rsidRPr="005D0054">
        <w:rPr>
          <w:rFonts w:ascii="Times New Roman" w:hAnsi="Times New Roman" w:cs="Times New Roman"/>
          <w:sz w:val="24"/>
          <w:szCs w:val="24"/>
        </w:rPr>
        <w:t>заявителя</w:t>
      </w:r>
      <w:r w:rsidR="00E254B5" w:rsidRPr="005D0054">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D4E25" w:rsidRPr="00CF7868" w:rsidRDefault="007D4E25" w:rsidP="007D4E25">
      <w:pPr>
        <w:pStyle w:val="Default"/>
        <w:ind w:firstLine="709"/>
        <w:jc w:val="both"/>
      </w:pPr>
      <w:r>
        <w:t xml:space="preserve">2.2.3. </w:t>
      </w:r>
      <w:r w:rsidRPr="00CF7868">
        <w:t xml:space="preserve">В целях предоставления </w:t>
      </w:r>
      <w:r>
        <w:t>муниципальной</w:t>
      </w:r>
      <w:r w:rsidRPr="00CF7868">
        <w:t xml:space="preserve"> услуги </w:t>
      </w:r>
      <w:r>
        <w:t>Уполномоченный орган</w:t>
      </w:r>
      <w:r w:rsidRPr="00CF7868">
        <w:t xml:space="preserve">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r>
        <w:t xml:space="preserve"> в</w:t>
      </w:r>
      <w:r w:rsidRPr="00CF7868">
        <w:t xml:space="preserve">: </w:t>
      </w:r>
    </w:p>
    <w:p w:rsidR="007D4E25" w:rsidRPr="00CF7868" w:rsidRDefault="007D4E25" w:rsidP="007D4E25">
      <w:pPr>
        <w:pStyle w:val="Default"/>
        <w:ind w:firstLine="709"/>
        <w:jc w:val="both"/>
      </w:pPr>
      <w:r>
        <w:t xml:space="preserve">1) </w:t>
      </w:r>
      <w:r w:rsidRPr="00CF7868">
        <w:t xml:space="preserve">Управление Федеральной службы государственной регистрации, кадастра и картографии; </w:t>
      </w:r>
    </w:p>
    <w:p w:rsidR="007D4E25" w:rsidRPr="00CF7868" w:rsidRDefault="007D4E25" w:rsidP="007D4E25">
      <w:pPr>
        <w:pStyle w:val="Default"/>
        <w:ind w:firstLine="709"/>
        <w:jc w:val="both"/>
      </w:pPr>
      <w:r>
        <w:t xml:space="preserve">2) </w:t>
      </w:r>
      <w:r w:rsidRPr="00CF7868">
        <w:t>Управлен</w:t>
      </w:r>
      <w:r>
        <w:t>ие Федеральной налоговой службы.</w:t>
      </w:r>
      <w:r w:rsidRPr="00CF7868">
        <w:t xml:space="preserve"> </w:t>
      </w:r>
    </w:p>
    <w:p w:rsidR="005C5480" w:rsidRPr="005D0054" w:rsidRDefault="005C5480" w:rsidP="005D0054">
      <w:pPr>
        <w:spacing w:after="0" w:line="240" w:lineRule="auto"/>
        <w:ind w:firstLine="709"/>
        <w:jc w:val="both"/>
        <w:rPr>
          <w:rFonts w:ascii="Times New Roman" w:hAnsi="Times New Roman" w:cs="Times New Roman"/>
          <w:sz w:val="24"/>
          <w:szCs w:val="24"/>
        </w:rPr>
      </w:pPr>
    </w:p>
    <w:p w:rsidR="00E254B5" w:rsidRPr="00175A7C" w:rsidRDefault="0046082A" w:rsidP="005D0054">
      <w:pPr>
        <w:spacing w:after="0" w:line="240" w:lineRule="auto"/>
        <w:ind w:firstLine="709"/>
        <w:jc w:val="both"/>
        <w:rPr>
          <w:rFonts w:ascii="Times New Roman" w:hAnsi="Times New Roman" w:cs="Times New Roman"/>
          <w:i/>
          <w:sz w:val="24"/>
          <w:szCs w:val="24"/>
        </w:rPr>
      </w:pPr>
      <w:r w:rsidRPr="00175A7C">
        <w:rPr>
          <w:rFonts w:ascii="Times New Roman" w:hAnsi="Times New Roman" w:cs="Times New Roman"/>
          <w:i/>
          <w:sz w:val="24"/>
          <w:szCs w:val="24"/>
        </w:rPr>
        <w:t>2.</w:t>
      </w:r>
      <w:r w:rsidR="00175A7C" w:rsidRPr="00175A7C">
        <w:rPr>
          <w:rFonts w:ascii="Times New Roman" w:hAnsi="Times New Roman" w:cs="Times New Roman"/>
          <w:i/>
          <w:sz w:val="24"/>
          <w:szCs w:val="24"/>
        </w:rPr>
        <w:t>3</w:t>
      </w:r>
      <w:r w:rsidRPr="00175A7C">
        <w:rPr>
          <w:rFonts w:ascii="Times New Roman" w:hAnsi="Times New Roman" w:cs="Times New Roman"/>
          <w:i/>
          <w:sz w:val="24"/>
          <w:szCs w:val="24"/>
        </w:rPr>
        <w:t xml:space="preserve">. </w:t>
      </w:r>
      <w:r w:rsidR="00E254B5" w:rsidRPr="00175A7C">
        <w:rPr>
          <w:rFonts w:ascii="Times New Roman" w:hAnsi="Times New Roman" w:cs="Times New Roman"/>
          <w:i/>
          <w:sz w:val="24"/>
          <w:szCs w:val="24"/>
        </w:rPr>
        <w:t>Описание результата предоставления муниципальной услуги</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Результатом предоставления муниципальной услуги является:</w:t>
      </w:r>
    </w:p>
    <w:p w:rsidR="00E254B5" w:rsidRPr="004A6F25" w:rsidRDefault="0046082A"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E254B5" w:rsidRPr="005D0054">
        <w:rPr>
          <w:rFonts w:ascii="Times New Roman" w:hAnsi="Times New Roman" w:cs="Times New Roman"/>
          <w:sz w:val="24"/>
          <w:szCs w:val="24"/>
        </w:rPr>
        <w:t xml:space="preserve"> уведомление о согласовании установки информационной вывески, дизайн</w:t>
      </w:r>
      <w:r>
        <w:rPr>
          <w:rFonts w:ascii="Times New Roman" w:hAnsi="Times New Roman" w:cs="Times New Roman"/>
          <w:sz w:val="24"/>
          <w:szCs w:val="24"/>
        </w:rPr>
        <w:t>-</w:t>
      </w:r>
      <w:r w:rsidR="00E254B5" w:rsidRPr="005D0054">
        <w:rPr>
          <w:rFonts w:ascii="Times New Roman" w:hAnsi="Times New Roman" w:cs="Times New Roman"/>
          <w:sz w:val="24"/>
          <w:szCs w:val="24"/>
        </w:rPr>
        <w:t>проекта размещения вывески</w:t>
      </w:r>
      <w:r w:rsidR="004A6F25">
        <w:rPr>
          <w:rFonts w:ascii="Times New Roman" w:hAnsi="Times New Roman" w:cs="Times New Roman"/>
          <w:sz w:val="24"/>
          <w:szCs w:val="24"/>
        </w:rPr>
        <w:t xml:space="preserve"> </w:t>
      </w:r>
      <w:r w:rsidR="004A6F25" w:rsidRPr="004A6F25">
        <w:rPr>
          <w:rFonts w:ascii="Times New Roman" w:hAnsi="Times New Roman" w:cs="Times New Roman"/>
          <w:sz w:val="24"/>
          <w:szCs w:val="24"/>
        </w:rPr>
        <w:t xml:space="preserve">(форма приведена в приложении </w:t>
      </w:r>
      <w:r w:rsidR="004A6F25">
        <w:rPr>
          <w:rFonts w:ascii="Times New Roman" w:hAnsi="Times New Roman" w:cs="Times New Roman"/>
          <w:sz w:val="24"/>
          <w:szCs w:val="24"/>
        </w:rPr>
        <w:t>№</w:t>
      </w:r>
      <w:r w:rsidR="004A6F25" w:rsidRPr="004A6F25">
        <w:rPr>
          <w:rFonts w:ascii="Times New Roman" w:hAnsi="Times New Roman" w:cs="Times New Roman"/>
          <w:sz w:val="24"/>
          <w:szCs w:val="24"/>
        </w:rPr>
        <w:t xml:space="preserve"> 2 к настоящему Административному регламенту</w:t>
      </w:r>
      <w:r w:rsidR="004A6F25">
        <w:rPr>
          <w:rFonts w:ascii="Times New Roman" w:hAnsi="Times New Roman" w:cs="Times New Roman"/>
          <w:sz w:val="24"/>
          <w:szCs w:val="24"/>
        </w:rPr>
        <w:t>)</w:t>
      </w:r>
      <w:r w:rsidR="00E254B5" w:rsidRPr="004A6F25">
        <w:rPr>
          <w:rFonts w:ascii="Times New Roman" w:hAnsi="Times New Roman" w:cs="Times New Roman"/>
          <w:sz w:val="24"/>
          <w:szCs w:val="24"/>
        </w:rPr>
        <w:t>;</w:t>
      </w:r>
    </w:p>
    <w:p w:rsidR="00E254B5"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 xml:space="preserve"> </w:t>
      </w:r>
      <w:r w:rsidR="0046082A">
        <w:rPr>
          <w:rFonts w:ascii="Times New Roman" w:hAnsi="Times New Roman" w:cs="Times New Roman"/>
          <w:sz w:val="24"/>
          <w:szCs w:val="24"/>
        </w:rPr>
        <w:t xml:space="preserve">2) </w:t>
      </w:r>
      <w:r w:rsidRPr="005D0054">
        <w:rPr>
          <w:rFonts w:ascii="Times New Roman" w:hAnsi="Times New Roman" w:cs="Times New Roman"/>
          <w:sz w:val="24"/>
          <w:szCs w:val="24"/>
        </w:rPr>
        <w:t>отказ в предоставлении услуги</w:t>
      </w:r>
      <w:r w:rsidR="004A6F25">
        <w:rPr>
          <w:rFonts w:ascii="Times New Roman" w:hAnsi="Times New Roman" w:cs="Times New Roman"/>
          <w:sz w:val="24"/>
          <w:szCs w:val="24"/>
        </w:rPr>
        <w:t xml:space="preserve"> </w:t>
      </w:r>
      <w:r w:rsidR="004A6F25" w:rsidRPr="004A6F25">
        <w:rPr>
          <w:rFonts w:ascii="Times New Roman" w:hAnsi="Times New Roman" w:cs="Times New Roman"/>
          <w:sz w:val="24"/>
          <w:szCs w:val="24"/>
        </w:rPr>
        <w:t xml:space="preserve">(форма приведена в приложении </w:t>
      </w:r>
      <w:r w:rsidR="004A6F25">
        <w:rPr>
          <w:rFonts w:ascii="Times New Roman" w:hAnsi="Times New Roman" w:cs="Times New Roman"/>
          <w:sz w:val="24"/>
          <w:szCs w:val="24"/>
        </w:rPr>
        <w:t>№</w:t>
      </w:r>
      <w:r w:rsidR="004A6F25" w:rsidRPr="004A6F25">
        <w:rPr>
          <w:rFonts w:ascii="Times New Roman" w:hAnsi="Times New Roman" w:cs="Times New Roman"/>
          <w:sz w:val="24"/>
          <w:szCs w:val="24"/>
        </w:rPr>
        <w:t xml:space="preserve"> </w:t>
      </w:r>
      <w:r w:rsidR="004A6F25">
        <w:rPr>
          <w:rFonts w:ascii="Times New Roman" w:hAnsi="Times New Roman" w:cs="Times New Roman"/>
          <w:sz w:val="24"/>
          <w:szCs w:val="24"/>
        </w:rPr>
        <w:t>3</w:t>
      </w:r>
      <w:r w:rsidR="004A6F25" w:rsidRPr="004A6F25">
        <w:rPr>
          <w:rFonts w:ascii="Times New Roman" w:hAnsi="Times New Roman" w:cs="Times New Roman"/>
          <w:sz w:val="24"/>
          <w:szCs w:val="24"/>
        </w:rPr>
        <w:t xml:space="preserve"> к настоящему Административному регламенту</w:t>
      </w:r>
      <w:r w:rsidR="004A6F25">
        <w:rPr>
          <w:rFonts w:ascii="Times New Roman" w:hAnsi="Times New Roman" w:cs="Times New Roman"/>
          <w:sz w:val="24"/>
          <w:szCs w:val="24"/>
        </w:rPr>
        <w:t>)</w:t>
      </w:r>
      <w:r w:rsidRPr="005D0054">
        <w:rPr>
          <w:rFonts w:ascii="Times New Roman" w:hAnsi="Times New Roman" w:cs="Times New Roman"/>
          <w:sz w:val="24"/>
          <w:szCs w:val="24"/>
        </w:rPr>
        <w:t>.</w:t>
      </w:r>
    </w:p>
    <w:p w:rsidR="005C5480" w:rsidRPr="005D0054" w:rsidRDefault="005C5480" w:rsidP="005D0054">
      <w:pPr>
        <w:spacing w:after="0" w:line="240" w:lineRule="auto"/>
        <w:ind w:firstLine="709"/>
        <w:jc w:val="both"/>
        <w:rPr>
          <w:rFonts w:ascii="Times New Roman" w:hAnsi="Times New Roman" w:cs="Times New Roman"/>
          <w:sz w:val="24"/>
          <w:szCs w:val="24"/>
        </w:rPr>
      </w:pPr>
    </w:p>
    <w:p w:rsidR="00E254B5" w:rsidRPr="00175A7C" w:rsidRDefault="0046082A" w:rsidP="005D0054">
      <w:pPr>
        <w:spacing w:after="0" w:line="240" w:lineRule="auto"/>
        <w:ind w:firstLine="709"/>
        <w:jc w:val="both"/>
        <w:rPr>
          <w:rFonts w:ascii="Times New Roman" w:hAnsi="Times New Roman" w:cs="Times New Roman"/>
          <w:i/>
          <w:sz w:val="24"/>
          <w:szCs w:val="24"/>
        </w:rPr>
      </w:pPr>
      <w:r w:rsidRPr="00175A7C">
        <w:rPr>
          <w:rFonts w:ascii="Times New Roman" w:hAnsi="Times New Roman" w:cs="Times New Roman"/>
          <w:i/>
          <w:sz w:val="24"/>
          <w:szCs w:val="24"/>
        </w:rPr>
        <w:t>2.</w:t>
      </w:r>
      <w:r w:rsidR="00175A7C" w:rsidRPr="00175A7C">
        <w:rPr>
          <w:rFonts w:ascii="Times New Roman" w:hAnsi="Times New Roman" w:cs="Times New Roman"/>
          <w:i/>
          <w:sz w:val="24"/>
          <w:szCs w:val="24"/>
        </w:rPr>
        <w:t>4</w:t>
      </w:r>
      <w:r w:rsidRPr="00175A7C">
        <w:rPr>
          <w:rFonts w:ascii="Times New Roman" w:hAnsi="Times New Roman" w:cs="Times New Roman"/>
          <w:i/>
          <w:sz w:val="24"/>
          <w:szCs w:val="24"/>
        </w:rPr>
        <w:t xml:space="preserve">. </w:t>
      </w:r>
      <w:r w:rsidR="00E254B5" w:rsidRPr="00175A7C">
        <w:rPr>
          <w:rFonts w:ascii="Times New Roman" w:hAnsi="Times New Roman" w:cs="Times New Roman"/>
          <w:i/>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w:t>
      </w:r>
      <w:r w:rsidR="00E254B5" w:rsidRPr="00175A7C">
        <w:rPr>
          <w:rFonts w:ascii="Times New Roman" w:hAnsi="Times New Roman" w:cs="Times New Roman"/>
          <w:i/>
          <w:sz w:val="24"/>
          <w:szCs w:val="24"/>
        </w:rPr>
        <w:lastRenderedPageBreak/>
        <w:t>приостановления предоставления муниципальной услуги, срок выдачи (направления) документов, являющихся результатом</w:t>
      </w:r>
      <w:r w:rsidRPr="00175A7C">
        <w:rPr>
          <w:rFonts w:ascii="Times New Roman" w:hAnsi="Times New Roman" w:cs="Times New Roman"/>
          <w:i/>
          <w:sz w:val="24"/>
          <w:szCs w:val="24"/>
        </w:rPr>
        <w:t xml:space="preserve"> </w:t>
      </w:r>
      <w:r w:rsidR="00E254B5" w:rsidRPr="00175A7C">
        <w:rPr>
          <w:rFonts w:ascii="Times New Roman" w:hAnsi="Times New Roman" w:cs="Times New Roman"/>
          <w:i/>
          <w:sz w:val="24"/>
          <w:szCs w:val="24"/>
        </w:rPr>
        <w:t>предоставления муниципальной услуги</w:t>
      </w:r>
    </w:p>
    <w:p w:rsidR="00E254B5"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w:t>
      </w:r>
      <w:r w:rsidR="0046082A">
        <w:rPr>
          <w:rFonts w:ascii="Times New Roman" w:hAnsi="Times New Roman" w:cs="Times New Roman"/>
          <w:sz w:val="24"/>
          <w:szCs w:val="24"/>
        </w:rPr>
        <w:t>,</w:t>
      </w:r>
      <w:r w:rsidRPr="005D0054">
        <w:rPr>
          <w:rFonts w:ascii="Times New Roman" w:hAnsi="Times New Roman" w:cs="Times New Roman"/>
          <w:sz w:val="24"/>
          <w:szCs w:val="24"/>
        </w:rPr>
        <w:t xml:space="preserve"> указанном в заявлении</w:t>
      </w:r>
      <w:r w:rsidR="0046082A">
        <w:rPr>
          <w:rFonts w:ascii="Times New Roman" w:hAnsi="Times New Roman" w:cs="Times New Roman"/>
          <w:sz w:val="24"/>
          <w:szCs w:val="24"/>
        </w:rPr>
        <w:t>,</w:t>
      </w:r>
      <w:r w:rsidRPr="005D0054">
        <w:rPr>
          <w:rFonts w:ascii="Times New Roman" w:hAnsi="Times New Roman" w:cs="Times New Roman"/>
          <w:sz w:val="24"/>
          <w:szCs w:val="24"/>
        </w:rPr>
        <w:t xml:space="preserve"> один из резу</w:t>
      </w:r>
      <w:r w:rsidR="0046082A">
        <w:rPr>
          <w:rFonts w:ascii="Times New Roman" w:hAnsi="Times New Roman" w:cs="Times New Roman"/>
          <w:sz w:val="24"/>
          <w:szCs w:val="24"/>
        </w:rPr>
        <w:t>льтатов, указанных в пункте 2.</w:t>
      </w:r>
      <w:r w:rsidR="00175A7C">
        <w:rPr>
          <w:rFonts w:ascii="Times New Roman" w:hAnsi="Times New Roman" w:cs="Times New Roman"/>
          <w:sz w:val="24"/>
          <w:szCs w:val="24"/>
        </w:rPr>
        <w:t>3</w:t>
      </w:r>
      <w:r w:rsidR="0046082A">
        <w:rPr>
          <w:rFonts w:ascii="Times New Roman" w:hAnsi="Times New Roman" w:cs="Times New Roman"/>
          <w:sz w:val="24"/>
          <w:szCs w:val="24"/>
        </w:rPr>
        <w:t xml:space="preserve">. </w:t>
      </w:r>
      <w:r w:rsidRPr="005D0054">
        <w:rPr>
          <w:rFonts w:ascii="Times New Roman" w:hAnsi="Times New Roman" w:cs="Times New Roman"/>
          <w:sz w:val="24"/>
          <w:szCs w:val="24"/>
        </w:rPr>
        <w:t>Административного регламента.</w:t>
      </w:r>
    </w:p>
    <w:p w:rsidR="005C5480" w:rsidRPr="005D0054" w:rsidRDefault="005C5480" w:rsidP="005D0054">
      <w:pPr>
        <w:spacing w:after="0" w:line="240" w:lineRule="auto"/>
        <w:ind w:firstLine="709"/>
        <w:jc w:val="both"/>
        <w:rPr>
          <w:rFonts w:ascii="Times New Roman" w:hAnsi="Times New Roman" w:cs="Times New Roman"/>
          <w:sz w:val="24"/>
          <w:szCs w:val="24"/>
        </w:rPr>
      </w:pPr>
    </w:p>
    <w:p w:rsidR="00E254B5" w:rsidRPr="00175A7C" w:rsidRDefault="0046082A" w:rsidP="005D0054">
      <w:pPr>
        <w:spacing w:after="0" w:line="240" w:lineRule="auto"/>
        <w:ind w:firstLine="709"/>
        <w:jc w:val="both"/>
        <w:rPr>
          <w:rFonts w:ascii="Times New Roman" w:hAnsi="Times New Roman" w:cs="Times New Roman"/>
          <w:i/>
          <w:sz w:val="24"/>
          <w:szCs w:val="24"/>
        </w:rPr>
      </w:pPr>
      <w:bookmarkStart w:id="3" w:name="bookmark5"/>
      <w:r w:rsidRPr="00175A7C">
        <w:rPr>
          <w:rFonts w:ascii="Times New Roman" w:hAnsi="Times New Roman" w:cs="Times New Roman"/>
          <w:i/>
          <w:sz w:val="24"/>
          <w:szCs w:val="24"/>
        </w:rPr>
        <w:t>2.</w:t>
      </w:r>
      <w:r w:rsidR="00175A7C" w:rsidRPr="00175A7C">
        <w:rPr>
          <w:rFonts w:ascii="Times New Roman" w:hAnsi="Times New Roman" w:cs="Times New Roman"/>
          <w:i/>
          <w:sz w:val="24"/>
          <w:szCs w:val="24"/>
        </w:rPr>
        <w:t>5</w:t>
      </w:r>
      <w:r w:rsidRPr="00175A7C">
        <w:rPr>
          <w:rFonts w:ascii="Times New Roman" w:hAnsi="Times New Roman" w:cs="Times New Roman"/>
          <w:i/>
          <w:sz w:val="24"/>
          <w:szCs w:val="24"/>
        </w:rPr>
        <w:t xml:space="preserve">. </w:t>
      </w:r>
      <w:r w:rsidR="00E254B5" w:rsidRPr="00175A7C">
        <w:rPr>
          <w:rFonts w:ascii="Times New Roman" w:hAnsi="Times New Roman" w:cs="Times New Roman"/>
          <w:i/>
          <w:sz w:val="24"/>
          <w:szCs w:val="24"/>
        </w:rPr>
        <w:t>Нормативные правовые акты, регулирующие предоставление</w:t>
      </w:r>
      <w:bookmarkStart w:id="4" w:name="bookmark6"/>
      <w:bookmarkEnd w:id="3"/>
      <w:r w:rsidRPr="00175A7C">
        <w:rPr>
          <w:rFonts w:ascii="Times New Roman" w:hAnsi="Times New Roman" w:cs="Times New Roman"/>
          <w:i/>
          <w:sz w:val="24"/>
          <w:szCs w:val="24"/>
        </w:rPr>
        <w:t xml:space="preserve"> </w:t>
      </w:r>
      <w:r w:rsidR="00E254B5" w:rsidRPr="00175A7C">
        <w:rPr>
          <w:rFonts w:ascii="Times New Roman" w:hAnsi="Times New Roman" w:cs="Times New Roman"/>
          <w:i/>
          <w:sz w:val="24"/>
          <w:szCs w:val="24"/>
        </w:rPr>
        <w:t>муниципальной услуги</w:t>
      </w:r>
      <w:bookmarkEnd w:id="4"/>
    </w:p>
    <w:p w:rsidR="00E254B5"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размещены на официальном сайте Уполномоченного органа</w:t>
      </w:r>
      <w:r w:rsidR="0046082A">
        <w:rPr>
          <w:rFonts w:ascii="Times New Roman" w:hAnsi="Times New Roman" w:cs="Times New Roman"/>
          <w:sz w:val="24"/>
          <w:szCs w:val="24"/>
        </w:rPr>
        <w:t>,</w:t>
      </w:r>
      <w:r w:rsidRPr="005D0054">
        <w:rPr>
          <w:rFonts w:ascii="Times New Roman" w:hAnsi="Times New Roman" w:cs="Times New Roman"/>
          <w:sz w:val="24"/>
          <w:szCs w:val="24"/>
        </w:rPr>
        <w:t xml:space="preserve"> в федеральной государственной информационной системе «Федеральный реестр государственных и муниципальных услуг (функций)» и на ЕПГУ.</w:t>
      </w:r>
      <w:r w:rsidR="004F4904">
        <w:rPr>
          <w:rFonts w:ascii="Times New Roman" w:hAnsi="Times New Roman" w:cs="Times New Roman"/>
          <w:sz w:val="24"/>
          <w:szCs w:val="24"/>
        </w:rPr>
        <w:t xml:space="preserve"> Уполномоченный орган обеспечивает размещение и актуализацию перечня нормативных правовых актов, регулирующих предоставление муниципальной услуги.</w:t>
      </w:r>
    </w:p>
    <w:p w:rsidR="005C5480" w:rsidRPr="005D0054" w:rsidRDefault="005C5480" w:rsidP="005D0054">
      <w:pPr>
        <w:spacing w:after="0" w:line="240" w:lineRule="auto"/>
        <w:ind w:firstLine="709"/>
        <w:jc w:val="both"/>
        <w:rPr>
          <w:rFonts w:ascii="Times New Roman" w:hAnsi="Times New Roman" w:cs="Times New Roman"/>
          <w:sz w:val="24"/>
          <w:szCs w:val="24"/>
        </w:rPr>
      </w:pPr>
    </w:p>
    <w:p w:rsidR="00E254B5" w:rsidRDefault="0046082A" w:rsidP="005D0054">
      <w:pPr>
        <w:spacing w:after="0" w:line="240" w:lineRule="auto"/>
        <w:ind w:firstLine="709"/>
        <w:jc w:val="both"/>
        <w:rPr>
          <w:rFonts w:ascii="Times New Roman" w:hAnsi="Times New Roman" w:cs="Times New Roman"/>
          <w:i/>
          <w:sz w:val="24"/>
          <w:szCs w:val="24"/>
        </w:rPr>
      </w:pPr>
      <w:bookmarkStart w:id="5" w:name="bookmark7"/>
      <w:r w:rsidRPr="00175A7C">
        <w:rPr>
          <w:rFonts w:ascii="Times New Roman" w:hAnsi="Times New Roman" w:cs="Times New Roman"/>
          <w:i/>
          <w:sz w:val="24"/>
          <w:szCs w:val="24"/>
        </w:rPr>
        <w:t>2.</w:t>
      </w:r>
      <w:r w:rsidR="00175A7C" w:rsidRPr="00175A7C">
        <w:rPr>
          <w:rFonts w:ascii="Times New Roman" w:hAnsi="Times New Roman" w:cs="Times New Roman"/>
          <w:i/>
          <w:sz w:val="24"/>
          <w:szCs w:val="24"/>
        </w:rPr>
        <w:t>6</w:t>
      </w:r>
      <w:r w:rsidRPr="00175A7C">
        <w:rPr>
          <w:rFonts w:ascii="Times New Roman" w:hAnsi="Times New Roman" w:cs="Times New Roman"/>
          <w:i/>
          <w:sz w:val="24"/>
          <w:szCs w:val="24"/>
        </w:rPr>
        <w:t xml:space="preserve">. </w:t>
      </w:r>
      <w:r w:rsidR="00E254B5" w:rsidRPr="00175A7C">
        <w:rPr>
          <w:rFonts w:ascii="Times New Roman" w:hAnsi="Times New Roman" w:cs="Times New Roman"/>
          <w:i/>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bookmarkEnd w:id="5"/>
      <w:r w:rsidRPr="00175A7C">
        <w:rPr>
          <w:rFonts w:ascii="Times New Roman" w:hAnsi="Times New Roman" w:cs="Times New Roman"/>
          <w:i/>
          <w:sz w:val="24"/>
          <w:szCs w:val="24"/>
        </w:rPr>
        <w:t xml:space="preserve"> </w:t>
      </w:r>
      <w:r w:rsidR="00E254B5" w:rsidRPr="00175A7C">
        <w:rPr>
          <w:rFonts w:ascii="Times New Roman" w:hAnsi="Times New Roman" w:cs="Times New Roman"/>
          <w:i/>
          <w:sz w:val="24"/>
          <w:szCs w:val="24"/>
        </w:rPr>
        <w:t>предоставления муниципальной услуги, подлежащих представлению заявителем, способы их получения заявителем, в том числе в электронной</w:t>
      </w:r>
      <w:bookmarkStart w:id="6" w:name="bookmark8"/>
      <w:r w:rsidRPr="00175A7C">
        <w:rPr>
          <w:rFonts w:ascii="Times New Roman" w:hAnsi="Times New Roman" w:cs="Times New Roman"/>
          <w:i/>
          <w:sz w:val="24"/>
          <w:szCs w:val="24"/>
        </w:rPr>
        <w:t xml:space="preserve"> </w:t>
      </w:r>
      <w:r w:rsidR="00E254B5" w:rsidRPr="00175A7C">
        <w:rPr>
          <w:rFonts w:ascii="Times New Roman" w:hAnsi="Times New Roman" w:cs="Times New Roman"/>
          <w:i/>
          <w:sz w:val="24"/>
          <w:szCs w:val="24"/>
        </w:rPr>
        <w:t>форме, порядок их представления</w:t>
      </w:r>
      <w:bookmarkEnd w:id="6"/>
    </w:p>
    <w:p w:rsidR="0051538A" w:rsidRPr="0051538A" w:rsidRDefault="0051538A" w:rsidP="005D0054">
      <w:pPr>
        <w:spacing w:after="0" w:line="240" w:lineRule="auto"/>
        <w:ind w:firstLine="709"/>
        <w:jc w:val="both"/>
        <w:rPr>
          <w:rFonts w:ascii="Times New Roman" w:hAnsi="Times New Roman" w:cs="Times New Roman"/>
          <w:sz w:val="24"/>
          <w:szCs w:val="24"/>
        </w:rPr>
      </w:pPr>
      <w:r w:rsidRPr="0051538A">
        <w:rPr>
          <w:rFonts w:ascii="Times New Roman" w:hAnsi="Times New Roman" w:cs="Times New Roman"/>
          <w:sz w:val="24"/>
          <w:szCs w:val="24"/>
        </w:rPr>
        <w:t xml:space="preserve">2.6.1. В целях согласования дизайн-проекта размещения вывески </w:t>
      </w:r>
      <w:r>
        <w:rPr>
          <w:rFonts w:ascii="Times New Roman" w:hAnsi="Times New Roman" w:cs="Times New Roman"/>
          <w:sz w:val="24"/>
          <w:szCs w:val="24"/>
        </w:rPr>
        <w:t>з</w:t>
      </w:r>
      <w:r w:rsidRPr="0051538A">
        <w:rPr>
          <w:rFonts w:ascii="Times New Roman" w:hAnsi="Times New Roman" w:cs="Times New Roman"/>
          <w:sz w:val="24"/>
          <w:szCs w:val="24"/>
        </w:rPr>
        <w:t xml:space="preserve">аявитель </w:t>
      </w:r>
      <w:r w:rsidR="004F7CBE">
        <w:rPr>
          <w:rFonts w:ascii="Times New Roman" w:hAnsi="Times New Roman" w:cs="Times New Roman"/>
          <w:sz w:val="24"/>
          <w:szCs w:val="24"/>
        </w:rPr>
        <w:t>подает заявление</w:t>
      </w:r>
      <w:r w:rsidR="004F7CBE" w:rsidRPr="0051538A">
        <w:rPr>
          <w:rFonts w:ascii="Times New Roman" w:hAnsi="Times New Roman" w:cs="Times New Roman"/>
          <w:sz w:val="24"/>
          <w:szCs w:val="24"/>
        </w:rPr>
        <w:t xml:space="preserve"> о согласовании дизайн-проекта размеще</w:t>
      </w:r>
      <w:r w:rsidR="004F7CBE">
        <w:rPr>
          <w:rFonts w:ascii="Times New Roman" w:hAnsi="Times New Roman" w:cs="Times New Roman"/>
          <w:sz w:val="24"/>
          <w:szCs w:val="24"/>
        </w:rPr>
        <w:t>ния вывески (далее - заявление)</w:t>
      </w:r>
      <w:r w:rsidR="004F7CBE" w:rsidRPr="0051538A">
        <w:rPr>
          <w:rFonts w:ascii="Times New Roman" w:hAnsi="Times New Roman" w:cs="Times New Roman"/>
          <w:sz w:val="24"/>
          <w:szCs w:val="24"/>
        </w:rPr>
        <w:t xml:space="preserve"> </w:t>
      </w:r>
      <w:r w:rsidR="004F7CBE">
        <w:rPr>
          <w:rFonts w:ascii="Times New Roman" w:hAnsi="Times New Roman" w:cs="Times New Roman"/>
          <w:sz w:val="24"/>
          <w:szCs w:val="24"/>
        </w:rPr>
        <w:t>(</w:t>
      </w:r>
      <w:hyperlink w:anchor="P497">
        <w:r w:rsidR="004F7CBE" w:rsidRPr="0051538A">
          <w:rPr>
            <w:rFonts w:ascii="Times New Roman" w:hAnsi="Times New Roman" w:cs="Times New Roman"/>
            <w:sz w:val="24"/>
            <w:szCs w:val="24"/>
          </w:rPr>
          <w:t>форма</w:t>
        </w:r>
      </w:hyperlink>
      <w:r w:rsidR="004F7CBE" w:rsidRPr="0051538A">
        <w:rPr>
          <w:rFonts w:ascii="Times New Roman" w:hAnsi="Times New Roman" w:cs="Times New Roman"/>
          <w:sz w:val="24"/>
          <w:szCs w:val="24"/>
        </w:rPr>
        <w:t xml:space="preserve"> приведена в приложении </w:t>
      </w:r>
      <w:r w:rsidR="004F7CBE">
        <w:rPr>
          <w:rFonts w:ascii="Times New Roman" w:hAnsi="Times New Roman" w:cs="Times New Roman"/>
          <w:sz w:val="24"/>
          <w:szCs w:val="24"/>
        </w:rPr>
        <w:t>№</w:t>
      </w:r>
      <w:r w:rsidR="004F7CBE" w:rsidRPr="0051538A">
        <w:rPr>
          <w:rFonts w:ascii="Times New Roman" w:hAnsi="Times New Roman" w:cs="Times New Roman"/>
          <w:sz w:val="24"/>
          <w:szCs w:val="24"/>
        </w:rPr>
        <w:t xml:space="preserve"> 1 к настоящему Административному регламенту</w:t>
      </w:r>
      <w:r w:rsidR="004F7CBE">
        <w:rPr>
          <w:rFonts w:ascii="Times New Roman" w:hAnsi="Times New Roman" w:cs="Times New Roman"/>
          <w:sz w:val="24"/>
          <w:szCs w:val="24"/>
        </w:rPr>
        <w:t xml:space="preserve">) </w:t>
      </w:r>
      <w:r w:rsidRPr="0051538A">
        <w:rPr>
          <w:rFonts w:ascii="Times New Roman" w:hAnsi="Times New Roman" w:cs="Times New Roman"/>
          <w:sz w:val="24"/>
          <w:szCs w:val="24"/>
        </w:rPr>
        <w:t xml:space="preserve">на бумажном носителе посредством личного обращения в </w:t>
      </w:r>
      <w:r>
        <w:rPr>
          <w:rFonts w:ascii="Times New Roman" w:hAnsi="Times New Roman" w:cs="Times New Roman"/>
          <w:sz w:val="24"/>
          <w:szCs w:val="24"/>
        </w:rPr>
        <w:t>Уполномоченный орган</w:t>
      </w:r>
      <w:r w:rsidRPr="0051538A">
        <w:rPr>
          <w:rFonts w:ascii="Times New Roman" w:hAnsi="Times New Roman" w:cs="Times New Roman"/>
          <w:sz w:val="24"/>
          <w:szCs w:val="24"/>
        </w:rPr>
        <w:t xml:space="preserve"> </w:t>
      </w:r>
      <w:r>
        <w:rPr>
          <w:rFonts w:ascii="Times New Roman" w:hAnsi="Times New Roman" w:cs="Times New Roman"/>
          <w:sz w:val="24"/>
          <w:szCs w:val="24"/>
        </w:rPr>
        <w:t>либо</w:t>
      </w:r>
      <w:r w:rsidRPr="0051538A">
        <w:rPr>
          <w:rFonts w:ascii="Times New Roman" w:hAnsi="Times New Roman" w:cs="Times New Roman"/>
          <w:sz w:val="24"/>
          <w:szCs w:val="24"/>
        </w:rPr>
        <w:t xml:space="preserve"> </w:t>
      </w:r>
      <w:r>
        <w:rPr>
          <w:rFonts w:ascii="Times New Roman" w:hAnsi="Times New Roman" w:cs="Times New Roman"/>
          <w:sz w:val="24"/>
          <w:szCs w:val="24"/>
        </w:rPr>
        <w:t>в</w:t>
      </w:r>
      <w:r w:rsidRPr="0051538A">
        <w:rPr>
          <w:rFonts w:ascii="Times New Roman" w:hAnsi="Times New Roman" w:cs="Times New Roman"/>
          <w:sz w:val="24"/>
          <w:szCs w:val="24"/>
        </w:rPr>
        <w:t xml:space="preserve"> многофункциональный центр, либо направляет </w:t>
      </w:r>
      <w:r w:rsidR="004F7CBE">
        <w:rPr>
          <w:rFonts w:ascii="Times New Roman" w:hAnsi="Times New Roman" w:cs="Times New Roman"/>
          <w:sz w:val="24"/>
          <w:szCs w:val="24"/>
        </w:rPr>
        <w:t xml:space="preserve">заявление </w:t>
      </w:r>
      <w:r w:rsidRPr="0051538A">
        <w:rPr>
          <w:rFonts w:ascii="Times New Roman" w:hAnsi="Times New Roman" w:cs="Times New Roman"/>
          <w:sz w:val="24"/>
          <w:szCs w:val="24"/>
        </w:rPr>
        <w:t>в указанные органы посредством почтового отправления с уведомлением о вручении или подает в электронной форме через ЕПГУ с использованием ПГС.</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 xml:space="preserve"> </w:t>
      </w:r>
      <w:r w:rsidR="00D6140A">
        <w:rPr>
          <w:rFonts w:ascii="Times New Roman" w:hAnsi="Times New Roman" w:cs="Times New Roman"/>
          <w:sz w:val="24"/>
          <w:szCs w:val="24"/>
        </w:rPr>
        <w:t>2.6.</w:t>
      </w:r>
      <w:r w:rsidR="004F7CBE">
        <w:rPr>
          <w:rFonts w:ascii="Times New Roman" w:hAnsi="Times New Roman" w:cs="Times New Roman"/>
          <w:sz w:val="24"/>
          <w:szCs w:val="24"/>
        </w:rPr>
        <w:t>2</w:t>
      </w:r>
      <w:r w:rsidR="00D6140A">
        <w:rPr>
          <w:rFonts w:ascii="Times New Roman" w:hAnsi="Times New Roman" w:cs="Times New Roman"/>
          <w:sz w:val="24"/>
          <w:szCs w:val="24"/>
        </w:rPr>
        <w:t xml:space="preserve">. </w:t>
      </w:r>
      <w:r w:rsidR="004F7CBE">
        <w:rPr>
          <w:rFonts w:ascii="Times New Roman" w:hAnsi="Times New Roman" w:cs="Times New Roman"/>
          <w:sz w:val="24"/>
          <w:szCs w:val="24"/>
        </w:rPr>
        <w:t>К заявлению прилагаются следующие документы</w:t>
      </w:r>
      <w:r w:rsidRPr="005D0054">
        <w:rPr>
          <w:rFonts w:ascii="Times New Roman" w:hAnsi="Times New Roman" w:cs="Times New Roman"/>
          <w:sz w:val="24"/>
          <w:szCs w:val="24"/>
        </w:rPr>
        <w:t>:</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 xml:space="preserve"> </w:t>
      </w:r>
      <w:r w:rsidR="0046082A">
        <w:rPr>
          <w:rFonts w:ascii="Times New Roman" w:hAnsi="Times New Roman" w:cs="Times New Roman"/>
          <w:sz w:val="24"/>
          <w:szCs w:val="24"/>
        </w:rPr>
        <w:t xml:space="preserve">1) </w:t>
      </w:r>
      <w:r w:rsidRPr="005D0054">
        <w:rPr>
          <w:rFonts w:ascii="Times New Roman" w:hAnsi="Times New Roman" w:cs="Times New Roman"/>
          <w:sz w:val="24"/>
          <w:szCs w:val="24"/>
        </w:rPr>
        <w:t xml:space="preserve">правоустанавливающий документ на объект, в котором размещается </w:t>
      </w:r>
      <w:r w:rsidR="00286349" w:rsidRPr="005D0054">
        <w:rPr>
          <w:rFonts w:ascii="Times New Roman" w:hAnsi="Times New Roman" w:cs="Times New Roman"/>
          <w:sz w:val="24"/>
          <w:szCs w:val="24"/>
        </w:rPr>
        <w:t>заявитель</w:t>
      </w:r>
      <w:r w:rsidRPr="005D0054">
        <w:rPr>
          <w:rFonts w:ascii="Times New Roman" w:hAnsi="Times New Roman" w:cs="Times New Roman"/>
          <w:sz w:val="24"/>
          <w:szCs w:val="24"/>
        </w:rPr>
        <w:t xml:space="preserve"> (в случае, если необходимые документы и сведения о правах на объект отсутствуют в ЕГРН);</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 xml:space="preserve"> </w:t>
      </w:r>
      <w:r w:rsidR="0046082A">
        <w:rPr>
          <w:rFonts w:ascii="Times New Roman" w:hAnsi="Times New Roman" w:cs="Times New Roman"/>
          <w:sz w:val="24"/>
          <w:szCs w:val="24"/>
        </w:rPr>
        <w:t xml:space="preserve">2) </w:t>
      </w:r>
      <w:r w:rsidRPr="005D0054">
        <w:rPr>
          <w:rFonts w:ascii="Times New Roman" w:hAnsi="Times New Roman" w:cs="Times New Roman"/>
          <w:sz w:val="24"/>
          <w:szCs w:val="24"/>
        </w:rP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E254B5" w:rsidRPr="005D0054" w:rsidRDefault="0046082A"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3) </w:t>
      </w:r>
      <w:r w:rsidR="00E254B5" w:rsidRPr="005D0054">
        <w:rPr>
          <w:rFonts w:ascii="Times New Roman" w:hAnsi="Times New Roman" w:cs="Times New Roman"/>
          <w:sz w:val="24"/>
          <w:szCs w:val="24"/>
        </w:rPr>
        <w:t>дизайн-проект.</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E254B5" w:rsidRPr="005D0054" w:rsidRDefault="0046082A"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E254B5" w:rsidRPr="005D0054">
        <w:rPr>
          <w:rFonts w:ascii="Times New Roman" w:hAnsi="Times New Roman" w:cs="Times New Roman"/>
          <w:sz w:val="24"/>
          <w:szCs w:val="24"/>
        </w:rPr>
        <w:t>в форме электронного документа в личном кабинете на ЕПГУ;</w:t>
      </w:r>
    </w:p>
    <w:p w:rsidR="00E254B5" w:rsidRPr="005D0054" w:rsidRDefault="0046082A"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E254B5" w:rsidRPr="005D0054">
        <w:rPr>
          <w:rFonts w:ascii="Times New Roman" w:hAnsi="Times New Roman" w:cs="Times New Roman"/>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E254B5" w:rsidRPr="005D0054" w:rsidRDefault="0046082A"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6140A">
        <w:rPr>
          <w:rFonts w:ascii="Times New Roman" w:hAnsi="Times New Roman" w:cs="Times New Roman"/>
          <w:sz w:val="24"/>
          <w:szCs w:val="24"/>
        </w:rPr>
        <w:t>6</w:t>
      </w:r>
      <w:r>
        <w:rPr>
          <w:rFonts w:ascii="Times New Roman" w:hAnsi="Times New Roman" w:cs="Times New Roman"/>
          <w:sz w:val="24"/>
          <w:szCs w:val="24"/>
        </w:rPr>
        <w:t>.</w:t>
      </w:r>
      <w:r w:rsidR="004F7CBE">
        <w:rPr>
          <w:rFonts w:ascii="Times New Roman" w:hAnsi="Times New Roman" w:cs="Times New Roman"/>
          <w:sz w:val="24"/>
          <w:szCs w:val="24"/>
        </w:rPr>
        <w:t>2</w:t>
      </w:r>
      <w:r>
        <w:rPr>
          <w:rFonts w:ascii="Times New Roman" w:hAnsi="Times New Roman" w:cs="Times New Roman"/>
          <w:sz w:val="24"/>
          <w:szCs w:val="24"/>
        </w:rPr>
        <w:t>.</w:t>
      </w:r>
      <w:r w:rsidR="0009081F" w:rsidRPr="0009081F">
        <w:rPr>
          <w:rFonts w:ascii="Times New Roman" w:hAnsi="Times New Roman" w:cs="Times New Roman"/>
          <w:sz w:val="24"/>
          <w:szCs w:val="24"/>
        </w:rPr>
        <w:t>1.</w:t>
      </w:r>
      <w:r>
        <w:rPr>
          <w:rFonts w:ascii="Times New Roman" w:hAnsi="Times New Roman" w:cs="Times New Roman"/>
          <w:sz w:val="24"/>
          <w:szCs w:val="24"/>
        </w:rPr>
        <w:t xml:space="preserve"> </w:t>
      </w:r>
      <w:r w:rsidR="00E254B5" w:rsidRPr="005D0054">
        <w:rPr>
          <w:rFonts w:ascii="Times New Roman" w:hAnsi="Times New Roman" w:cs="Times New Roman"/>
          <w:sz w:val="24"/>
          <w:szCs w:val="24"/>
        </w:rPr>
        <w:t xml:space="preserve">Документ, удостоверяющий личность </w:t>
      </w:r>
      <w:r w:rsidR="00286349" w:rsidRPr="005D0054">
        <w:rPr>
          <w:rFonts w:ascii="Times New Roman" w:hAnsi="Times New Roman" w:cs="Times New Roman"/>
          <w:sz w:val="24"/>
          <w:szCs w:val="24"/>
        </w:rPr>
        <w:t>заявителя</w:t>
      </w:r>
      <w:r w:rsidR="00E254B5" w:rsidRPr="005D0054">
        <w:rPr>
          <w:rFonts w:ascii="Times New Roman" w:hAnsi="Times New Roman" w:cs="Times New Roman"/>
          <w:sz w:val="24"/>
          <w:szCs w:val="24"/>
        </w:rPr>
        <w:t>, представителя</w:t>
      </w:r>
      <w:r w:rsidR="00781225">
        <w:rPr>
          <w:rFonts w:ascii="Times New Roman" w:hAnsi="Times New Roman" w:cs="Times New Roman"/>
          <w:sz w:val="24"/>
          <w:szCs w:val="24"/>
        </w:rPr>
        <w:t xml:space="preserve"> заявителя</w:t>
      </w:r>
      <w:r w:rsidR="00E254B5" w:rsidRPr="005D0054">
        <w:rPr>
          <w:rFonts w:ascii="Times New Roman" w:hAnsi="Times New Roman" w:cs="Times New Roman"/>
          <w:sz w:val="24"/>
          <w:szCs w:val="24"/>
        </w:rPr>
        <w:t>.</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 xml:space="preserve">В случае направления заявления посредством ЕПГУ сведения из документа, удостоверяющего личность </w:t>
      </w:r>
      <w:r w:rsidR="00286349" w:rsidRPr="005D0054">
        <w:rPr>
          <w:rFonts w:ascii="Times New Roman" w:hAnsi="Times New Roman" w:cs="Times New Roman"/>
          <w:sz w:val="24"/>
          <w:szCs w:val="24"/>
        </w:rPr>
        <w:t>заявителя</w:t>
      </w:r>
      <w:r w:rsidRPr="005D0054">
        <w:rPr>
          <w:rFonts w:ascii="Times New Roman" w:hAnsi="Times New Roman" w:cs="Times New Roman"/>
          <w:sz w:val="24"/>
          <w:szCs w:val="24"/>
        </w:rPr>
        <w:t>, представителя</w:t>
      </w:r>
      <w:r w:rsidR="00781225">
        <w:rPr>
          <w:rFonts w:ascii="Times New Roman" w:hAnsi="Times New Roman" w:cs="Times New Roman"/>
          <w:sz w:val="24"/>
          <w:szCs w:val="24"/>
        </w:rPr>
        <w:t xml:space="preserve"> заявителя</w:t>
      </w:r>
      <w:r w:rsidRPr="005D0054">
        <w:rPr>
          <w:rFonts w:ascii="Times New Roman" w:hAnsi="Times New Roman" w:cs="Times New Roman"/>
          <w:sz w:val="24"/>
          <w:szCs w:val="24"/>
        </w:rPr>
        <w:t>, проверяются при подтверждении учетной записи в Единой системе идентификации и аутентификации (далее - ЕСИА).</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В случае</w:t>
      </w:r>
      <w:r w:rsidR="0046082A">
        <w:rPr>
          <w:rFonts w:ascii="Times New Roman" w:hAnsi="Times New Roman" w:cs="Times New Roman"/>
          <w:sz w:val="24"/>
          <w:szCs w:val="24"/>
        </w:rPr>
        <w:t>,</w:t>
      </w:r>
      <w:r w:rsidRPr="005D0054">
        <w:rPr>
          <w:rFonts w:ascii="Times New Roman" w:hAnsi="Times New Roman" w:cs="Times New Roman"/>
          <w:sz w:val="24"/>
          <w:szCs w:val="24"/>
        </w:rPr>
        <w:t xml:space="preserve"> если заявление подается представителем</w:t>
      </w:r>
      <w:r w:rsidR="0046082A">
        <w:rPr>
          <w:rFonts w:ascii="Times New Roman" w:hAnsi="Times New Roman" w:cs="Times New Roman"/>
          <w:sz w:val="24"/>
          <w:szCs w:val="24"/>
        </w:rPr>
        <w:t xml:space="preserve"> заявителя</w:t>
      </w:r>
      <w:r w:rsidRPr="005D0054">
        <w:rPr>
          <w:rFonts w:ascii="Times New Roman" w:hAnsi="Times New Roman" w:cs="Times New Roman"/>
          <w:sz w:val="24"/>
          <w:szCs w:val="24"/>
        </w:rPr>
        <w:t xml:space="preserve">, дополнительно предоставляется документ, подтверждающий полномочия представителя действовать от имени </w:t>
      </w:r>
      <w:r w:rsidR="00286349" w:rsidRPr="005D0054">
        <w:rPr>
          <w:rFonts w:ascii="Times New Roman" w:hAnsi="Times New Roman" w:cs="Times New Roman"/>
          <w:sz w:val="24"/>
          <w:szCs w:val="24"/>
        </w:rPr>
        <w:t>заявителя</w:t>
      </w:r>
      <w:r w:rsidRPr="005D0054">
        <w:rPr>
          <w:rFonts w:ascii="Times New Roman" w:hAnsi="Times New Roman" w:cs="Times New Roman"/>
          <w:sz w:val="24"/>
          <w:szCs w:val="24"/>
        </w:rPr>
        <w:t>.</w:t>
      </w:r>
    </w:p>
    <w:p w:rsidR="00E254B5" w:rsidRPr="005D0054" w:rsidRDefault="00781225"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E254B5" w:rsidRPr="005D0054">
        <w:rPr>
          <w:rFonts w:ascii="Times New Roman" w:hAnsi="Times New Roman" w:cs="Times New Roman"/>
          <w:sz w:val="24"/>
          <w:szCs w:val="24"/>
        </w:rPr>
        <w:t xml:space="preserve">окумент, подтверждающий полномочия </w:t>
      </w:r>
      <w:r w:rsidR="00286349" w:rsidRPr="005D0054">
        <w:rPr>
          <w:rFonts w:ascii="Times New Roman" w:hAnsi="Times New Roman" w:cs="Times New Roman"/>
          <w:sz w:val="24"/>
          <w:szCs w:val="24"/>
        </w:rPr>
        <w:t>заявителя</w:t>
      </w:r>
      <w:r>
        <w:rPr>
          <w:rFonts w:ascii="Times New Roman" w:hAnsi="Times New Roman" w:cs="Times New Roman"/>
          <w:sz w:val="24"/>
          <w:szCs w:val="24"/>
        </w:rPr>
        <w:t>,</w:t>
      </w:r>
      <w:r w:rsidR="00E254B5" w:rsidRPr="005D0054">
        <w:rPr>
          <w:rFonts w:ascii="Times New Roman" w:hAnsi="Times New Roman" w:cs="Times New Roman"/>
          <w:sz w:val="24"/>
          <w:szCs w:val="24"/>
        </w:rPr>
        <w:t xml:space="preserve"> выдан</w:t>
      </w:r>
      <w:r>
        <w:rPr>
          <w:rFonts w:ascii="Times New Roman" w:hAnsi="Times New Roman" w:cs="Times New Roman"/>
          <w:sz w:val="24"/>
          <w:szCs w:val="24"/>
        </w:rPr>
        <w:t>ный</w:t>
      </w:r>
      <w:r w:rsidR="00E254B5" w:rsidRPr="005D0054">
        <w:rPr>
          <w:rFonts w:ascii="Times New Roman" w:hAnsi="Times New Roman" w:cs="Times New Roman"/>
          <w:sz w:val="24"/>
          <w:szCs w:val="24"/>
        </w:rPr>
        <w:t xml:space="preserve"> юридическим лицом</w:t>
      </w:r>
      <w:r>
        <w:rPr>
          <w:rFonts w:ascii="Times New Roman" w:hAnsi="Times New Roman" w:cs="Times New Roman"/>
          <w:sz w:val="24"/>
          <w:szCs w:val="24"/>
        </w:rPr>
        <w:t xml:space="preserve">, </w:t>
      </w:r>
      <w:r w:rsidR="00E254B5" w:rsidRPr="005D0054">
        <w:rPr>
          <w:rFonts w:ascii="Times New Roman" w:hAnsi="Times New Roman" w:cs="Times New Roman"/>
          <w:sz w:val="24"/>
          <w:szCs w:val="24"/>
        </w:rPr>
        <w:t>должен быть подписан усиленной квалификационной электронной подписью уполномоченного лица, выдавшего документ.</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lastRenderedPageBreak/>
        <w:t xml:space="preserve">В случае если документ, подтверждающий полномочия </w:t>
      </w:r>
      <w:r w:rsidR="00286349" w:rsidRPr="005D0054">
        <w:rPr>
          <w:rFonts w:ascii="Times New Roman" w:hAnsi="Times New Roman" w:cs="Times New Roman"/>
          <w:sz w:val="24"/>
          <w:szCs w:val="24"/>
        </w:rPr>
        <w:t>заявителя</w:t>
      </w:r>
      <w:r w:rsidRPr="005D0054">
        <w:rPr>
          <w:rFonts w:ascii="Times New Roman" w:hAnsi="Times New Roman" w:cs="Times New Roman"/>
          <w:sz w:val="24"/>
          <w:szCs w:val="24"/>
        </w:rPr>
        <w:t xml:space="preserve">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E254B5" w:rsidRPr="005D0054" w:rsidRDefault="00781225"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E254B5" w:rsidRPr="005D0054">
        <w:rPr>
          <w:rFonts w:ascii="Times New Roman" w:hAnsi="Times New Roman" w:cs="Times New Roman"/>
          <w:sz w:val="24"/>
          <w:szCs w:val="24"/>
        </w:rPr>
        <w:t xml:space="preserve">окумент, подтверждающий полномочия </w:t>
      </w:r>
      <w:r w:rsidR="00286349" w:rsidRPr="005D0054">
        <w:rPr>
          <w:rFonts w:ascii="Times New Roman" w:hAnsi="Times New Roman" w:cs="Times New Roman"/>
          <w:sz w:val="24"/>
          <w:szCs w:val="24"/>
        </w:rPr>
        <w:t>заявителя</w:t>
      </w:r>
      <w:r>
        <w:rPr>
          <w:rFonts w:ascii="Times New Roman" w:hAnsi="Times New Roman" w:cs="Times New Roman"/>
          <w:sz w:val="24"/>
          <w:szCs w:val="24"/>
        </w:rPr>
        <w:t>,</w:t>
      </w:r>
      <w:r w:rsidR="00E254B5" w:rsidRPr="005D0054">
        <w:rPr>
          <w:rFonts w:ascii="Times New Roman" w:hAnsi="Times New Roman" w:cs="Times New Roman"/>
          <w:sz w:val="24"/>
          <w:szCs w:val="24"/>
        </w:rPr>
        <w:t xml:space="preserve"> выдан</w:t>
      </w:r>
      <w:r>
        <w:rPr>
          <w:rFonts w:ascii="Times New Roman" w:hAnsi="Times New Roman" w:cs="Times New Roman"/>
          <w:sz w:val="24"/>
          <w:szCs w:val="24"/>
        </w:rPr>
        <w:t>ный</w:t>
      </w:r>
      <w:r w:rsidR="00E254B5" w:rsidRPr="005D0054">
        <w:rPr>
          <w:rFonts w:ascii="Times New Roman" w:hAnsi="Times New Roman" w:cs="Times New Roman"/>
          <w:sz w:val="24"/>
          <w:szCs w:val="24"/>
        </w:rPr>
        <w:t xml:space="preserve"> нотариусом</w:t>
      </w:r>
      <w:r>
        <w:rPr>
          <w:rFonts w:ascii="Times New Roman" w:hAnsi="Times New Roman" w:cs="Times New Roman"/>
          <w:sz w:val="24"/>
          <w:szCs w:val="24"/>
        </w:rPr>
        <w:t xml:space="preserve">, </w:t>
      </w:r>
      <w:r w:rsidR="00E254B5" w:rsidRPr="005D0054">
        <w:rPr>
          <w:rFonts w:ascii="Times New Roman" w:hAnsi="Times New Roman" w:cs="Times New Roman"/>
          <w:sz w:val="24"/>
          <w:szCs w:val="24"/>
        </w:rPr>
        <w:t>должен быть подписан усиленной квалификационной электронной подписью нотариуса, в иных случаях - подписанный простой электронной подписью.</w:t>
      </w:r>
    </w:p>
    <w:p w:rsidR="00E254B5" w:rsidRDefault="00781225"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6140A">
        <w:rPr>
          <w:rFonts w:ascii="Times New Roman" w:hAnsi="Times New Roman" w:cs="Times New Roman"/>
          <w:sz w:val="24"/>
          <w:szCs w:val="24"/>
        </w:rPr>
        <w:t>6</w:t>
      </w:r>
      <w:r>
        <w:rPr>
          <w:rFonts w:ascii="Times New Roman" w:hAnsi="Times New Roman" w:cs="Times New Roman"/>
          <w:sz w:val="24"/>
          <w:szCs w:val="24"/>
        </w:rPr>
        <w:t>.</w:t>
      </w:r>
      <w:r w:rsidR="004F7CBE">
        <w:rPr>
          <w:rFonts w:ascii="Times New Roman" w:hAnsi="Times New Roman" w:cs="Times New Roman"/>
          <w:sz w:val="24"/>
          <w:szCs w:val="24"/>
        </w:rPr>
        <w:t>2</w:t>
      </w:r>
      <w:r>
        <w:rPr>
          <w:rFonts w:ascii="Times New Roman" w:hAnsi="Times New Roman" w:cs="Times New Roman"/>
          <w:sz w:val="24"/>
          <w:szCs w:val="24"/>
        </w:rPr>
        <w:t>.</w:t>
      </w:r>
      <w:r w:rsidR="0009081F">
        <w:rPr>
          <w:rFonts w:ascii="Times New Roman" w:hAnsi="Times New Roman" w:cs="Times New Roman"/>
          <w:sz w:val="24"/>
          <w:szCs w:val="24"/>
        </w:rPr>
        <w:t>2</w:t>
      </w:r>
      <w:r w:rsidR="0009081F" w:rsidRPr="0009081F">
        <w:rPr>
          <w:rFonts w:ascii="Times New Roman" w:hAnsi="Times New Roman" w:cs="Times New Roman"/>
          <w:sz w:val="24"/>
          <w:szCs w:val="24"/>
        </w:rPr>
        <w:t>.</w:t>
      </w:r>
      <w:r>
        <w:rPr>
          <w:rFonts w:ascii="Times New Roman" w:hAnsi="Times New Roman" w:cs="Times New Roman"/>
          <w:sz w:val="24"/>
          <w:szCs w:val="24"/>
        </w:rPr>
        <w:t xml:space="preserve"> </w:t>
      </w:r>
      <w:r w:rsidR="00E254B5" w:rsidRPr="005D0054">
        <w:rPr>
          <w:rFonts w:ascii="Times New Roman" w:hAnsi="Times New Roman" w:cs="Times New Roman"/>
          <w:sz w:val="24"/>
          <w:szCs w:val="24"/>
        </w:rPr>
        <w:t xml:space="preserve">Заявления и прилагаемые документы, указанные в пунктах </w:t>
      </w:r>
      <w:r w:rsidR="00D6140A">
        <w:rPr>
          <w:rFonts w:ascii="Times New Roman" w:hAnsi="Times New Roman" w:cs="Times New Roman"/>
          <w:sz w:val="24"/>
          <w:szCs w:val="24"/>
        </w:rPr>
        <w:t>2.6.1.</w:t>
      </w:r>
      <w:r>
        <w:rPr>
          <w:rFonts w:ascii="Times New Roman" w:hAnsi="Times New Roman" w:cs="Times New Roman"/>
          <w:sz w:val="24"/>
          <w:szCs w:val="24"/>
        </w:rPr>
        <w:t>-2.</w:t>
      </w:r>
      <w:r w:rsidR="00D6140A">
        <w:rPr>
          <w:rFonts w:ascii="Times New Roman" w:hAnsi="Times New Roman" w:cs="Times New Roman"/>
          <w:sz w:val="24"/>
          <w:szCs w:val="24"/>
        </w:rPr>
        <w:t>6.2</w:t>
      </w:r>
      <w:r>
        <w:rPr>
          <w:rFonts w:ascii="Times New Roman" w:hAnsi="Times New Roman" w:cs="Times New Roman"/>
          <w:sz w:val="24"/>
          <w:szCs w:val="24"/>
        </w:rPr>
        <w:t>.</w:t>
      </w:r>
      <w:r w:rsidR="004F7CBE">
        <w:rPr>
          <w:rFonts w:ascii="Times New Roman" w:hAnsi="Times New Roman" w:cs="Times New Roman"/>
          <w:sz w:val="24"/>
          <w:szCs w:val="24"/>
        </w:rPr>
        <w:t>1.</w:t>
      </w:r>
      <w:r w:rsidR="00E254B5" w:rsidRPr="005D0054">
        <w:rPr>
          <w:rFonts w:ascii="Times New Roman" w:hAnsi="Times New Roman" w:cs="Times New Roman"/>
          <w:sz w:val="24"/>
          <w:szCs w:val="24"/>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254B5" w:rsidRPr="0009081F" w:rsidRDefault="00781225" w:rsidP="005D0054">
      <w:pPr>
        <w:spacing w:after="0" w:line="240" w:lineRule="auto"/>
        <w:ind w:firstLine="709"/>
        <w:jc w:val="both"/>
        <w:rPr>
          <w:rFonts w:ascii="Times New Roman" w:hAnsi="Times New Roman" w:cs="Times New Roman"/>
          <w:i/>
          <w:sz w:val="24"/>
          <w:szCs w:val="24"/>
        </w:rPr>
      </w:pPr>
      <w:r w:rsidRPr="0009081F">
        <w:rPr>
          <w:rFonts w:ascii="Times New Roman" w:hAnsi="Times New Roman" w:cs="Times New Roman"/>
          <w:i/>
          <w:sz w:val="24"/>
          <w:szCs w:val="24"/>
        </w:rPr>
        <w:t>2.</w:t>
      </w:r>
      <w:r w:rsidR="0009081F" w:rsidRPr="0009081F">
        <w:rPr>
          <w:rFonts w:ascii="Times New Roman" w:hAnsi="Times New Roman" w:cs="Times New Roman"/>
          <w:i/>
          <w:sz w:val="24"/>
          <w:szCs w:val="24"/>
        </w:rPr>
        <w:t>7</w:t>
      </w:r>
      <w:r w:rsidRPr="0009081F">
        <w:rPr>
          <w:rFonts w:ascii="Times New Roman" w:hAnsi="Times New Roman" w:cs="Times New Roman"/>
          <w:i/>
          <w:sz w:val="24"/>
          <w:szCs w:val="24"/>
        </w:rPr>
        <w:t xml:space="preserve">. </w:t>
      </w:r>
      <w:r w:rsidR="00E254B5" w:rsidRPr="0009081F">
        <w:rPr>
          <w:rFonts w:ascii="Times New Roman" w:hAnsi="Times New Roman" w:cs="Times New Roman"/>
          <w:i/>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 xml:space="preserve"> </w:t>
      </w:r>
      <w:r w:rsidR="0009081F" w:rsidRPr="0009081F">
        <w:rPr>
          <w:rFonts w:ascii="Times New Roman" w:hAnsi="Times New Roman" w:cs="Times New Roman"/>
          <w:sz w:val="24"/>
          <w:szCs w:val="24"/>
        </w:rPr>
        <w:t xml:space="preserve">2.7.1. </w:t>
      </w:r>
      <w:r w:rsidRPr="005D0054">
        <w:rPr>
          <w:rFonts w:ascii="Times New Roman" w:hAnsi="Times New Roman" w:cs="Times New Roman"/>
          <w:sz w:val="24"/>
          <w:szCs w:val="24"/>
        </w:rPr>
        <w:t xml:space="preserve">При предоставлении муниципальной услуги запрещается требовать от </w:t>
      </w:r>
      <w:r w:rsidR="00286349" w:rsidRPr="005D0054">
        <w:rPr>
          <w:rFonts w:ascii="Times New Roman" w:hAnsi="Times New Roman" w:cs="Times New Roman"/>
          <w:sz w:val="24"/>
          <w:szCs w:val="24"/>
        </w:rPr>
        <w:t>заявителя</w:t>
      </w:r>
      <w:r w:rsidRPr="005D0054">
        <w:rPr>
          <w:rFonts w:ascii="Times New Roman" w:hAnsi="Times New Roman" w:cs="Times New Roman"/>
          <w:sz w:val="24"/>
          <w:szCs w:val="24"/>
        </w:rPr>
        <w:t>:</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 xml:space="preserve"> </w:t>
      </w:r>
      <w:r w:rsidR="00781225">
        <w:rPr>
          <w:rFonts w:ascii="Times New Roman" w:hAnsi="Times New Roman" w:cs="Times New Roman"/>
          <w:sz w:val="24"/>
          <w:szCs w:val="24"/>
        </w:rPr>
        <w:t>1) п</w:t>
      </w:r>
      <w:r w:rsidRPr="005D0054">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781225">
        <w:rPr>
          <w:rFonts w:ascii="Times New Roman" w:hAnsi="Times New Roman" w:cs="Times New Roman"/>
          <w:sz w:val="24"/>
          <w:szCs w:val="24"/>
        </w:rPr>
        <w:t>;</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 xml:space="preserve"> </w:t>
      </w:r>
      <w:r w:rsidR="00781225">
        <w:rPr>
          <w:rFonts w:ascii="Times New Roman" w:hAnsi="Times New Roman" w:cs="Times New Roman"/>
          <w:sz w:val="24"/>
          <w:szCs w:val="24"/>
        </w:rPr>
        <w:t>2) п</w:t>
      </w:r>
      <w:r w:rsidRPr="005D0054">
        <w:rPr>
          <w:rFonts w:ascii="Times New Roman" w:hAnsi="Times New Roman" w:cs="Times New Roman"/>
          <w:sz w:val="24"/>
          <w:szCs w:val="24"/>
        </w:rPr>
        <w:t xml:space="preserve">редставления документов и информации, которые в соответствии с нормативными правовыми актами Российской Федерации и Магаданской области, муниципальными правовыми актами </w:t>
      </w:r>
      <w:r w:rsidR="00781225">
        <w:rPr>
          <w:rFonts w:ascii="Times New Roman" w:hAnsi="Times New Roman" w:cs="Times New Roman"/>
          <w:sz w:val="24"/>
          <w:szCs w:val="24"/>
        </w:rPr>
        <w:t>Ягоднинского</w:t>
      </w:r>
      <w:r w:rsidRPr="005D0054">
        <w:rPr>
          <w:rFonts w:ascii="Times New Roman" w:hAnsi="Times New Roman" w:cs="Times New Roman"/>
          <w:sz w:val="24"/>
          <w:szCs w:val="24"/>
        </w:rPr>
        <w:t xml:space="preserve"> городского округа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sidR="00781225">
        <w:rPr>
          <w:rFonts w:ascii="Times New Roman" w:hAnsi="Times New Roman" w:cs="Times New Roman"/>
          <w:sz w:val="24"/>
          <w:szCs w:val="24"/>
        </w:rPr>
        <w:t>.07.</w:t>
      </w:r>
      <w:r w:rsidRPr="005D0054">
        <w:rPr>
          <w:rFonts w:ascii="Times New Roman" w:hAnsi="Times New Roman" w:cs="Times New Roman"/>
          <w:sz w:val="24"/>
          <w:szCs w:val="24"/>
        </w:rPr>
        <w:t>2010 № 210-ФЗ «Об организации предоставления государственных и муниципальных услуг» (далее - Федеральный закон № 210-ФЗ)</w:t>
      </w:r>
      <w:r w:rsidR="00781225">
        <w:rPr>
          <w:rFonts w:ascii="Times New Roman" w:hAnsi="Times New Roman" w:cs="Times New Roman"/>
          <w:sz w:val="24"/>
          <w:szCs w:val="24"/>
        </w:rPr>
        <w:t>;</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 xml:space="preserve"> </w:t>
      </w:r>
      <w:r w:rsidR="00781225">
        <w:rPr>
          <w:rFonts w:ascii="Times New Roman" w:hAnsi="Times New Roman" w:cs="Times New Roman"/>
          <w:sz w:val="24"/>
          <w:szCs w:val="24"/>
        </w:rPr>
        <w:t>3) п</w:t>
      </w:r>
      <w:r w:rsidRPr="005D0054">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54B5" w:rsidRPr="005D0054" w:rsidRDefault="00781225"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254B5" w:rsidRPr="005D0054">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54B5" w:rsidRPr="005D0054" w:rsidRDefault="00781225"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254B5" w:rsidRPr="005D0054">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54B5" w:rsidRPr="005D0054" w:rsidRDefault="00781225"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254B5" w:rsidRPr="005D0054">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54B5" w:rsidRDefault="00781225"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254B5" w:rsidRPr="005D0054">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210 -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sidR="00286349" w:rsidRPr="005D0054">
        <w:rPr>
          <w:rFonts w:ascii="Times New Roman" w:hAnsi="Times New Roman" w:cs="Times New Roman"/>
          <w:sz w:val="24"/>
          <w:szCs w:val="24"/>
        </w:rPr>
        <w:t>заявитель</w:t>
      </w:r>
      <w:r w:rsidR="00E254B5" w:rsidRPr="005D0054">
        <w:rPr>
          <w:rFonts w:ascii="Times New Roman" w:hAnsi="Times New Roman" w:cs="Times New Roman"/>
          <w:sz w:val="24"/>
          <w:szCs w:val="24"/>
        </w:rPr>
        <w:t>, а также приносятся извинения за доставленные неудобства.</w:t>
      </w:r>
    </w:p>
    <w:p w:rsidR="005C5480" w:rsidRPr="005D0054" w:rsidRDefault="005C5480" w:rsidP="005D0054">
      <w:pPr>
        <w:spacing w:after="0" w:line="240" w:lineRule="auto"/>
        <w:ind w:firstLine="709"/>
        <w:jc w:val="both"/>
        <w:rPr>
          <w:rFonts w:ascii="Times New Roman" w:hAnsi="Times New Roman" w:cs="Times New Roman"/>
          <w:sz w:val="24"/>
          <w:szCs w:val="24"/>
        </w:rPr>
      </w:pPr>
    </w:p>
    <w:p w:rsidR="00E254B5" w:rsidRPr="00F3167D" w:rsidRDefault="00781225" w:rsidP="005D0054">
      <w:pPr>
        <w:spacing w:after="0" w:line="240" w:lineRule="auto"/>
        <w:ind w:firstLine="709"/>
        <w:jc w:val="both"/>
        <w:rPr>
          <w:rFonts w:ascii="Times New Roman" w:hAnsi="Times New Roman" w:cs="Times New Roman"/>
          <w:i/>
          <w:sz w:val="24"/>
          <w:szCs w:val="24"/>
        </w:rPr>
      </w:pPr>
      <w:bookmarkStart w:id="7" w:name="bookmark9"/>
      <w:r w:rsidRPr="00F3167D">
        <w:rPr>
          <w:rFonts w:ascii="Times New Roman" w:hAnsi="Times New Roman" w:cs="Times New Roman"/>
          <w:i/>
          <w:sz w:val="24"/>
          <w:szCs w:val="24"/>
        </w:rPr>
        <w:lastRenderedPageBreak/>
        <w:t>2.</w:t>
      </w:r>
      <w:r w:rsidR="0009081F" w:rsidRPr="00F3167D">
        <w:rPr>
          <w:rFonts w:ascii="Times New Roman" w:hAnsi="Times New Roman" w:cs="Times New Roman"/>
          <w:i/>
          <w:sz w:val="24"/>
          <w:szCs w:val="24"/>
        </w:rPr>
        <w:t>8</w:t>
      </w:r>
      <w:r w:rsidRPr="00F3167D">
        <w:rPr>
          <w:rFonts w:ascii="Times New Roman" w:hAnsi="Times New Roman" w:cs="Times New Roman"/>
          <w:i/>
          <w:sz w:val="24"/>
          <w:szCs w:val="24"/>
        </w:rPr>
        <w:t xml:space="preserve">. </w:t>
      </w:r>
      <w:r w:rsidR="00E254B5" w:rsidRPr="00F3167D">
        <w:rPr>
          <w:rFonts w:ascii="Times New Roman" w:hAnsi="Times New Roman" w:cs="Times New Roman"/>
          <w:i/>
          <w:sz w:val="24"/>
          <w:szCs w:val="24"/>
        </w:rPr>
        <w:t>Исчерпывающий перечень оснований для отказа в приеме документов, необходимых для предоставления муниципальной услуги</w:t>
      </w:r>
      <w:bookmarkEnd w:id="7"/>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 xml:space="preserve"> Основаниями для отказа в приеме к рассмотрению документов, необходимых для предоставления муниципальной услуги, являются:</w:t>
      </w:r>
    </w:p>
    <w:p w:rsidR="00E254B5" w:rsidRPr="005D0054" w:rsidRDefault="00823256"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E254B5" w:rsidRPr="005D0054">
        <w:rPr>
          <w:rFonts w:ascii="Times New Roman" w:hAnsi="Times New Roman" w:cs="Times New Roman"/>
          <w:sz w:val="24"/>
          <w:szCs w:val="24"/>
        </w:rPr>
        <w:t>) уведомление подано в орган местного самоуправления или организацию, в полномочия которых не входит предоставление услуги;</w:t>
      </w:r>
    </w:p>
    <w:p w:rsidR="00E254B5" w:rsidRPr="005D0054" w:rsidRDefault="00823256"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E254B5" w:rsidRPr="005D0054">
        <w:rPr>
          <w:rFonts w:ascii="Times New Roman" w:hAnsi="Times New Roman" w:cs="Times New Roman"/>
          <w:sz w:val="24"/>
          <w:szCs w:val="24"/>
        </w:rPr>
        <w:t>) неполное заполнение полей в форме уведомления, в том числе в интерактивной форме уведомления на ЕПГУ;</w:t>
      </w:r>
    </w:p>
    <w:p w:rsidR="00E254B5" w:rsidRPr="005D0054" w:rsidRDefault="00823256"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E254B5" w:rsidRPr="005D0054">
        <w:rPr>
          <w:rFonts w:ascii="Times New Roman" w:hAnsi="Times New Roman" w:cs="Times New Roman"/>
          <w:sz w:val="24"/>
          <w:szCs w:val="24"/>
        </w:rPr>
        <w:t>) представление неполного комплекта документов, необходимых для предоставления услуги;</w:t>
      </w:r>
    </w:p>
    <w:p w:rsidR="00E254B5" w:rsidRPr="005D0054" w:rsidRDefault="00823256"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E254B5" w:rsidRPr="005D0054">
        <w:rPr>
          <w:rFonts w:ascii="Times New Roman" w:hAnsi="Times New Roman" w:cs="Times New Roman"/>
          <w:sz w:val="24"/>
          <w:szCs w:val="24"/>
        </w:rPr>
        <w:t>) представленные документы утратили силу на момент обращения за услугой;</w:t>
      </w:r>
    </w:p>
    <w:p w:rsidR="00E254B5" w:rsidRPr="005D0054" w:rsidRDefault="00823256"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E254B5" w:rsidRPr="005D0054">
        <w:rPr>
          <w:rFonts w:ascii="Times New Roman" w:hAnsi="Times New Roman" w:cs="Times New Roman"/>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254B5" w:rsidRPr="005D0054" w:rsidRDefault="00823256"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254B5" w:rsidRPr="005D0054">
        <w:rPr>
          <w:rFonts w:ascii="Times New Roman" w:hAnsi="Times New Roman" w:cs="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254B5" w:rsidRPr="005D0054" w:rsidRDefault="00823256"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254B5" w:rsidRPr="005D0054">
        <w:rPr>
          <w:rFonts w:ascii="Times New Roman" w:hAnsi="Times New Roman" w:cs="Times New Roman"/>
          <w:sz w:val="24"/>
          <w:szCs w:val="24"/>
        </w:rPr>
        <w:t>) документы, необходимые для предоставления услуги, поданы в электронной форме с нарушением установленных требований;</w:t>
      </w:r>
    </w:p>
    <w:p w:rsidR="00E254B5" w:rsidRDefault="00823256"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E254B5" w:rsidRPr="005D0054">
        <w:rPr>
          <w:rFonts w:ascii="Times New Roman" w:hAnsi="Times New Roman" w:cs="Times New Roman"/>
          <w:sz w:val="24"/>
          <w:szCs w:val="24"/>
        </w:rPr>
        <w:t xml:space="preserve">) выявлено несоблюдение установленных статьей 11 Федерального закона от </w:t>
      </w:r>
      <w:r>
        <w:rPr>
          <w:rFonts w:ascii="Times New Roman" w:hAnsi="Times New Roman" w:cs="Times New Roman"/>
          <w:sz w:val="24"/>
          <w:szCs w:val="24"/>
        </w:rPr>
        <w:t>0</w:t>
      </w:r>
      <w:r w:rsidR="00E254B5" w:rsidRPr="005D0054">
        <w:rPr>
          <w:rFonts w:ascii="Times New Roman" w:hAnsi="Times New Roman" w:cs="Times New Roman"/>
          <w:sz w:val="24"/>
          <w:szCs w:val="24"/>
        </w:rPr>
        <w:t>6</w:t>
      </w:r>
      <w:r>
        <w:rPr>
          <w:rFonts w:ascii="Times New Roman" w:hAnsi="Times New Roman" w:cs="Times New Roman"/>
          <w:sz w:val="24"/>
          <w:szCs w:val="24"/>
        </w:rPr>
        <w:t>.04.</w:t>
      </w:r>
      <w:r w:rsidR="00E254B5" w:rsidRPr="005D0054">
        <w:rPr>
          <w:rFonts w:ascii="Times New Roman" w:hAnsi="Times New Roman" w:cs="Times New Roman"/>
          <w:sz w:val="24"/>
          <w:szCs w:val="24"/>
        </w:rPr>
        <w:t>2011 № 63-ФЗ «Об электронной подписи» условий признания действительности усиленной квалифицированной электронной подписи.</w:t>
      </w:r>
    </w:p>
    <w:p w:rsidR="005C5480" w:rsidRPr="005D0054" w:rsidRDefault="005C5480" w:rsidP="005D0054">
      <w:pPr>
        <w:spacing w:after="0" w:line="240" w:lineRule="auto"/>
        <w:ind w:firstLine="709"/>
        <w:jc w:val="both"/>
        <w:rPr>
          <w:rFonts w:ascii="Times New Roman" w:hAnsi="Times New Roman" w:cs="Times New Roman"/>
          <w:sz w:val="24"/>
          <w:szCs w:val="24"/>
        </w:rPr>
      </w:pPr>
    </w:p>
    <w:p w:rsidR="00E254B5" w:rsidRPr="00F3167D" w:rsidRDefault="00823256" w:rsidP="00823256">
      <w:pPr>
        <w:tabs>
          <w:tab w:val="left" w:pos="1276"/>
        </w:tabs>
        <w:spacing w:after="0" w:line="240" w:lineRule="auto"/>
        <w:ind w:firstLine="709"/>
        <w:jc w:val="both"/>
        <w:rPr>
          <w:rFonts w:ascii="Times New Roman" w:hAnsi="Times New Roman" w:cs="Times New Roman"/>
          <w:i/>
          <w:sz w:val="24"/>
          <w:szCs w:val="24"/>
        </w:rPr>
      </w:pPr>
      <w:bookmarkStart w:id="8" w:name="bookmark10"/>
      <w:r w:rsidRPr="00F3167D">
        <w:rPr>
          <w:rFonts w:ascii="Times New Roman" w:hAnsi="Times New Roman" w:cs="Times New Roman"/>
          <w:i/>
          <w:sz w:val="24"/>
          <w:szCs w:val="24"/>
        </w:rPr>
        <w:t>2.</w:t>
      </w:r>
      <w:r w:rsidR="00F3167D" w:rsidRPr="00F3167D">
        <w:rPr>
          <w:rFonts w:ascii="Times New Roman" w:hAnsi="Times New Roman" w:cs="Times New Roman"/>
          <w:i/>
          <w:sz w:val="24"/>
          <w:szCs w:val="24"/>
        </w:rPr>
        <w:t>9</w:t>
      </w:r>
      <w:r w:rsidRPr="00F3167D">
        <w:rPr>
          <w:rFonts w:ascii="Times New Roman" w:hAnsi="Times New Roman" w:cs="Times New Roman"/>
          <w:i/>
          <w:sz w:val="24"/>
          <w:szCs w:val="24"/>
        </w:rPr>
        <w:t xml:space="preserve">. </w:t>
      </w:r>
      <w:r w:rsidR="00E254B5" w:rsidRPr="00F3167D">
        <w:rPr>
          <w:rFonts w:ascii="Times New Roman" w:hAnsi="Times New Roman" w:cs="Times New Roman"/>
          <w:i/>
          <w:sz w:val="24"/>
          <w:szCs w:val="24"/>
        </w:rPr>
        <w:t>Исчерпывающий перечень оснований для приостановления или отказа в предоставлении муниципальной услуги</w:t>
      </w:r>
      <w:bookmarkEnd w:id="8"/>
    </w:p>
    <w:p w:rsidR="00E254B5" w:rsidRDefault="00F3167D" w:rsidP="00F3167D">
      <w:pPr>
        <w:tabs>
          <w:tab w:val="left" w:pos="1276"/>
        </w:tabs>
        <w:spacing w:after="0" w:line="240" w:lineRule="auto"/>
        <w:ind w:firstLine="709"/>
        <w:jc w:val="both"/>
        <w:rPr>
          <w:rFonts w:ascii="Times New Roman" w:hAnsi="Times New Roman" w:cs="Times New Roman"/>
          <w:sz w:val="24"/>
          <w:szCs w:val="24"/>
        </w:rPr>
      </w:pPr>
      <w:r w:rsidRPr="00F3167D">
        <w:rPr>
          <w:rFonts w:ascii="Times New Roman" w:hAnsi="Times New Roman" w:cs="Times New Roman"/>
          <w:sz w:val="24"/>
          <w:szCs w:val="24"/>
        </w:rPr>
        <w:t xml:space="preserve">2.9.1. </w:t>
      </w:r>
      <w:r w:rsidR="00E254B5" w:rsidRPr="005D0054">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E254B5" w:rsidRPr="00F3167D" w:rsidRDefault="00823256" w:rsidP="005D0054">
      <w:pPr>
        <w:spacing w:after="0" w:line="240" w:lineRule="auto"/>
        <w:ind w:firstLine="709"/>
        <w:jc w:val="both"/>
        <w:rPr>
          <w:rFonts w:ascii="Times New Roman" w:hAnsi="Times New Roman" w:cs="Times New Roman"/>
          <w:sz w:val="24"/>
          <w:szCs w:val="24"/>
        </w:rPr>
      </w:pPr>
      <w:r w:rsidRPr="00F3167D">
        <w:rPr>
          <w:rFonts w:ascii="Times New Roman" w:hAnsi="Times New Roman" w:cs="Times New Roman"/>
          <w:sz w:val="24"/>
          <w:szCs w:val="24"/>
        </w:rPr>
        <w:t>2.</w:t>
      </w:r>
      <w:r w:rsidR="00F3167D" w:rsidRPr="00F3167D">
        <w:rPr>
          <w:rFonts w:ascii="Times New Roman" w:hAnsi="Times New Roman" w:cs="Times New Roman"/>
          <w:sz w:val="24"/>
          <w:szCs w:val="24"/>
        </w:rPr>
        <w:t>9</w:t>
      </w:r>
      <w:r w:rsidRPr="00F3167D">
        <w:rPr>
          <w:rFonts w:ascii="Times New Roman" w:hAnsi="Times New Roman" w:cs="Times New Roman"/>
          <w:sz w:val="24"/>
          <w:szCs w:val="24"/>
        </w:rPr>
        <w:t>.</w:t>
      </w:r>
      <w:r w:rsidR="00F3167D" w:rsidRPr="00F3167D">
        <w:rPr>
          <w:rFonts w:ascii="Times New Roman" w:hAnsi="Times New Roman" w:cs="Times New Roman"/>
          <w:sz w:val="24"/>
          <w:szCs w:val="24"/>
        </w:rPr>
        <w:t xml:space="preserve">2. </w:t>
      </w:r>
      <w:r w:rsidR="00E254B5" w:rsidRPr="00F3167D">
        <w:rPr>
          <w:rFonts w:ascii="Times New Roman" w:hAnsi="Times New Roman" w:cs="Times New Roman"/>
          <w:sz w:val="24"/>
          <w:szCs w:val="24"/>
        </w:rPr>
        <w:t>Основания для отказа в предоставлении муниципальной услуги:</w:t>
      </w:r>
    </w:p>
    <w:p w:rsidR="00E254B5" w:rsidRPr="005D0054" w:rsidRDefault="00823256"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E254B5" w:rsidRPr="005D0054">
        <w:rPr>
          <w:rFonts w:ascii="Times New Roman" w:hAnsi="Times New Roman" w:cs="Times New Roman"/>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E254B5" w:rsidRPr="005D0054" w:rsidRDefault="00823256"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E254B5" w:rsidRPr="005D0054">
        <w:rPr>
          <w:rFonts w:ascii="Times New Roman" w:hAnsi="Times New Roman" w:cs="Times New Roman"/>
          <w:sz w:val="24"/>
          <w:szCs w:val="24"/>
        </w:rPr>
        <w:t>) отсутствие согласия собственника (законного владельца) на размещение информационной вывески;</w:t>
      </w:r>
    </w:p>
    <w:p w:rsidR="00E254B5" w:rsidRPr="005D0054" w:rsidRDefault="00823256"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E254B5" w:rsidRPr="005D0054">
        <w:rPr>
          <w:rFonts w:ascii="Times New Roman" w:hAnsi="Times New Roman" w:cs="Times New Roman"/>
          <w:sz w:val="24"/>
          <w:szCs w:val="24"/>
        </w:rPr>
        <w:t xml:space="preserve">) отсутствие у </w:t>
      </w:r>
      <w:r w:rsidR="00286349" w:rsidRPr="005D0054">
        <w:rPr>
          <w:rFonts w:ascii="Times New Roman" w:hAnsi="Times New Roman" w:cs="Times New Roman"/>
          <w:sz w:val="24"/>
          <w:szCs w:val="24"/>
        </w:rPr>
        <w:t>заявителя</w:t>
      </w:r>
      <w:r w:rsidR="00E254B5" w:rsidRPr="005D0054">
        <w:rPr>
          <w:rFonts w:ascii="Times New Roman" w:hAnsi="Times New Roman" w:cs="Times New Roman"/>
          <w:sz w:val="24"/>
          <w:szCs w:val="24"/>
        </w:rPr>
        <w:t xml:space="preserve"> прав на товарный знак, указанный в дизайн-проекте размещения вывески;</w:t>
      </w:r>
    </w:p>
    <w:p w:rsidR="00E254B5" w:rsidRDefault="00823256"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E254B5" w:rsidRPr="005D0054">
        <w:rPr>
          <w:rFonts w:ascii="Times New Roman" w:hAnsi="Times New Roman" w:cs="Times New Roman"/>
          <w:sz w:val="24"/>
          <w:szCs w:val="24"/>
        </w:rPr>
        <w:t>) 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5C5480" w:rsidRPr="005D0054" w:rsidRDefault="005C5480" w:rsidP="005D0054">
      <w:pPr>
        <w:spacing w:after="0" w:line="240" w:lineRule="auto"/>
        <w:ind w:firstLine="709"/>
        <w:jc w:val="both"/>
        <w:rPr>
          <w:rFonts w:ascii="Times New Roman" w:hAnsi="Times New Roman" w:cs="Times New Roman"/>
          <w:sz w:val="24"/>
          <w:szCs w:val="24"/>
        </w:rPr>
      </w:pPr>
    </w:p>
    <w:p w:rsidR="00E254B5" w:rsidRPr="00F3167D" w:rsidRDefault="00823256" w:rsidP="005D0054">
      <w:pPr>
        <w:spacing w:after="0" w:line="240" w:lineRule="auto"/>
        <w:ind w:firstLine="709"/>
        <w:jc w:val="both"/>
        <w:rPr>
          <w:rFonts w:ascii="Times New Roman" w:hAnsi="Times New Roman" w:cs="Times New Roman"/>
          <w:i/>
          <w:sz w:val="24"/>
          <w:szCs w:val="24"/>
        </w:rPr>
      </w:pPr>
      <w:r w:rsidRPr="00F3167D">
        <w:rPr>
          <w:rFonts w:ascii="Times New Roman" w:hAnsi="Times New Roman" w:cs="Times New Roman"/>
          <w:i/>
          <w:sz w:val="24"/>
          <w:szCs w:val="24"/>
        </w:rPr>
        <w:t>2.1</w:t>
      </w:r>
      <w:r w:rsidR="00F3167D" w:rsidRPr="007D4E25">
        <w:rPr>
          <w:rFonts w:ascii="Times New Roman" w:hAnsi="Times New Roman" w:cs="Times New Roman"/>
          <w:i/>
          <w:sz w:val="24"/>
          <w:szCs w:val="24"/>
        </w:rPr>
        <w:t>0</w:t>
      </w:r>
      <w:r w:rsidRPr="00F3167D">
        <w:rPr>
          <w:rFonts w:ascii="Times New Roman" w:hAnsi="Times New Roman" w:cs="Times New Roman"/>
          <w:i/>
          <w:sz w:val="24"/>
          <w:szCs w:val="24"/>
        </w:rPr>
        <w:t xml:space="preserve">. </w:t>
      </w:r>
      <w:r w:rsidR="00E254B5" w:rsidRPr="00F3167D">
        <w:rPr>
          <w:rFonts w:ascii="Times New Roman" w:hAnsi="Times New Roman" w:cs="Times New Roman"/>
          <w:i/>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w:t>
      </w:r>
      <w:r w:rsidRPr="00F3167D">
        <w:rPr>
          <w:rFonts w:ascii="Times New Roman" w:hAnsi="Times New Roman" w:cs="Times New Roman"/>
          <w:i/>
          <w:sz w:val="24"/>
          <w:szCs w:val="24"/>
        </w:rPr>
        <w:t xml:space="preserve"> </w:t>
      </w:r>
      <w:r w:rsidR="00E254B5" w:rsidRPr="00F3167D">
        <w:rPr>
          <w:rFonts w:ascii="Times New Roman" w:hAnsi="Times New Roman" w:cs="Times New Roman"/>
          <w:i/>
          <w:sz w:val="24"/>
          <w:szCs w:val="24"/>
        </w:rPr>
        <w:t>предоставлении муниципальной услуги</w:t>
      </w:r>
    </w:p>
    <w:p w:rsidR="00823256" w:rsidRDefault="00E254B5" w:rsidP="00823256">
      <w:pPr>
        <w:spacing w:after="0"/>
        <w:ind w:firstLine="709"/>
        <w:jc w:val="both"/>
        <w:rPr>
          <w:rFonts w:ascii="Times New Roman" w:hAnsi="Times New Roman" w:cs="Times New Roman"/>
          <w:sz w:val="24"/>
          <w:szCs w:val="24"/>
        </w:rPr>
      </w:pPr>
      <w:r w:rsidRPr="00823256">
        <w:rPr>
          <w:rFonts w:ascii="Times New Roman" w:hAnsi="Times New Roman" w:cs="Times New Roman"/>
          <w:sz w:val="24"/>
          <w:szCs w:val="24"/>
        </w:rPr>
        <w:t>Услуги,</w:t>
      </w:r>
      <w:r w:rsidR="00823256">
        <w:rPr>
          <w:rFonts w:ascii="Times New Roman" w:hAnsi="Times New Roman" w:cs="Times New Roman"/>
          <w:sz w:val="24"/>
          <w:szCs w:val="24"/>
        </w:rPr>
        <w:t xml:space="preserve"> </w:t>
      </w:r>
      <w:r w:rsidRPr="00823256">
        <w:rPr>
          <w:rFonts w:ascii="Times New Roman" w:hAnsi="Times New Roman" w:cs="Times New Roman"/>
          <w:sz w:val="24"/>
          <w:szCs w:val="24"/>
        </w:rPr>
        <w:t>необходимые</w:t>
      </w:r>
      <w:r w:rsidR="00823256">
        <w:rPr>
          <w:rFonts w:ascii="Times New Roman" w:hAnsi="Times New Roman" w:cs="Times New Roman"/>
          <w:sz w:val="24"/>
          <w:szCs w:val="24"/>
        </w:rPr>
        <w:t xml:space="preserve"> </w:t>
      </w:r>
      <w:r w:rsidRPr="00823256">
        <w:rPr>
          <w:rFonts w:ascii="Times New Roman" w:hAnsi="Times New Roman" w:cs="Times New Roman"/>
          <w:sz w:val="24"/>
          <w:szCs w:val="24"/>
        </w:rPr>
        <w:t>и</w:t>
      </w:r>
      <w:r w:rsidR="00823256">
        <w:rPr>
          <w:rFonts w:ascii="Times New Roman" w:hAnsi="Times New Roman" w:cs="Times New Roman"/>
          <w:sz w:val="24"/>
          <w:szCs w:val="24"/>
        </w:rPr>
        <w:t xml:space="preserve"> </w:t>
      </w:r>
      <w:r w:rsidRPr="00823256">
        <w:rPr>
          <w:rFonts w:ascii="Times New Roman" w:hAnsi="Times New Roman" w:cs="Times New Roman"/>
          <w:sz w:val="24"/>
          <w:szCs w:val="24"/>
        </w:rPr>
        <w:t>обязательные</w:t>
      </w:r>
      <w:r w:rsidR="00823256" w:rsidRPr="00823256">
        <w:rPr>
          <w:rFonts w:ascii="Times New Roman" w:hAnsi="Times New Roman" w:cs="Times New Roman"/>
          <w:sz w:val="24"/>
          <w:szCs w:val="24"/>
        </w:rPr>
        <w:t xml:space="preserve"> </w:t>
      </w:r>
      <w:r w:rsidRPr="00823256">
        <w:rPr>
          <w:rFonts w:ascii="Times New Roman" w:hAnsi="Times New Roman" w:cs="Times New Roman"/>
          <w:sz w:val="24"/>
          <w:szCs w:val="24"/>
        </w:rPr>
        <w:t>для</w:t>
      </w:r>
      <w:r w:rsidR="00823256">
        <w:rPr>
          <w:rFonts w:ascii="Times New Roman" w:hAnsi="Times New Roman" w:cs="Times New Roman"/>
          <w:sz w:val="24"/>
          <w:szCs w:val="24"/>
        </w:rPr>
        <w:t xml:space="preserve"> </w:t>
      </w:r>
      <w:r w:rsidRPr="00823256">
        <w:rPr>
          <w:rFonts w:ascii="Times New Roman" w:hAnsi="Times New Roman" w:cs="Times New Roman"/>
          <w:sz w:val="24"/>
          <w:szCs w:val="24"/>
        </w:rPr>
        <w:t>предоставления</w:t>
      </w:r>
      <w:r w:rsidR="00823256">
        <w:rPr>
          <w:rFonts w:ascii="Times New Roman" w:hAnsi="Times New Roman" w:cs="Times New Roman"/>
          <w:sz w:val="24"/>
          <w:szCs w:val="24"/>
        </w:rPr>
        <w:t xml:space="preserve"> </w:t>
      </w:r>
      <w:r w:rsidR="00823256" w:rsidRPr="00823256">
        <w:rPr>
          <w:rFonts w:ascii="Times New Roman" w:hAnsi="Times New Roman" w:cs="Times New Roman"/>
          <w:sz w:val="24"/>
          <w:szCs w:val="24"/>
        </w:rPr>
        <w:t>м</w:t>
      </w:r>
      <w:r w:rsidRPr="00823256">
        <w:rPr>
          <w:rFonts w:ascii="Times New Roman" w:hAnsi="Times New Roman" w:cs="Times New Roman"/>
          <w:sz w:val="24"/>
          <w:szCs w:val="24"/>
        </w:rPr>
        <w:t>униципальной услуги, отсутствуют.</w:t>
      </w:r>
    </w:p>
    <w:p w:rsidR="005C5480" w:rsidRPr="00823256" w:rsidRDefault="005C5480" w:rsidP="00823256">
      <w:pPr>
        <w:spacing w:after="0"/>
        <w:ind w:firstLine="709"/>
        <w:jc w:val="both"/>
        <w:rPr>
          <w:rFonts w:ascii="Times New Roman" w:hAnsi="Times New Roman" w:cs="Times New Roman"/>
          <w:sz w:val="24"/>
          <w:szCs w:val="24"/>
        </w:rPr>
      </w:pPr>
    </w:p>
    <w:p w:rsidR="00E254B5" w:rsidRPr="007E4ED8" w:rsidRDefault="00823256" w:rsidP="005D0054">
      <w:pPr>
        <w:spacing w:after="0" w:line="240" w:lineRule="auto"/>
        <w:ind w:firstLine="709"/>
        <w:jc w:val="both"/>
        <w:rPr>
          <w:rFonts w:ascii="Times New Roman" w:hAnsi="Times New Roman" w:cs="Times New Roman"/>
          <w:i/>
          <w:sz w:val="24"/>
          <w:szCs w:val="24"/>
        </w:rPr>
      </w:pPr>
      <w:r w:rsidRPr="007E4ED8">
        <w:rPr>
          <w:rFonts w:ascii="Times New Roman" w:hAnsi="Times New Roman" w:cs="Times New Roman"/>
          <w:i/>
          <w:sz w:val="24"/>
          <w:szCs w:val="24"/>
        </w:rPr>
        <w:t>2.1</w:t>
      </w:r>
      <w:r w:rsidR="007E4ED8" w:rsidRPr="007D4E25">
        <w:rPr>
          <w:rFonts w:ascii="Times New Roman" w:hAnsi="Times New Roman" w:cs="Times New Roman"/>
          <w:i/>
          <w:sz w:val="24"/>
          <w:szCs w:val="24"/>
        </w:rPr>
        <w:t>1</w:t>
      </w:r>
      <w:r w:rsidRPr="007E4ED8">
        <w:rPr>
          <w:rFonts w:ascii="Times New Roman" w:hAnsi="Times New Roman" w:cs="Times New Roman"/>
          <w:i/>
          <w:sz w:val="24"/>
          <w:szCs w:val="24"/>
        </w:rPr>
        <w:t xml:space="preserve">. </w:t>
      </w:r>
      <w:r w:rsidR="00E254B5" w:rsidRPr="007E4ED8">
        <w:rPr>
          <w:rFonts w:ascii="Times New Roman" w:hAnsi="Times New Roman" w:cs="Times New Roman"/>
          <w:i/>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E254B5"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Предоставление муниципальной услуги осуществляется бесплатно.</w:t>
      </w:r>
    </w:p>
    <w:p w:rsidR="005C5480" w:rsidRPr="005D0054" w:rsidRDefault="005C5480" w:rsidP="005D0054">
      <w:pPr>
        <w:spacing w:after="0" w:line="240" w:lineRule="auto"/>
        <w:ind w:firstLine="709"/>
        <w:jc w:val="both"/>
        <w:rPr>
          <w:rFonts w:ascii="Times New Roman" w:hAnsi="Times New Roman" w:cs="Times New Roman"/>
          <w:sz w:val="24"/>
          <w:szCs w:val="24"/>
        </w:rPr>
      </w:pPr>
    </w:p>
    <w:p w:rsidR="00E254B5" w:rsidRPr="007E4ED8" w:rsidRDefault="00823256" w:rsidP="005D0054">
      <w:pPr>
        <w:spacing w:after="0" w:line="240" w:lineRule="auto"/>
        <w:ind w:firstLine="709"/>
        <w:jc w:val="both"/>
        <w:rPr>
          <w:rFonts w:ascii="Times New Roman" w:hAnsi="Times New Roman" w:cs="Times New Roman"/>
          <w:i/>
          <w:sz w:val="24"/>
          <w:szCs w:val="24"/>
        </w:rPr>
      </w:pPr>
      <w:r w:rsidRPr="007E4ED8">
        <w:rPr>
          <w:rFonts w:ascii="Times New Roman" w:hAnsi="Times New Roman" w:cs="Times New Roman"/>
          <w:i/>
          <w:sz w:val="24"/>
          <w:szCs w:val="24"/>
        </w:rPr>
        <w:t>2.1</w:t>
      </w:r>
      <w:r w:rsidR="007E4ED8" w:rsidRPr="007D4E25">
        <w:rPr>
          <w:rFonts w:ascii="Times New Roman" w:hAnsi="Times New Roman" w:cs="Times New Roman"/>
          <w:i/>
          <w:sz w:val="24"/>
          <w:szCs w:val="24"/>
        </w:rPr>
        <w:t>2</w:t>
      </w:r>
      <w:r w:rsidRPr="007E4ED8">
        <w:rPr>
          <w:rFonts w:ascii="Times New Roman" w:hAnsi="Times New Roman" w:cs="Times New Roman"/>
          <w:i/>
          <w:sz w:val="24"/>
          <w:szCs w:val="24"/>
        </w:rPr>
        <w:t xml:space="preserve">. </w:t>
      </w:r>
      <w:r w:rsidR="00E254B5" w:rsidRPr="007E4ED8">
        <w:rPr>
          <w:rFonts w:ascii="Times New Roman" w:hAnsi="Times New Roman" w:cs="Times New Roman"/>
          <w:i/>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w:t>
      </w:r>
      <w:r w:rsidRPr="007E4ED8">
        <w:rPr>
          <w:rFonts w:ascii="Times New Roman" w:hAnsi="Times New Roman" w:cs="Times New Roman"/>
          <w:i/>
          <w:sz w:val="24"/>
          <w:szCs w:val="24"/>
        </w:rPr>
        <w:t xml:space="preserve"> </w:t>
      </w:r>
      <w:r w:rsidR="00E254B5" w:rsidRPr="007E4ED8">
        <w:rPr>
          <w:rFonts w:ascii="Times New Roman" w:hAnsi="Times New Roman" w:cs="Times New Roman"/>
          <w:i/>
          <w:sz w:val="24"/>
          <w:szCs w:val="24"/>
        </w:rPr>
        <w:t>такой платы</w:t>
      </w:r>
    </w:p>
    <w:p w:rsidR="00E254B5"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Услуги,</w:t>
      </w:r>
      <w:r w:rsidR="00823256">
        <w:rPr>
          <w:rFonts w:ascii="Times New Roman" w:hAnsi="Times New Roman" w:cs="Times New Roman"/>
          <w:sz w:val="24"/>
          <w:szCs w:val="24"/>
        </w:rPr>
        <w:t xml:space="preserve"> </w:t>
      </w:r>
      <w:r w:rsidRPr="005D0054">
        <w:rPr>
          <w:rFonts w:ascii="Times New Roman" w:hAnsi="Times New Roman" w:cs="Times New Roman"/>
          <w:sz w:val="24"/>
          <w:szCs w:val="24"/>
        </w:rPr>
        <w:t>необходимые</w:t>
      </w:r>
      <w:r w:rsidR="00823256">
        <w:rPr>
          <w:rFonts w:ascii="Times New Roman" w:hAnsi="Times New Roman" w:cs="Times New Roman"/>
          <w:sz w:val="24"/>
          <w:szCs w:val="24"/>
        </w:rPr>
        <w:t xml:space="preserve"> </w:t>
      </w:r>
      <w:r w:rsidRPr="005D0054">
        <w:rPr>
          <w:rFonts w:ascii="Times New Roman" w:hAnsi="Times New Roman" w:cs="Times New Roman"/>
          <w:sz w:val="24"/>
          <w:szCs w:val="24"/>
        </w:rPr>
        <w:t>и</w:t>
      </w:r>
      <w:r w:rsidR="00823256">
        <w:rPr>
          <w:rFonts w:ascii="Times New Roman" w:hAnsi="Times New Roman" w:cs="Times New Roman"/>
          <w:sz w:val="24"/>
          <w:szCs w:val="24"/>
        </w:rPr>
        <w:t xml:space="preserve"> </w:t>
      </w:r>
      <w:r w:rsidRPr="005D0054">
        <w:rPr>
          <w:rFonts w:ascii="Times New Roman" w:hAnsi="Times New Roman" w:cs="Times New Roman"/>
          <w:sz w:val="24"/>
          <w:szCs w:val="24"/>
        </w:rPr>
        <w:t>обязательные</w:t>
      </w:r>
      <w:r w:rsidR="00823256">
        <w:rPr>
          <w:rFonts w:ascii="Times New Roman" w:hAnsi="Times New Roman" w:cs="Times New Roman"/>
          <w:sz w:val="24"/>
          <w:szCs w:val="24"/>
        </w:rPr>
        <w:t xml:space="preserve"> </w:t>
      </w:r>
      <w:r w:rsidRPr="005D0054">
        <w:rPr>
          <w:rFonts w:ascii="Times New Roman" w:hAnsi="Times New Roman" w:cs="Times New Roman"/>
          <w:sz w:val="24"/>
          <w:szCs w:val="24"/>
        </w:rPr>
        <w:t>для</w:t>
      </w:r>
      <w:r w:rsidR="00823256">
        <w:rPr>
          <w:rFonts w:ascii="Times New Roman" w:hAnsi="Times New Roman" w:cs="Times New Roman"/>
          <w:sz w:val="24"/>
          <w:szCs w:val="24"/>
        </w:rPr>
        <w:t xml:space="preserve"> </w:t>
      </w:r>
      <w:r w:rsidRPr="005D0054">
        <w:rPr>
          <w:rFonts w:ascii="Times New Roman" w:hAnsi="Times New Roman" w:cs="Times New Roman"/>
          <w:sz w:val="24"/>
          <w:szCs w:val="24"/>
        </w:rPr>
        <w:t>предоставления</w:t>
      </w:r>
      <w:r w:rsidR="00823256">
        <w:rPr>
          <w:rFonts w:ascii="Times New Roman" w:hAnsi="Times New Roman" w:cs="Times New Roman"/>
          <w:sz w:val="24"/>
          <w:szCs w:val="24"/>
        </w:rPr>
        <w:t xml:space="preserve"> </w:t>
      </w:r>
      <w:r w:rsidRPr="005D0054">
        <w:rPr>
          <w:rFonts w:ascii="Times New Roman" w:hAnsi="Times New Roman" w:cs="Times New Roman"/>
          <w:sz w:val="24"/>
          <w:szCs w:val="24"/>
        </w:rPr>
        <w:t>муниципальной услуги, отсутствуют.</w:t>
      </w:r>
    </w:p>
    <w:p w:rsidR="005C5480" w:rsidRPr="005D0054" w:rsidRDefault="005C5480" w:rsidP="005D0054">
      <w:pPr>
        <w:spacing w:after="0" w:line="240" w:lineRule="auto"/>
        <w:ind w:firstLine="709"/>
        <w:jc w:val="both"/>
        <w:rPr>
          <w:rFonts w:ascii="Times New Roman" w:hAnsi="Times New Roman" w:cs="Times New Roman"/>
          <w:sz w:val="24"/>
          <w:szCs w:val="24"/>
        </w:rPr>
      </w:pPr>
    </w:p>
    <w:p w:rsidR="00E254B5" w:rsidRPr="007E4ED8" w:rsidRDefault="00823256" w:rsidP="005D0054">
      <w:pPr>
        <w:spacing w:after="0" w:line="240" w:lineRule="auto"/>
        <w:ind w:firstLine="709"/>
        <w:jc w:val="both"/>
        <w:rPr>
          <w:rFonts w:ascii="Times New Roman" w:hAnsi="Times New Roman" w:cs="Times New Roman"/>
          <w:i/>
          <w:sz w:val="24"/>
          <w:szCs w:val="24"/>
        </w:rPr>
      </w:pPr>
      <w:r w:rsidRPr="007E4ED8">
        <w:rPr>
          <w:rFonts w:ascii="Times New Roman" w:hAnsi="Times New Roman" w:cs="Times New Roman"/>
          <w:i/>
          <w:sz w:val="24"/>
          <w:szCs w:val="24"/>
        </w:rPr>
        <w:lastRenderedPageBreak/>
        <w:t>2.1</w:t>
      </w:r>
      <w:r w:rsidR="007E4ED8" w:rsidRPr="007D4E25">
        <w:rPr>
          <w:rFonts w:ascii="Times New Roman" w:hAnsi="Times New Roman" w:cs="Times New Roman"/>
          <w:i/>
          <w:sz w:val="24"/>
          <w:szCs w:val="24"/>
        </w:rPr>
        <w:t>3</w:t>
      </w:r>
      <w:r w:rsidRPr="007E4ED8">
        <w:rPr>
          <w:rFonts w:ascii="Times New Roman" w:hAnsi="Times New Roman" w:cs="Times New Roman"/>
          <w:i/>
          <w:sz w:val="24"/>
          <w:szCs w:val="24"/>
        </w:rPr>
        <w:t xml:space="preserve">. </w:t>
      </w:r>
      <w:r w:rsidR="00E254B5" w:rsidRPr="007E4ED8">
        <w:rPr>
          <w:rFonts w:ascii="Times New Roman" w:hAnsi="Times New Roman" w:cs="Times New Roman"/>
          <w:i/>
          <w:sz w:val="24"/>
          <w:szCs w:val="24"/>
        </w:rPr>
        <w:t>Максимальный срок ожидания в очереди при подаче запроса о</w:t>
      </w:r>
      <w:r w:rsidRPr="007E4ED8">
        <w:rPr>
          <w:rFonts w:ascii="Times New Roman" w:hAnsi="Times New Roman" w:cs="Times New Roman"/>
          <w:i/>
          <w:sz w:val="24"/>
          <w:szCs w:val="24"/>
        </w:rPr>
        <w:t xml:space="preserve"> </w:t>
      </w:r>
      <w:r w:rsidR="00E254B5" w:rsidRPr="007E4ED8">
        <w:rPr>
          <w:rFonts w:ascii="Times New Roman" w:hAnsi="Times New Roman" w:cs="Times New Roman"/>
          <w:i/>
          <w:sz w:val="24"/>
          <w:szCs w:val="24"/>
        </w:rPr>
        <w:t>предоставлении муниципальной услуги и при получении результата предоставления муниципальной услуги</w:t>
      </w:r>
    </w:p>
    <w:p w:rsidR="00E254B5"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C5480" w:rsidRPr="005D0054" w:rsidRDefault="005C5480" w:rsidP="005D0054">
      <w:pPr>
        <w:spacing w:after="0" w:line="240" w:lineRule="auto"/>
        <w:ind w:firstLine="709"/>
        <w:jc w:val="both"/>
        <w:rPr>
          <w:rFonts w:ascii="Times New Roman" w:hAnsi="Times New Roman" w:cs="Times New Roman"/>
          <w:sz w:val="24"/>
          <w:szCs w:val="24"/>
        </w:rPr>
      </w:pPr>
    </w:p>
    <w:p w:rsidR="00E254B5" w:rsidRPr="007E4ED8" w:rsidRDefault="00823256" w:rsidP="005D0054">
      <w:pPr>
        <w:spacing w:after="0" w:line="240" w:lineRule="auto"/>
        <w:ind w:firstLine="709"/>
        <w:jc w:val="both"/>
        <w:rPr>
          <w:rFonts w:ascii="Times New Roman" w:hAnsi="Times New Roman" w:cs="Times New Roman"/>
          <w:i/>
          <w:sz w:val="24"/>
          <w:szCs w:val="24"/>
        </w:rPr>
      </w:pPr>
      <w:r w:rsidRPr="007E4ED8">
        <w:rPr>
          <w:rFonts w:ascii="Times New Roman" w:hAnsi="Times New Roman" w:cs="Times New Roman"/>
          <w:i/>
          <w:sz w:val="24"/>
          <w:szCs w:val="24"/>
        </w:rPr>
        <w:t>2.1</w:t>
      </w:r>
      <w:r w:rsidR="007E4ED8" w:rsidRPr="007D4E25">
        <w:rPr>
          <w:rFonts w:ascii="Times New Roman" w:hAnsi="Times New Roman" w:cs="Times New Roman"/>
          <w:i/>
          <w:sz w:val="24"/>
          <w:szCs w:val="24"/>
        </w:rPr>
        <w:t>4</w:t>
      </w:r>
      <w:r w:rsidRPr="007E4ED8">
        <w:rPr>
          <w:rFonts w:ascii="Times New Roman" w:hAnsi="Times New Roman" w:cs="Times New Roman"/>
          <w:i/>
          <w:sz w:val="24"/>
          <w:szCs w:val="24"/>
        </w:rPr>
        <w:t xml:space="preserve">. </w:t>
      </w:r>
      <w:r w:rsidR="00E254B5" w:rsidRPr="007E4ED8">
        <w:rPr>
          <w:rFonts w:ascii="Times New Roman" w:hAnsi="Times New Roman" w:cs="Times New Roman"/>
          <w:i/>
          <w:sz w:val="24"/>
          <w:szCs w:val="24"/>
        </w:rPr>
        <w:t xml:space="preserve">Срок и порядок регистрации запроса </w:t>
      </w:r>
      <w:r w:rsidR="00286349" w:rsidRPr="007E4ED8">
        <w:rPr>
          <w:rFonts w:ascii="Times New Roman" w:hAnsi="Times New Roman" w:cs="Times New Roman"/>
          <w:i/>
          <w:sz w:val="24"/>
          <w:szCs w:val="24"/>
        </w:rPr>
        <w:t>заявителя</w:t>
      </w:r>
      <w:r w:rsidR="00E254B5" w:rsidRPr="007E4ED8">
        <w:rPr>
          <w:rFonts w:ascii="Times New Roman" w:hAnsi="Times New Roman" w:cs="Times New Roman"/>
          <w:i/>
          <w:sz w:val="24"/>
          <w:szCs w:val="24"/>
        </w:rPr>
        <w:t xml:space="preserve"> о предоставлении муниципальной услуги, в том числе в электронной форме</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Срок регистрации заявления о предоставлении муниципальной услуги в Уполномоченном органе</w:t>
      </w:r>
      <w:r w:rsidR="00B530FA">
        <w:rPr>
          <w:rFonts w:ascii="Times New Roman" w:hAnsi="Times New Roman" w:cs="Times New Roman"/>
          <w:sz w:val="24"/>
          <w:szCs w:val="24"/>
        </w:rPr>
        <w:t xml:space="preserve"> - </w:t>
      </w:r>
      <w:r w:rsidRPr="005D0054">
        <w:rPr>
          <w:rFonts w:ascii="Times New Roman" w:hAnsi="Times New Roman" w:cs="Times New Roman"/>
          <w:sz w:val="24"/>
          <w:szCs w:val="24"/>
        </w:rPr>
        <w:t>в течение 1 рабочего дня со дня получения заявления и документов, необходимых для предоставления муниципальной услуги.</w:t>
      </w:r>
    </w:p>
    <w:p w:rsidR="00E254B5"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B530FA">
        <w:rPr>
          <w:rFonts w:ascii="Times New Roman" w:hAnsi="Times New Roman" w:cs="Times New Roman"/>
          <w:sz w:val="24"/>
          <w:szCs w:val="24"/>
        </w:rPr>
        <w:t>2.</w:t>
      </w:r>
      <w:r w:rsidR="007E4ED8" w:rsidRPr="007E4ED8">
        <w:rPr>
          <w:rFonts w:ascii="Times New Roman" w:hAnsi="Times New Roman" w:cs="Times New Roman"/>
          <w:sz w:val="24"/>
          <w:szCs w:val="24"/>
        </w:rPr>
        <w:t>9</w:t>
      </w:r>
      <w:r w:rsidR="00B530FA">
        <w:rPr>
          <w:rFonts w:ascii="Times New Roman" w:hAnsi="Times New Roman" w:cs="Times New Roman"/>
          <w:sz w:val="24"/>
          <w:szCs w:val="24"/>
        </w:rPr>
        <w:t>.</w:t>
      </w:r>
      <w:r w:rsidR="007E4ED8" w:rsidRPr="007E4ED8">
        <w:rPr>
          <w:rFonts w:ascii="Times New Roman" w:hAnsi="Times New Roman" w:cs="Times New Roman"/>
          <w:sz w:val="24"/>
          <w:szCs w:val="24"/>
        </w:rPr>
        <w:t xml:space="preserve">2. </w:t>
      </w:r>
      <w:r w:rsidRPr="005D0054">
        <w:rPr>
          <w:rFonts w:ascii="Times New Roman" w:hAnsi="Times New Roman" w:cs="Times New Roman"/>
          <w:sz w:val="24"/>
          <w:szCs w:val="24"/>
        </w:rPr>
        <w:t xml:space="preserve">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B530FA">
        <w:rPr>
          <w:rFonts w:ascii="Times New Roman" w:hAnsi="Times New Roman" w:cs="Times New Roman"/>
          <w:sz w:val="24"/>
          <w:szCs w:val="24"/>
        </w:rPr>
        <w:t>з</w:t>
      </w:r>
      <w:r w:rsidRPr="005D0054">
        <w:rPr>
          <w:rFonts w:ascii="Times New Roman" w:hAnsi="Times New Roman" w:cs="Times New Roman"/>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004F4904">
        <w:rPr>
          <w:rFonts w:ascii="Times New Roman" w:hAnsi="Times New Roman" w:cs="Times New Roman"/>
          <w:sz w:val="24"/>
          <w:szCs w:val="24"/>
        </w:rPr>
        <w:t>п</w:t>
      </w:r>
      <w:r w:rsidRPr="005C5480">
        <w:rPr>
          <w:rFonts w:ascii="Times New Roman" w:hAnsi="Times New Roman" w:cs="Times New Roman"/>
          <w:sz w:val="24"/>
          <w:szCs w:val="24"/>
        </w:rPr>
        <w:t>риложении № 3</w:t>
      </w:r>
      <w:r w:rsidRPr="005D0054">
        <w:rPr>
          <w:rFonts w:ascii="Times New Roman" w:hAnsi="Times New Roman" w:cs="Times New Roman"/>
          <w:sz w:val="24"/>
          <w:szCs w:val="24"/>
        </w:rPr>
        <w:t xml:space="preserve"> к настоящему Административному регламенту.</w:t>
      </w:r>
    </w:p>
    <w:p w:rsidR="005C5480" w:rsidRPr="005D0054" w:rsidRDefault="005C5480" w:rsidP="005D0054">
      <w:pPr>
        <w:spacing w:after="0" w:line="240" w:lineRule="auto"/>
        <w:ind w:firstLine="709"/>
        <w:jc w:val="both"/>
        <w:rPr>
          <w:rFonts w:ascii="Times New Roman" w:hAnsi="Times New Roman" w:cs="Times New Roman"/>
          <w:sz w:val="24"/>
          <w:szCs w:val="24"/>
        </w:rPr>
      </w:pPr>
    </w:p>
    <w:p w:rsidR="00E254B5" w:rsidRPr="007E4ED8" w:rsidRDefault="00B530FA" w:rsidP="005D0054">
      <w:pPr>
        <w:spacing w:after="0" w:line="240" w:lineRule="auto"/>
        <w:ind w:firstLine="709"/>
        <w:jc w:val="both"/>
        <w:rPr>
          <w:rFonts w:ascii="Times New Roman" w:hAnsi="Times New Roman" w:cs="Times New Roman"/>
          <w:i/>
          <w:sz w:val="24"/>
          <w:szCs w:val="24"/>
        </w:rPr>
      </w:pPr>
      <w:bookmarkStart w:id="9" w:name="bookmark11"/>
      <w:r w:rsidRPr="007E4ED8">
        <w:rPr>
          <w:rFonts w:ascii="Times New Roman" w:hAnsi="Times New Roman" w:cs="Times New Roman"/>
          <w:i/>
          <w:sz w:val="24"/>
          <w:szCs w:val="24"/>
        </w:rPr>
        <w:t>2.1</w:t>
      </w:r>
      <w:r w:rsidR="007E4ED8" w:rsidRPr="007D4E25">
        <w:rPr>
          <w:rFonts w:ascii="Times New Roman" w:hAnsi="Times New Roman" w:cs="Times New Roman"/>
          <w:i/>
          <w:sz w:val="24"/>
          <w:szCs w:val="24"/>
        </w:rPr>
        <w:t>5</w:t>
      </w:r>
      <w:r w:rsidRPr="007E4ED8">
        <w:rPr>
          <w:rFonts w:ascii="Times New Roman" w:hAnsi="Times New Roman" w:cs="Times New Roman"/>
          <w:i/>
          <w:sz w:val="24"/>
          <w:szCs w:val="24"/>
        </w:rPr>
        <w:t xml:space="preserve">. </w:t>
      </w:r>
      <w:r w:rsidR="00E254B5" w:rsidRPr="007E4ED8">
        <w:rPr>
          <w:rFonts w:ascii="Times New Roman" w:hAnsi="Times New Roman" w:cs="Times New Roman"/>
          <w:i/>
          <w:sz w:val="24"/>
          <w:szCs w:val="24"/>
        </w:rPr>
        <w:t>Требования к помещениям, в которых предоставляется муниципальная услуга</w:t>
      </w:r>
      <w:bookmarkEnd w:id="9"/>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233CD2" w:rsidRPr="005D0054">
        <w:rPr>
          <w:rFonts w:ascii="Times New Roman" w:hAnsi="Times New Roman" w:cs="Times New Roman"/>
          <w:sz w:val="24"/>
          <w:szCs w:val="24"/>
        </w:rPr>
        <w:t>заявителей</w:t>
      </w:r>
      <w:r w:rsidRPr="005D0054">
        <w:rPr>
          <w:rFonts w:ascii="Times New Roman" w:hAnsi="Times New Roman" w:cs="Times New Roman"/>
          <w:sz w:val="24"/>
          <w:szCs w:val="24"/>
        </w:rPr>
        <w:t xml:space="preserve">. За пользование стоянкой (парковкой) с </w:t>
      </w:r>
      <w:r w:rsidR="00233CD2" w:rsidRPr="005D0054">
        <w:rPr>
          <w:rFonts w:ascii="Times New Roman" w:hAnsi="Times New Roman" w:cs="Times New Roman"/>
          <w:sz w:val="24"/>
          <w:szCs w:val="24"/>
        </w:rPr>
        <w:t>заявителей</w:t>
      </w:r>
      <w:r w:rsidRPr="005D0054">
        <w:rPr>
          <w:rFonts w:ascii="Times New Roman" w:hAnsi="Times New Roman" w:cs="Times New Roman"/>
          <w:sz w:val="24"/>
          <w:szCs w:val="24"/>
        </w:rPr>
        <w:t xml:space="preserve"> плата не взимается.</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 xml:space="preserve">В целях обеспечения беспрепятственного доступа </w:t>
      </w:r>
      <w:r w:rsidR="00233CD2" w:rsidRPr="005D0054">
        <w:rPr>
          <w:rFonts w:ascii="Times New Roman" w:hAnsi="Times New Roman" w:cs="Times New Roman"/>
          <w:sz w:val="24"/>
          <w:szCs w:val="24"/>
        </w:rPr>
        <w:t>заявителей</w:t>
      </w:r>
      <w:r w:rsidRPr="005D0054">
        <w:rPr>
          <w:rFonts w:ascii="Times New Roman" w:hAnsi="Times New Roman" w:cs="Times New Roman"/>
          <w:sz w:val="24"/>
          <w:szCs w:val="24"/>
        </w:rPr>
        <w:t>,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530FA"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254B5" w:rsidRPr="005D0054" w:rsidRDefault="00B530FA"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E254B5" w:rsidRPr="005D0054">
        <w:rPr>
          <w:rFonts w:ascii="Times New Roman" w:hAnsi="Times New Roman" w:cs="Times New Roman"/>
          <w:sz w:val="24"/>
          <w:szCs w:val="24"/>
        </w:rPr>
        <w:t>наименование;</w:t>
      </w:r>
    </w:p>
    <w:p w:rsidR="00B530FA" w:rsidRDefault="00B530FA"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E254B5" w:rsidRPr="005D0054">
        <w:rPr>
          <w:rFonts w:ascii="Times New Roman" w:hAnsi="Times New Roman" w:cs="Times New Roman"/>
          <w:sz w:val="24"/>
          <w:szCs w:val="24"/>
        </w:rPr>
        <w:t xml:space="preserve">местонахождение и юридический адрес; </w:t>
      </w:r>
    </w:p>
    <w:p w:rsidR="00E254B5" w:rsidRPr="005D0054" w:rsidRDefault="00B530FA"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E254B5" w:rsidRPr="005D0054">
        <w:rPr>
          <w:rFonts w:ascii="Times New Roman" w:hAnsi="Times New Roman" w:cs="Times New Roman"/>
          <w:sz w:val="24"/>
          <w:szCs w:val="24"/>
        </w:rPr>
        <w:t>режим работы; график приема;</w:t>
      </w:r>
    </w:p>
    <w:p w:rsidR="00E254B5" w:rsidRPr="005D0054" w:rsidRDefault="00B530FA"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E254B5" w:rsidRPr="005D0054">
        <w:rPr>
          <w:rFonts w:ascii="Times New Roman" w:hAnsi="Times New Roman" w:cs="Times New Roman"/>
          <w:sz w:val="24"/>
          <w:szCs w:val="24"/>
        </w:rPr>
        <w:t>номера телефонов для справок.</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530FA"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Помещения, в которых предоставляется му</w:t>
      </w:r>
      <w:r w:rsidR="00B530FA">
        <w:rPr>
          <w:rFonts w:ascii="Times New Roman" w:hAnsi="Times New Roman" w:cs="Times New Roman"/>
          <w:sz w:val="24"/>
          <w:szCs w:val="24"/>
        </w:rPr>
        <w:t>ниципальная услуга, оснащаются:</w:t>
      </w:r>
    </w:p>
    <w:p w:rsidR="00B530FA" w:rsidRDefault="00B530FA"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E254B5" w:rsidRPr="005D0054">
        <w:rPr>
          <w:rFonts w:ascii="Times New Roman" w:hAnsi="Times New Roman" w:cs="Times New Roman"/>
          <w:sz w:val="24"/>
          <w:szCs w:val="24"/>
        </w:rPr>
        <w:t xml:space="preserve">противопожарной системой и средствами пожаротушения; </w:t>
      </w:r>
    </w:p>
    <w:p w:rsidR="00B530FA" w:rsidRDefault="00B530FA"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E254B5" w:rsidRPr="005D0054">
        <w:rPr>
          <w:rFonts w:ascii="Times New Roman" w:hAnsi="Times New Roman" w:cs="Times New Roman"/>
          <w:sz w:val="24"/>
          <w:szCs w:val="24"/>
        </w:rPr>
        <w:t xml:space="preserve">системой оповещения о возникновении чрезвычайной ситуации; </w:t>
      </w:r>
    </w:p>
    <w:p w:rsidR="00E254B5" w:rsidRDefault="00B530FA"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E254B5" w:rsidRPr="005D0054">
        <w:rPr>
          <w:rFonts w:ascii="Times New Roman" w:hAnsi="Times New Roman" w:cs="Times New Roman"/>
          <w:sz w:val="24"/>
          <w:szCs w:val="24"/>
        </w:rPr>
        <w:t>средствами оказания первой медицинской помощи;</w:t>
      </w:r>
    </w:p>
    <w:p w:rsidR="00E254B5" w:rsidRPr="005D0054" w:rsidRDefault="00B530FA"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E254B5" w:rsidRPr="005D0054">
        <w:rPr>
          <w:rFonts w:ascii="Times New Roman" w:hAnsi="Times New Roman" w:cs="Times New Roman"/>
          <w:sz w:val="24"/>
          <w:szCs w:val="24"/>
        </w:rPr>
        <w:t xml:space="preserve">туалетными комнатами для </w:t>
      </w:r>
      <w:r>
        <w:rPr>
          <w:rFonts w:ascii="Times New Roman" w:hAnsi="Times New Roman" w:cs="Times New Roman"/>
          <w:sz w:val="24"/>
          <w:szCs w:val="24"/>
        </w:rPr>
        <w:t>по</w:t>
      </w:r>
      <w:r w:rsidR="00FC0DC5" w:rsidRPr="005D0054">
        <w:rPr>
          <w:rFonts w:ascii="Times New Roman" w:hAnsi="Times New Roman" w:cs="Times New Roman"/>
          <w:sz w:val="24"/>
          <w:szCs w:val="24"/>
        </w:rPr>
        <w:t>сети</w:t>
      </w:r>
      <w:r w:rsidR="00E254B5" w:rsidRPr="005D0054">
        <w:rPr>
          <w:rFonts w:ascii="Times New Roman" w:hAnsi="Times New Roman" w:cs="Times New Roman"/>
          <w:sz w:val="24"/>
          <w:szCs w:val="24"/>
        </w:rPr>
        <w:t>телей.</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lastRenderedPageBreak/>
        <w:t xml:space="preserve">Зал ожидания </w:t>
      </w:r>
      <w:r w:rsidR="00B530FA">
        <w:rPr>
          <w:rFonts w:ascii="Times New Roman" w:hAnsi="Times New Roman" w:cs="Times New Roman"/>
          <w:sz w:val="24"/>
          <w:szCs w:val="24"/>
        </w:rPr>
        <w:t>з</w:t>
      </w:r>
      <w:r w:rsidR="00233CD2" w:rsidRPr="005D0054">
        <w:rPr>
          <w:rFonts w:ascii="Times New Roman" w:hAnsi="Times New Roman" w:cs="Times New Roman"/>
          <w:sz w:val="24"/>
          <w:szCs w:val="24"/>
        </w:rPr>
        <w:t>аявителей</w:t>
      </w:r>
      <w:r w:rsidRPr="005D0054">
        <w:rPr>
          <w:rFonts w:ascii="Times New Roman" w:hAnsi="Times New Roman" w:cs="Times New Roman"/>
          <w:sz w:val="24"/>
          <w:szCs w:val="24"/>
        </w:rPr>
        <w:t xml:space="preserve">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 xml:space="preserve">Места приема </w:t>
      </w:r>
      <w:r w:rsidR="00B530FA">
        <w:rPr>
          <w:rFonts w:ascii="Times New Roman" w:hAnsi="Times New Roman" w:cs="Times New Roman"/>
          <w:sz w:val="24"/>
          <w:szCs w:val="24"/>
        </w:rPr>
        <w:t>з</w:t>
      </w:r>
      <w:r w:rsidR="00233CD2" w:rsidRPr="005D0054">
        <w:rPr>
          <w:rFonts w:ascii="Times New Roman" w:hAnsi="Times New Roman" w:cs="Times New Roman"/>
          <w:sz w:val="24"/>
          <w:szCs w:val="24"/>
        </w:rPr>
        <w:t>аявителей</w:t>
      </w:r>
      <w:r w:rsidRPr="005D0054">
        <w:rPr>
          <w:rFonts w:ascii="Times New Roman" w:hAnsi="Times New Roman" w:cs="Times New Roman"/>
          <w:sz w:val="24"/>
          <w:szCs w:val="24"/>
        </w:rPr>
        <w:t xml:space="preserve"> оборудуются информационными табличками (вывесками) с указанием:</w:t>
      </w:r>
    </w:p>
    <w:p w:rsidR="00E254B5" w:rsidRPr="005D0054" w:rsidRDefault="00B530FA"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E254B5" w:rsidRPr="005D0054">
        <w:rPr>
          <w:rFonts w:ascii="Times New Roman" w:hAnsi="Times New Roman" w:cs="Times New Roman"/>
          <w:sz w:val="24"/>
          <w:szCs w:val="24"/>
        </w:rPr>
        <w:t>номера кабинета и наименования отдела;</w:t>
      </w:r>
    </w:p>
    <w:p w:rsidR="00B530FA" w:rsidRDefault="00B530FA"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E254B5" w:rsidRPr="005D0054">
        <w:rPr>
          <w:rFonts w:ascii="Times New Roman" w:hAnsi="Times New Roman" w:cs="Times New Roman"/>
          <w:sz w:val="24"/>
          <w:szCs w:val="24"/>
        </w:rPr>
        <w:t xml:space="preserve">фамилии, имени и отчества (последнее - при наличии), должности ответственного лица за прием документов; </w:t>
      </w:r>
    </w:p>
    <w:p w:rsidR="00E254B5" w:rsidRPr="005D0054" w:rsidRDefault="00B530FA"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E254B5" w:rsidRPr="005D0054">
        <w:rPr>
          <w:rFonts w:ascii="Times New Roman" w:hAnsi="Times New Roman" w:cs="Times New Roman"/>
          <w:sz w:val="24"/>
          <w:szCs w:val="24"/>
        </w:rPr>
        <w:t xml:space="preserve">графика приема </w:t>
      </w:r>
      <w:r>
        <w:rPr>
          <w:rFonts w:ascii="Times New Roman" w:hAnsi="Times New Roman" w:cs="Times New Roman"/>
          <w:sz w:val="24"/>
          <w:szCs w:val="24"/>
        </w:rPr>
        <w:t>з</w:t>
      </w:r>
      <w:r w:rsidR="00233CD2" w:rsidRPr="005D0054">
        <w:rPr>
          <w:rFonts w:ascii="Times New Roman" w:hAnsi="Times New Roman" w:cs="Times New Roman"/>
          <w:sz w:val="24"/>
          <w:szCs w:val="24"/>
        </w:rPr>
        <w:t>аявителей</w:t>
      </w:r>
      <w:r w:rsidR="00E254B5" w:rsidRPr="005D0054">
        <w:rPr>
          <w:rFonts w:ascii="Times New Roman" w:hAnsi="Times New Roman" w:cs="Times New Roman"/>
          <w:sz w:val="24"/>
          <w:szCs w:val="24"/>
        </w:rPr>
        <w:t>.</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530FA"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 xml:space="preserve">При предоставлении муниципальной услуги инвалидам обеспечиваются: </w:t>
      </w:r>
    </w:p>
    <w:p w:rsidR="00E254B5" w:rsidRPr="005D0054" w:rsidRDefault="00B530FA"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E254B5" w:rsidRPr="005D0054">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E254B5" w:rsidRPr="005D0054" w:rsidRDefault="00B530FA"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E254B5" w:rsidRPr="005D0054">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254B5" w:rsidRPr="005D0054" w:rsidRDefault="00B530FA"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E254B5" w:rsidRPr="005D005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E254B5" w:rsidRPr="005D0054" w:rsidRDefault="00B530FA"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E254B5" w:rsidRPr="005D0054">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Pr>
          <w:rFonts w:ascii="Times New Roman" w:hAnsi="Times New Roman" w:cs="Times New Roman"/>
          <w:sz w:val="24"/>
          <w:szCs w:val="24"/>
        </w:rPr>
        <w:t xml:space="preserve">к </w:t>
      </w:r>
      <w:r w:rsidR="00E254B5" w:rsidRPr="005D0054">
        <w:rPr>
          <w:rFonts w:ascii="Times New Roman" w:hAnsi="Times New Roman" w:cs="Times New Roman"/>
          <w:sz w:val="24"/>
          <w:szCs w:val="24"/>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B530FA" w:rsidRDefault="00B530FA"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E254B5" w:rsidRPr="005D0054">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254B5" w:rsidRPr="005D0054" w:rsidRDefault="00B530FA"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E254B5" w:rsidRPr="005D0054">
        <w:rPr>
          <w:rFonts w:ascii="Times New Roman" w:hAnsi="Times New Roman" w:cs="Times New Roman"/>
          <w:sz w:val="24"/>
          <w:szCs w:val="24"/>
        </w:rPr>
        <w:t>допуск сурдопереводчика и тифлосурдопереводчика;</w:t>
      </w:r>
    </w:p>
    <w:p w:rsidR="00E254B5" w:rsidRPr="005D0054" w:rsidRDefault="00B530FA"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E254B5" w:rsidRPr="005D0054">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E254B5" w:rsidRDefault="00F15228"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E254B5" w:rsidRPr="005D0054">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C5480" w:rsidRPr="005D0054" w:rsidRDefault="005C5480" w:rsidP="005D0054">
      <w:pPr>
        <w:spacing w:after="0" w:line="240" w:lineRule="auto"/>
        <w:ind w:firstLine="709"/>
        <w:jc w:val="both"/>
        <w:rPr>
          <w:rFonts w:ascii="Times New Roman" w:hAnsi="Times New Roman" w:cs="Times New Roman"/>
          <w:sz w:val="24"/>
          <w:szCs w:val="24"/>
        </w:rPr>
      </w:pPr>
    </w:p>
    <w:p w:rsidR="00E254B5" w:rsidRPr="007E4ED8" w:rsidRDefault="00F15228" w:rsidP="005D0054">
      <w:pPr>
        <w:spacing w:after="0" w:line="240" w:lineRule="auto"/>
        <w:ind w:firstLine="709"/>
        <w:jc w:val="both"/>
        <w:rPr>
          <w:rFonts w:ascii="Times New Roman" w:hAnsi="Times New Roman" w:cs="Times New Roman"/>
          <w:i/>
          <w:sz w:val="24"/>
          <w:szCs w:val="24"/>
        </w:rPr>
      </w:pPr>
      <w:bookmarkStart w:id="10" w:name="bookmark12"/>
      <w:r w:rsidRPr="007E4ED8">
        <w:rPr>
          <w:rFonts w:ascii="Times New Roman" w:hAnsi="Times New Roman" w:cs="Times New Roman"/>
          <w:i/>
          <w:sz w:val="24"/>
          <w:szCs w:val="24"/>
        </w:rPr>
        <w:t>2.1</w:t>
      </w:r>
      <w:r w:rsidR="007E4ED8" w:rsidRPr="007D4E25">
        <w:rPr>
          <w:rFonts w:ascii="Times New Roman" w:hAnsi="Times New Roman" w:cs="Times New Roman"/>
          <w:i/>
          <w:sz w:val="24"/>
          <w:szCs w:val="24"/>
        </w:rPr>
        <w:t>6</w:t>
      </w:r>
      <w:r w:rsidRPr="007E4ED8">
        <w:rPr>
          <w:rFonts w:ascii="Times New Roman" w:hAnsi="Times New Roman" w:cs="Times New Roman"/>
          <w:i/>
          <w:sz w:val="24"/>
          <w:szCs w:val="24"/>
        </w:rPr>
        <w:t xml:space="preserve">. </w:t>
      </w:r>
      <w:r w:rsidR="00E254B5" w:rsidRPr="007E4ED8">
        <w:rPr>
          <w:rFonts w:ascii="Times New Roman" w:hAnsi="Times New Roman" w:cs="Times New Roman"/>
          <w:i/>
          <w:sz w:val="24"/>
          <w:szCs w:val="24"/>
        </w:rPr>
        <w:t>Показатели доступности и качества муниципальной услуги</w:t>
      </w:r>
      <w:bookmarkEnd w:id="10"/>
    </w:p>
    <w:p w:rsidR="00E254B5" w:rsidRPr="005D0054" w:rsidRDefault="007E4ED8" w:rsidP="005D0054">
      <w:pPr>
        <w:spacing w:after="0" w:line="240" w:lineRule="auto"/>
        <w:ind w:firstLine="709"/>
        <w:jc w:val="both"/>
        <w:rPr>
          <w:rFonts w:ascii="Times New Roman" w:hAnsi="Times New Roman" w:cs="Times New Roman"/>
          <w:sz w:val="24"/>
          <w:szCs w:val="24"/>
        </w:rPr>
      </w:pPr>
      <w:r w:rsidRPr="007E4ED8">
        <w:rPr>
          <w:rFonts w:ascii="Times New Roman" w:hAnsi="Times New Roman" w:cs="Times New Roman"/>
          <w:sz w:val="24"/>
          <w:szCs w:val="24"/>
        </w:rPr>
        <w:t xml:space="preserve">2.16.1. </w:t>
      </w:r>
      <w:r w:rsidR="00E254B5" w:rsidRPr="005D0054">
        <w:rPr>
          <w:rFonts w:ascii="Times New Roman" w:hAnsi="Times New Roman" w:cs="Times New Roman"/>
          <w:sz w:val="24"/>
          <w:szCs w:val="24"/>
        </w:rPr>
        <w:t>Основными показателями доступности предоставления муниципальной услуги являются:</w:t>
      </w:r>
    </w:p>
    <w:p w:rsidR="00E254B5" w:rsidRPr="005D0054" w:rsidRDefault="00F15228"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w:t>
      </w:r>
      <w:r w:rsidR="00E254B5" w:rsidRPr="005D0054">
        <w:rPr>
          <w:rFonts w:ascii="Times New Roman" w:hAnsi="Times New Roman" w:cs="Times New Roman"/>
          <w:sz w:val="24"/>
          <w:szCs w:val="24"/>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w:t>
      </w:r>
      <w:r w:rsidR="00FC0DC5" w:rsidRPr="005D0054">
        <w:rPr>
          <w:rFonts w:ascii="Times New Roman" w:hAnsi="Times New Roman" w:cs="Times New Roman"/>
          <w:sz w:val="24"/>
          <w:szCs w:val="24"/>
        </w:rPr>
        <w:t>информационно-телекоммуникационной сети</w:t>
      </w:r>
      <w:r w:rsidR="00E254B5" w:rsidRPr="005D0054">
        <w:rPr>
          <w:rFonts w:ascii="Times New Roman" w:hAnsi="Times New Roman" w:cs="Times New Roman"/>
          <w:sz w:val="24"/>
          <w:szCs w:val="24"/>
        </w:rPr>
        <w:t xml:space="preserve"> «Интернет»), средст</w:t>
      </w:r>
      <w:r>
        <w:rPr>
          <w:rFonts w:ascii="Times New Roman" w:hAnsi="Times New Roman" w:cs="Times New Roman"/>
          <w:sz w:val="24"/>
          <w:szCs w:val="24"/>
        </w:rPr>
        <w:t>вах массовой информации;</w:t>
      </w:r>
    </w:p>
    <w:p w:rsidR="00E254B5" w:rsidRPr="005D0054" w:rsidRDefault="00F15228"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w:t>
      </w:r>
      <w:r w:rsidR="00E254B5" w:rsidRPr="005D0054">
        <w:rPr>
          <w:rFonts w:ascii="Times New Roman" w:hAnsi="Times New Roman" w:cs="Times New Roman"/>
          <w:sz w:val="24"/>
          <w:szCs w:val="24"/>
        </w:rPr>
        <w:t>озможность получения заявителем уведомлений о предоставлении муни</w:t>
      </w:r>
      <w:r>
        <w:rPr>
          <w:rFonts w:ascii="Times New Roman" w:hAnsi="Times New Roman" w:cs="Times New Roman"/>
          <w:sz w:val="24"/>
          <w:szCs w:val="24"/>
        </w:rPr>
        <w:t>ципальной услуги с помощью ЕПГУ;</w:t>
      </w:r>
    </w:p>
    <w:p w:rsidR="00E254B5" w:rsidRPr="005D0054" w:rsidRDefault="00F15228"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w:t>
      </w:r>
      <w:r w:rsidR="00E254B5" w:rsidRPr="005D0054">
        <w:rPr>
          <w:rFonts w:ascii="Times New Roman" w:hAnsi="Times New Roman" w:cs="Times New Roman"/>
          <w:sz w:val="24"/>
          <w:szCs w:val="24"/>
        </w:rPr>
        <w:t>озможность получения информации о ходе предоставле</w:t>
      </w:r>
      <w:r>
        <w:rPr>
          <w:rFonts w:ascii="Times New Roman" w:hAnsi="Times New Roman" w:cs="Times New Roman"/>
          <w:sz w:val="24"/>
          <w:szCs w:val="24"/>
        </w:rPr>
        <w:t xml:space="preserve">ния муниципальной услуги, в том </w:t>
      </w:r>
      <w:r w:rsidR="00E254B5" w:rsidRPr="005D0054">
        <w:rPr>
          <w:rFonts w:ascii="Times New Roman" w:hAnsi="Times New Roman" w:cs="Times New Roman"/>
          <w:sz w:val="24"/>
          <w:szCs w:val="24"/>
        </w:rPr>
        <w:t>числе с использованием информационно</w:t>
      </w:r>
      <w:r>
        <w:rPr>
          <w:rFonts w:ascii="Times New Roman" w:hAnsi="Times New Roman" w:cs="Times New Roman"/>
          <w:sz w:val="24"/>
          <w:szCs w:val="24"/>
        </w:rPr>
        <w:t>-теле</w:t>
      </w:r>
      <w:r w:rsidR="00E254B5" w:rsidRPr="005D0054">
        <w:rPr>
          <w:rFonts w:ascii="Times New Roman" w:hAnsi="Times New Roman" w:cs="Times New Roman"/>
          <w:sz w:val="24"/>
          <w:szCs w:val="24"/>
        </w:rPr>
        <w:t>коммуникационных технологий.</w:t>
      </w:r>
    </w:p>
    <w:p w:rsidR="00E254B5" w:rsidRPr="005D0054" w:rsidRDefault="007E4ED8" w:rsidP="005D0054">
      <w:pPr>
        <w:spacing w:after="0" w:line="240" w:lineRule="auto"/>
        <w:ind w:firstLine="709"/>
        <w:jc w:val="both"/>
        <w:rPr>
          <w:rFonts w:ascii="Times New Roman" w:hAnsi="Times New Roman" w:cs="Times New Roman"/>
          <w:sz w:val="24"/>
          <w:szCs w:val="24"/>
        </w:rPr>
      </w:pPr>
      <w:r w:rsidRPr="007E4ED8">
        <w:rPr>
          <w:rFonts w:ascii="Times New Roman" w:hAnsi="Times New Roman" w:cs="Times New Roman"/>
          <w:sz w:val="24"/>
          <w:szCs w:val="24"/>
        </w:rPr>
        <w:lastRenderedPageBreak/>
        <w:t xml:space="preserve">2.16.2. </w:t>
      </w:r>
      <w:r w:rsidR="00E254B5" w:rsidRPr="005D0054">
        <w:rPr>
          <w:rFonts w:ascii="Times New Roman" w:hAnsi="Times New Roman" w:cs="Times New Roman"/>
          <w:sz w:val="24"/>
          <w:szCs w:val="24"/>
        </w:rPr>
        <w:t>Основными показателями качества предоставления муниципальной услуги являются:</w:t>
      </w:r>
    </w:p>
    <w:p w:rsidR="00E254B5" w:rsidRPr="005D0054" w:rsidRDefault="00F15228"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w:t>
      </w:r>
      <w:r w:rsidR="00E254B5" w:rsidRPr="005D0054">
        <w:rPr>
          <w:rFonts w:ascii="Times New Roman" w:hAnsi="Times New Roman" w:cs="Times New Roman"/>
          <w:sz w:val="24"/>
          <w:szCs w:val="24"/>
        </w:rPr>
        <w:t>воевременность предоставления муниципальной услуги в соответствии со стандартом ее</w:t>
      </w:r>
      <w:r>
        <w:rPr>
          <w:rFonts w:ascii="Times New Roman" w:hAnsi="Times New Roman" w:cs="Times New Roman"/>
          <w:sz w:val="24"/>
          <w:szCs w:val="24"/>
        </w:rPr>
        <w:t xml:space="preserve"> </w:t>
      </w:r>
      <w:r w:rsidR="00E254B5" w:rsidRPr="005D0054">
        <w:rPr>
          <w:rFonts w:ascii="Times New Roman" w:hAnsi="Times New Roman" w:cs="Times New Roman"/>
          <w:sz w:val="24"/>
          <w:szCs w:val="24"/>
        </w:rPr>
        <w:t>предоставления, установленным настоящ</w:t>
      </w:r>
      <w:r>
        <w:rPr>
          <w:rFonts w:ascii="Times New Roman" w:hAnsi="Times New Roman" w:cs="Times New Roman"/>
          <w:sz w:val="24"/>
          <w:szCs w:val="24"/>
        </w:rPr>
        <w:t>им Административным регламентом;</w:t>
      </w:r>
    </w:p>
    <w:p w:rsidR="00E254B5" w:rsidRPr="005D0054" w:rsidRDefault="00F15228"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м</w:t>
      </w:r>
      <w:r w:rsidR="00E254B5" w:rsidRPr="005D0054">
        <w:rPr>
          <w:rFonts w:ascii="Times New Roman" w:hAnsi="Times New Roman" w:cs="Times New Roman"/>
          <w:sz w:val="24"/>
          <w:szCs w:val="24"/>
        </w:rPr>
        <w:t>инимально возможное количество взаимодействий гражданина с должностными лицами, участвующими в предоставлении муниципальной услуги</w:t>
      </w:r>
      <w:r>
        <w:rPr>
          <w:rFonts w:ascii="Times New Roman" w:hAnsi="Times New Roman" w:cs="Times New Roman"/>
          <w:sz w:val="24"/>
          <w:szCs w:val="24"/>
        </w:rPr>
        <w:t>;</w:t>
      </w:r>
    </w:p>
    <w:p w:rsidR="00E254B5" w:rsidRPr="005D0054" w:rsidRDefault="00F15228"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w:t>
      </w:r>
      <w:r w:rsidR="00E254B5" w:rsidRPr="005D0054">
        <w:rPr>
          <w:rFonts w:ascii="Times New Roman" w:hAnsi="Times New Roman" w:cs="Times New Roman"/>
          <w:sz w:val="24"/>
          <w:szCs w:val="24"/>
        </w:rPr>
        <w:t xml:space="preserve">тсутствие обоснованных жалоб на действия (бездействие) сотрудников и их некорректное (невнимательное) отношение к </w:t>
      </w:r>
      <w:r w:rsidR="00286349" w:rsidRPr="005D0054">
        <w:rPr>
          <w:rFonts w:ascii="Times New Roman" w:hAnsi="Times New Roman" w:cs="Times New Roman"/>
          <w:sz w:val="24"/>
          <w:szCs w:val="24"/>
        </w:rPr>
        <w:t>заявителя</w:t>
      </w:r>
      <w:r>
        <w:rPr>
          <w:rFonts w:ascii="Times New Roman" w:hAnsi="Times New Roman" w:cs="Times New Roman"/>
          <w:sz w:val="24"/>
          <w:szCs w:val="24"/>
        </w:rPr>
        <w:t>м;</w:t>
      </w:r>
    </w:p>
    <w:p w:rsidR="00E254B5" w:rsidRPr="005D0054" w:rsidRDefault="00F15228"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w:t>
      </w:r>
      <w:r w:rsidR="00E254B5" w:rsidRPr="005D0054">
        <w:rPr>
          <w:rFonts w:ascii="Times New Roman" w:hAnsi="Times New Roman" w:cs="Times New Roman"/>
          <w:sz w:val="24"/>
          <w:szCs w:val="24"/>
        </w:rPr>
        <w:t>тсутствие нарушений установленных сроков в процессе пред</w:t>
      </w:r>
      <w:r>
        <w:rPr>
          <w:rFonts w:ascii="Times New Roman" w:hAnsi="Times New Roman" w:cs="Times New Roman"/>
          <w:sz w:val="24"/>
          <w:szCs w:val="24"/>
        </w:rPr>
        <w:t>оставления муниципальной услуги;</w:t>
      </w:r>
    </w:p>
    <w:p w:rsidR="00E254B5" w:rsidRDefault="00F15228"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w:t>
      </w:r>
      <w:r w:rsidR="00E254B5" w:rsidRPr="005D0054">
        <w:rPr>
          <w:rFonts w:ascii="Times New Roman" w:hAnsi="Times New Roman" w:cs="Times New Roman"/>
          <w:sz w:val="24"/>
          <w:szCs w:val="24"/>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233CD2" w:rsidRPr="005D0054">
        <w:rPr>
          <w:rFonts w:ascii="Times New Roman" w:hAnsi="Times New Roman" w:cs="Times New Roman"/>
          <w:sz w:val="24"/>
          <w:szCs w:val="24"/>
        </w:rPr>
        <w:t>заявителей</w:t>
      </w:r>
      <w:r>
        <w:rPr>
          <w:rFonts w:ascii="Times New Roman" w:hAnsi="Times New Roman" w:cs="Times New Roman"/>
          <w:sz w:val="24"/>
          <w:szCs w:val="24"/>
        </w:rPr>
        <w:t>.</w:t>
      </w:r>
    </w:p>
    <w:p w:rsidR="005C5480" w:rsidRPr="005D0054" w:rsidRDefault="005C5480" w:rsidP="005D0054">
      <w:pPr>
        <w:spacing w:after="0" w:line="240" w:lineRule="auto"/>
        <w:ind w:firstLine="709"/>
        <w:jc w:val="both"/>
        <w:rPr>
          <w:rFonts w:ascii="Times New Roman" w:hAnsi="Times New Roman" w:cs="Times New Roman"/>
          <w:sz w:val="24"/>
          <w:szCs w:val="24"/>
        </w:rPr>
      </w:pPr>
    </w:p>
    <w:p w:rsidR="00E254B5" w:rsidRPr="007E4ED8" w:rsidRDefault="00F15228" w:rsidP="005D0054">
      <w:pPr>
        <w:spacing w:after="0" w:line="240" w:lineRule="auto"/>
        <w:ind w:firstLine="709"/>
        <w:jc w:val="both"/>
        <w:rPr>
          <w:rFonts w:ascii="Times New Roman" w:hAnsi="Times New Roman" w:cs="Times New Roman"/>
          <w:i/>
          <w:sz w:val="24"/>
          <w:szCs w:val="24"/>
        </w:rPr>
      </w:pPr>
      <w:r w:rsidRPr="007E4ED8">
        <w:rPr>
          <w:rFonts w:ascii="Times New Roman" w:hAnsi="Times New Roman" w:cs="Times New Roman"/>
          <w:i/>
          <w:sz w:val="24"/>
          <w:szCs w:val="24"/>
        </w:rPr>
        <w:t>2.1</w:t>
      </w:r>
      <w:r w:rsidR="007E4ED8" w:rsidRPr="007D4E25">
        <w:rPr>
          <w:rFonts w:ascii="Times New Roman" w:hAnsi="Times New Roman" w:cs="Times New Roman"/>
          <w:i/>
          <w:sz w:val="24"/>
          <w:szCs w:val="24"/>
        </w:rPr>
        <w:t>7</w:t>
      </w:r>
      <w:r w:rsidRPr="007E4ED8">
        <w:rPr>
          <w:rFonts w:ascii="Times New Roman" w:hAnsi="Times New Roman" w:cs="Times New Roman"/>
          <w:i/>
          <w:sz w:val="24"/>
          <w:szCs w:val="24"/>
        </w:rPr>
        <w:t xml:space="preserve">. </w:t>
      </w:r>
      <w:r w:rsidR="00E254B5" w:rsidRPr="007E4ED8">
        <w:rPr>
          <w:rFonts w:ascii="Times New Roman" w:hAnsi="Times New Roman" w:cs="Times New Roman"/>
          <w:i/>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w:t>
      </w:r>
      <w:r w:rsidRPr="007E4ED8">
        <w:rPr>
          <w:rFonts w:ascii="Times New Roman" w:hAnsi="Times New Roman" w:cs="Times New Roman"/>
          <w:i/>
          <w:sz w:val="24"/>
          <w:szCs w:val="24"/>
        </w:rPr>
        <w:t xml:space="preserve"> </w:t>
      </w:r>
      <w:r w:rsidR="00E254B5" w:rsidRPr="007E4ED8">
        <w:rPr>
          <w:rFonts w:ascii="Times New Roman" w:hAnsi="Times New Roman" w:cs="Times New Roman"/>
          <w:i/>
          <w:sz w:val="24"/>
          <w:szCs w:val="24"/>
        </w:rPr>
        <w:t>форме</w:t>
      </w:r>
    </w:p>
    <w:p w:rsidR="00E254B5" w:rsidRPr="005D0054" w:rsidRDefault="007E4ED8" w:rsidP="005D0054">
      <w:pPr>
        <w:spacing w:after="0" w:line="240" w:lineRule="auto"/>
        <w:ind w:firstLine="709"/>
        <w:jc w:val="both"/>
        <w:rPr>
          <w:rFonts w:ascii="Times New Roman" w:hAnsi="Times New Roman" w:cs="Times New Roman"/>
          <w:sz w:val="24"/>
          <w:szCs w:val="24"/>
        </w:rPr>
      </w:pPr>
      <w:r w:rsidRPr="007E4ED8">
        <w:rPr>
          <w:rFonts w:ascii="Times New Roman" w:hAnsi="Times New Roman" w:cs="Times New Roman"/>
          <w:sz w:val="24"/>
          <w:szCs w:val="24"/>
        </w:rPr>
        <w:t xml:space="preserve">2.17.1. </w:t>
      </w:r>
      <w:r w:rsidR="00E254B5" w:rsidRPr="005D0054">
        <w:rPr>
          <w:rFonts w:ascii="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254B5" w:rsidRPr="005D0054" w:rsidRDefault="007E4ED8" w:rsidP="005D0054">
      <w:pPr>
        <w:spacing w:after="0" w:line="240" w:lineRule="auto"/>
        <w:ind w:firstLine="709"/>
        <w:jc w:val="both"/>
        <w:rPr>
          <w:rFonts w:ascii="Times New Roman" w:hAnsi="Times New Roman" w:cs="Times New Roman"/>
          <w:sz w:val="24"/>
          <w:szCs w:val="24"/>
        </w:rPr>
      </w:pPr>
      <w:r w:rsidRPr="007E4ED8">
        <w:rPr>
          <w:rFonts w:ascii="Times New Roman" w:hAnsi="Times New Roman" w:cs="Times New Roman"/>
          <w:sz w:val="24"/>
          <w:szCs w:val="24"/>
        </w:rPr>
        <w:t xml:space="preserve">2.17.2. </w:t>
      </w:r>
      <w:r w:rsidR="00286349" w:rsidRPr="005D0054">
        <w:rPr>
          <w:rFonts w:ascii="Times New Roman" w:hAnsi="Times New Roman" w:cs="Times New Roman"/>
          <w:sz w:val="24"/>
          <w:szCs w:val="24"/>
        </w:rPr>
        <w:t>Заявителя</w:t>
      </w:r>
      <w:r w:rsidR="00E254B5" w:rsidRPr="005D0054">
        <w:rPr>
          <w:rFonts w:ascii="Times New Roman" w:hAnsi="Times New Roman" w:cs="Times New Roman"/>
          <w:sz w:val="24"/>
          <w:szCs w:val="24"/>
        </w:rPr>
        <w:t>м обеспечивается возможность представления заявления и прилагаемых документов в форме электронных документов посредством ЕПГУ.</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 xml:space="preserve">В этом случае </w:t>
      </w:r>
      <w:r w:rsidR="00286349" w:rsidRPr="005D0054">
        <w:rPr>
          <w:rFonts w:ascii="Times New Roman" w:hAnsi="Times New Roman" w:cs="Times New Roman"/>
          <w:sz w:val="24"/>
          <w:szCs w:val="24"/>
        </w:rPr>
        <w:t>заявитель</w:t>
      </w:r>
      <w:r w:rsidRPr="005D0054">
        <w:rPr>
          <w:rFonts w:ascii="Times New Roman" w:hAnsi="Times New Roman" w:cs="Times New Roman"/>
          <w:sz w:val="24"/>
          <w:szCs w:val="24"/>
        </w:rPr>
        <w:t xml:space="preserve"> или его </w:t>
      </w:r>
      <w:r w:rsidR="00233CD2" w:rsidRPr="005D0054">
        <w:rPr>
          <w:rFonts w:ascii="Times New Roman" w:hAnsi="Times New Roman" w:cs="Times New Roman"/>
          <w:sz w:val="24"/>
          <w:szCs w:val="24"/>
        </w:rPr>
        <w:t xml:space="preserve">представитель </w:t>
      </w:r>
      <w:r w:rsidR="00286349" w:rsidRPr="005D0054">
        <w:rPr>
          <w:rFonts w:ascii="Times New Roman" w:hAnsi="Times New Roman" w:cs="Times New Roman"/>
          <w:sz w:val="24"/>
          <w:szCs w:val="24"/>
        </w:rPr>
        <w:t>заявителя</w:t>
      </w:r>
      <w:r w:rsidRPr="005D0054">
        <w:rPr>
          <w:rFonts w:ascii="Times New Roman" w:hAnsi="Times New Roman" w:cs="Times New Roman"/>
          <w:sz w:val="24"/>
          <w:szCs w:val="24"/>
        </w:rPr>
        <w:t xml:space="preserve">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 xml:space="preserve">При авторизации в ЕСИА заявление о предоставлении муниципальной услуги считается подписанным простой электронной подписью </w:t>
      </w:r>
      <w:r w:rsidR="00286349" w:rsidRPr="005D0054">
        <w:rPr>
          <w:rFonts w:ascii="Times New Roman" w:hAnsi="Times New Roman" w:cs="Times New Roman"/>
          <w:sz w:val="24"/>
          <w:szCs w:val="24"/>
        </w:rPr>
        <w:t>заявителя</w:t>
      </w:r>
      <w:r w:rsidRPr="005D0054">
        <w:rPr>
          <w:rFonts w:ascii="Times New Roman" w:hAnsi="Times New Roman" w:cs="Times New Roman"/>
          <w:sz w:val="24"/>
          <w:szCs w:val="24"/>
        </w:rPr>
        <w:t xml:space="preserve">, представителя, уполномоченного на подписание заявления. Результаты предоставления муниципальной услуги, указанные в пункте </w:t>
      </w:r>
      <w:r w:rsidR="00F15228">
        <w:rPr>
          <w:rFonts w:ascii="Times New Roman" w:hAnsi="Times New Roman" w:cs="Times New Roman"/>
          <w:sz w:val="24"/>
          <w:szCs w:val="24"/>
        </w:rPr>
        <w:t>2.</w:t>
      </w:r>
      <w:r w:rsidR="00175A7C">
        <w:rPr>
          <w:rFonts w:ascii="Times New Roman" w:hAnsi="Times New Roman" w:cs="Times New Roman"/>
          <w:sz w:val="24"/>
          <w:szCs w:val="24"/>
        </w:rPr>
        <w:t>3</w:t>
      </w:r>
      <w:r w:rsidR="00F15228">
        <w:rPr>
          <w:rFonts w:ascii="Times New Roman" w:hAnsi="Times New Roman" w:cs="Times New Roman"/>
          <w:sz w:val="24"/>
          <w:szCs w:val="24"/>
        </w:rPr>
        <w:t>.</w:t>
      </w:r>
      <w:r w:rsidRPr="005D0054">
        <w:rPr>
          <w:rFonts w:ascii="Times New Roman" w:hAnsi="Times New Roman" w:cs="Times New Roman"/>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настоящим пунктом Административного регламента.</w:t>
      </w:r>
    </w:p>
    <w:p w:rsidR="00E254B5" w:rsidRPr="005D0054" w:rsidRDefault="007E4ED8" w:rsidP="005D0054">
      <w:pPr>
        <w:spacing w:after="0" w:line="240" w:lineRule="auto"/>
        <w:ind w:firstLine="709"/>
        <w:jc w:val="both"/>
        <w:rPr>
          <w:rFonts w:ascii="Times New Roman" w:hAnsi="Times New Roman" w:cs="Times New Roman"/>
          <w:sz w:val="24"/>
          <w:szCs w:val="24"/>
        </w:rPr>
      </w:pPr>
      <w:r w:rsidRPr="007E4ED8">
        <w:rPr>
          <w:rFonts w:ascii="Times New Roman" w:hAnsi="Times New Roman" w:cs="Times New Roman"/>
          <w:sz w:val="24"/>
          <w:szCs w:val="24"/>
        </w:rPr>
        <w:t xml:space="preserve">2.17.3. </w:t>
      </w:r>
      <w:r w:rsidR="00E254B5" w:rsidRPr="005D0054">
        <w:rPr>
          <w:rFonts w:ascii="Times New Roman" w:hAnsi="Times New Roman" w:cs="Times New Roman"/>
          <w:sz w:val="24"/>
          <w:szCs w:val="24"/>
        </w:rPr>
        <w:t>Электронные документы представляются в следующих форматах:</w:t>
      </w:r>
    </w:p>
    <w:p w:rsidR="00E254B5" w:rsidRPr="005D0054" w:rsidRDefault="00F15228"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E254B5" w:rsidRPr="005D0054">
        <w:rPr>
          <w:rFonts w:ascii="Times New Roman" w:hAnsi="Times New Roman" w:cs="Times New Roman"/>
          <w:sz w:val="24"/>
          <w:szCs w:val="24"/>
        </w:rPr>
        <w:t>) xml - для формализованных документов;</w:t>
      </w:r>
    </w:p>
    <w:p w:rsidR="00E254B5" w:rsidRPr="005D0054" w:rsidRDefault="00F15228"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E254B5" w:rsidRPr="005D0054">
        <w:rPr>
          <w:rFonts w:ascii="Times New Roman" w:hAnsi="Times New Roman" w:cs="Times New Roman"/>
          <w:sz w:val="24"/>
          <w:szCs w:val="24"/>
        </w:rPr>
        <w:t xml:space="preserve">) doc, docx, odt - для документов с текстовым содержанием, не включающим формулы (за исключением документов, указанных в подпункте </w:t>
      </w:r>
      <w:r>
        <w:rPr>
          <w:rFonts w:ascii="Times New Roman" w:hAnsi="Times New Roman" w:cs="Times New Roman"/>
          <w:sz w:val="24"/>
          <w:szCs w:val="24"/>
        </w:rPr>
        <w:t>3</w:t>
      </w:r>
      <w:r w:rsidR="00E254B5" w:rsidRPr="005D0054">
        <w:rPr>
          <w:rFonts w:ascii="Times New Roman" w:hAnsi="Times New Roman" w:cs="Times New Roman"/>
          <w:sz w:val="24"/>
          <w:szCs w:val="24"/>
        </w:rPr>
        <w:t xml:space="preserve"> настоящего пункта);</w:t>
      </w:r>
    </w:p>
    <w:p w:rsidR="00E254B5" w:rsidRPr="005D0054" w:rsidRDefault="00F15228"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E254B5" w:rsidRPr="005D0054">
        <w:rPr>
          <w:rFonts w:ascii="Times New Roman" w:hAnsi="Times New Roman" w:cs="Times New Roman"/>
          <w:sz w:val="24"/>
          <w:szCs w:val="24"/>
        </w:rPr>
        <w:t>) xls, xlsx, ods - для документов, содержащих расчеты;</w:t>
      </w:r>
    </w:p>
    <w:p w:rsidR="00E254B5" w:rsidRPr="005D0054" w:rsidRDefault="00F15228"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E254B5" w:rsidRPr="005D0054">
        <w:rPr>
          <w:rFonts w:ascii="Times New Roman" w:hAnsi="Times New Roman" w:cs="Times New Roman"/>
          <w:sz w:val="24"/>
          <w:szCs w:val="24"/>
        </w:rPr>
        <w:t xml:space="preserve">)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Pr>
          <w:rFonts w:ascii="Times New Roman" w:hAnsi="Times New Roman" w:cs="Times New Roman"/>
          <w:sz w:val="24"/>
          <w:szCs w:val="24"/>
        </w:rPr>
        <w:t>3</w:t>
      </w:r>
      <w:r w:rsidR="00E254B5" w:rsidRPr="005D0054">
        <w:rPr>
          <w:rFonts w:ascii="Times New Roman" w:hAnsi="Times New Roman" w:cs="Times New Roman"/>
          <w:sz w:val="24"/>
          <w:szCs w:val="24"/>
        </w:rPr>
        <w:t xml:space="preserve"> настоящего пункта), а также документов с графическим содержанием.</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254B5" w:rsidRPr="005D0054" w:rsidRDefault="00F1148C"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254B5" w:rsidRPr="005D0054">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E254B5" w:rsidRPr="005D0054" w:rsidRDefault="00F1148C"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254B5" w:rsidRPr="005D0054">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E254B5" w:rsidRPr="005D0054" w:rsidRDefault="00F1148C"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254B5" w:rsidRPr="005D0054">
        <w:rPr>
          <w:rFonts w:ascii="Times New Roman" w:hAnsi="Times New Roman" w:cs="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 xml:space="preserve"> </w:t>
      </w:r>
      <w:r w:rsidR="00F1148C">
        <w:rPr>
          <w:rFonts w:ascii="Times New Roman" w:hAnsi="Times New Roman" w:cs="Times New Roman"/>
          <w:sz w:val="24"/>
          <w:szCs w:val="24"/>
        </w:rPr>
        <w:t xml:space="preserve">- с </w:t>
      </w:r>
      <w:r w:rsidRPr="005D0054">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E254B5" w:rsidRPr="005D0054" w:rsidRDefault="00F1148C"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254B5" w:rsidRPr="005D0054">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Электронные документы должны обеспечивать:</w:t>
      </w:r>
    </w:p>
    <w:p w:rsidR="00E254B5" w:rsidRPr="005D0054" w:rsidRDefault="00F1148C"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254B5" w:rsidRPr="005D0054">
        <w:rPr>
          <w:rFonts w:ascii="Times New Roman" w:hAnsi="Times New Roman" w:cs="Times New Roman"/>
          <w:sz w:val="24"/>
          <w:szCs w:val="24"/>
        </w:rPr>
        <w:t xml:space="preserve"> возможность идентифицировать документ и количество листов в документе;</w:t>
      </w:r>
    </w:p>
    <w:p w:rsidR="00E254B5" w:rsidRPr="005D0054" w:rsidRDefault="00F1148C"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254B5" w:rsidRPr="005D0054">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54B5"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4F700D" w:rsidRPr="005D0054" w:rsidRDefault="004F700D" w:rsidP="005D0054">
      <w:pPr>
        <w:spacing w:after="0" w:line="240" w:lineRule="auto"/>
        <w:ind w:firstLine="709"/>
        <w:jc w:val="both"/>
        <w:rPr>
          <w:rFonts w:ascii="Times New Roman" w:hAnsi="Times New Roman" w:cs="Times New Roman"/>
          <w:sz w:val="24"/>
          <w:szCs w:val="24"/>
        </w:rPr>
      </w:pPr>
    </w:p>
    <w:p w:rsidR="004F700D" w:rsidRPr="004A6F25" w:rsidRDefault="004F700D" w:rsidP="004F700D">
      <w:pPr>
        <w:spacing w:after="0" w:line="240" w:lineRule="auto"/>
        <w:ind w:firstLine="709"/>
        <w:jc w:val="center"/>
        <w:rPr>
          <w:rFonts w:ascii="Times New Roman" w:hAnsi="Times New Roman" w:cs="Times New Roman"/>
          <w:b/>
          <w:sz w:val="24"/>
          <w:szCs w:val="24"/>
        </w:rPr>
      </w:pPr>
      <w:bookmarkStart w:id="11" w:name="bookmark13"/>
      <w:r w:rsidRPr="004A6F25">
        <w:rPr>
          <w:rFonts w:ascii="Times New Roman" w:hAnsi="Times New Roman" w:cs="Times New Roman"/>
          <w:b/>
          <w:sz w:val="24"/>
          <w:szCs w:val="24"/>
        </w:rPr>
        <w:t xml:space="preserve">3. </w:t>
      </w:r>
      <w:r w:rsidR="00E254B5" w:rsidRPr="004A6F25">
        <w:rPr>
          <w:rFonts w:ascii="Times New Roman" w:hAnsi="Times New Roman" w:cs="Times New Roman"/>
          <w:b/>
          <w:sz w:val="24"/>
          <w:szCs w:val="24"/>
        </w:rPr>
        <w:t xml:space="preserve">Состав, последовательность и сроки выполнения </w:t>
      </w:r>
    </w:p>
    <w:p w:rsidR="00E254B5" w:rsidRPr="004A6F25" w:rsidRDefault="00E254B5" w:rsidP="004F700D">
      <w:pPr>
        <w:spacing w:after="0" w:line="240" w:lineRule="auto"/>
        <w:ind w:firstLine="709"/>
        <w:jc w:val="center"/>
        <w:rPr>
          <w:rFonts w:ascii="Times New Roman" w:hAnsi="Times New Roman" w:cs="Times New Roman"/>
          <w:b/>
          <w:sz w:val="24"/>
          <w:szCs w:val="24"/>
        </w:rPr>
      </w:pPr>
      <w:r w:rsidRPr="004A6F25">
        <w:rPr>
          <w:rFonts w:ascii="Times New Roman" w:hAnsi="Times New Roman" w:cs="Times New Roman"/>
          <w:b/>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1"/>
    </w:p>
    <w:p w:rsidR="004F700D" w:rsidRDefault="004F700D" w:rsidP="005D0054">
      <w:pPr>
        <w:spacing w:after="0" w:line="240" w:lineRule="auto"/>
        <w:ind w:firstLine="709"/>
        <w:jc w:val="both"/>
        <w:rPr>
          <w:rFonts w:ascii="Times New Roman" w:hAnsi="Times New Roman" w:cs="Times New Roman"/>
          <w:sz w:val="24"/>
          <w:szCs w:val="24"/>
        </w:rPr>
      </w:pPr>
      <w:bookmarkStart w:id="12" w:name="bookmark14"/>
    </w:p>
    <w:p w:rsidR="00E254B5" w:rsidRPr="00D6140A" w:rsidRDefault="004F700D" w:rsidP="005D0054">
      <w:pPr>
        <w:spacing w:after="0" w:line="240" w:lineRule="auto"/>
        <w:ind w:firstLine="709"/>
        <w:jc w:val="both"/>
        <w:rPr>
          <w:rFonts w:ascii="Times New Roman" w:hAnsi="Times New Roman" w:cs="Times New Roman"/>
          <w:i/>
          <w:sz w:val="24"/>
          <w:szCs w:val="24"/>
        </w:rPr>
      </w:pPr>
      <w:r w:rsidRPr="00D6140A">
        <w:rPr>
          <w:rFonts w:ascii="Times New Roman" w:hAnsi="Times New Roman" w:cs="Times New Roman"/>
          <w:i/>
          <w:sz w:val="24"/>
          <w:szCs w:val="24"/>
        </w:rPr>
        <w:t xml:space="preserve">3.1. </w:t>
      </w:r>
      <w:r w:rsidR="00E254B5" w:rsidRPr="00D6140A">
        <w:rPr>
          <w:rFonts w:ascii="Times New Roman" w:hAnsi="Times New Roman" w:cs="Times New Roman"/>
          <w:i/>
          <w:sz w:val="24"/>
          <w:szCs w:val="24"/>
        </w:rPr>
        <w:t>Исчерпывающий перечень административных процедур</w:t>
      </w:r>
      <w:bookmarkEnd w:id="12"/>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E254B5" w:rsidRPr="005D0054" w:rsidRDefault="00F1148C"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E254B5" w:rsidRPr="005D0054">
        <w:rPr>
          <w:rFonts w:ascii="Times New Roman" w:hAnsi="Times New Roman" w:cs="Times New Roman"/>
          <w:sz w:val="24"/>
          <w:szCs w:val="24"/>
        </w:rPr>
        <w:t>проверка документов и регистрация заявления;</w:t>
      </w:r>
    </w:p>
    <w:p w:rsidR="00E254B5" w:rsidRPr="005D0054" w:rsidRDefault="00F1148C"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E254B5" w:rsidRPr="005D0054">
        <w:rPr>
          <w:rFonts w:ascii="Times New Roman" w:hAnsi="Times New Roman" w:cs="Times New Roman"/>
          <w:sz w:val="24"/>
          <w:szCs w:val="24"/>
        </w:rPr>
        <w:t>получение сведений посредством СМЭВ;</w:t>
      </w:r>
    </w:p>
    <w:p w:rsidR="00F1148C" w:rsidRDefault="00F1148C"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E254B5" w:rsidRPr="005D0054">
        <w:rPr>
          <w:rFonts w:ascii="Times New Roman" w:hAnsi="Times New Roman" w:cs="Times New Roman"/>
          <w:sz w:val="24"/>
          <w:szCs w:val="24"/>
        </w:rPr>
        <w:t xml:space="preserve">рассмотрение документов и сведений; </w:t>
      </w:r>
    </w:p>
    <w:p w:rsidR="00F1148C" w:rsidRDefault="00F1148C"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E254B5" w:rsidRPr="005D0054">
        <w:rPr>
          <w:rFonts w:ascii="Times New Roman" w:hAnsi="Times New Roman" w:cs="Times New Roman"/>
          <w:sz w:val="24"/>
          <w:szCs w:val="24"/>
        </w:rPr>
        <w:t xml:space="preserve">принятие решения; </w:t>
      </w:r>
    </w:p>
    <w:p w:rsidR="00E254B5" w:rsidRPr="005D0054" w:rsidRDefault="00F1148C"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E254B5" w:rsidRPr="005D0054">
        <w:rPr>
          <w:rFonts w:ascii="Times New Roman" w:hAnsi="Times New Roman" w:cs="Times New Roman"/>
          <w:sz w:val="24"/>
          <w:szCs w:val="24"/>
        </w:rPr>
        <w:t>выдача результата.</w:t>
      </w:r>
    </w:p>
    <w:p w:rsidR="00E254B5"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 xml:space="preserve">Описание административных процедур представлено в </w:t>
      </w:r>
      <w:r w:rsidRPr="005C5480">
        <w:rPr>
          <w:rFonts w:ascii="Times New Roman" w:hAnsi="Times New Roman" w:cs="Times New Roman"/>
          <w:sz w:val="24"/>
          <w:szCs w:val="24"/>
        </w:rPr>
        <w:t>приложении № 5</w:t>
      </w:r>
      <w:r w:rsidRPr="005D0054">
        <w:rPr>
          <w:rFonts w:ascii="Times New Roman" w:hAnsi="Times New Roman" w:cs="Times New Roman"/>
          <w:sz w:val="24"/>
          <w:szCs w:val="24"/>
        </w:rPr>
        <w:t xml:space="preserve"> к настоящему Административному регламенту.</w:t>
      </w:r>
    </w:p>
    <w:p w:rsidR="005C5480" w:rsidRPr="005D0054" w:rsidRDefault="005C5480" w:rsidP="005D0054">
      <w:pPr>
        <w:spacing w:after="0" w:line="240" w:lineRule="auto"/>
        <w:ind w:firstLine="709"/>
        <w:jc w:val="both"/>
        <w:rPr>
          <w:rFonts w:ascii="Times New Roman" w:hAnsi="Times New Roman" w:cs="Times New Roman"/>
          <w:sz w:val="24"/>
          <w:szCs w:val="24"/>
        </w:rPr>
      </w:pPr>
    </w:p>
    <w:p w:rsidR="00E254B5" w:rsidRPr="00D6140A" w:rsidRDefault="004F700D" w:rsidP="005D0054">
      <w:pPr>
        <w:spacing w:after="0" w:line="240" w:lineRule="auto"/>
        <w:ind w:firstLine="709"/>
        <w:jc w:val="both"/>
        <w:rPr>
          <w:rFonts w:ascii="Times New Roman" w:hAnsi="Times New Roman" w:cs="Times New Roman"/>
          <w:i/>
          <w:sz w:val="24"/>
          <w:szCs w:val="24"/>
        </w:rPr>
      </w:pPr>
      <w:bookmarkStart w:id="13" w:name="bookmark15"/>
      <w:r w:rsidRPr="00D6140A">
        <w:rPr>
          <w:rFonts w:ascii="Times New Roman" w:hAnsi="Times New Roman" w:cs="Times New Roman"/>
          <w:i/>
          <w:sz w:val="24"/>
          <w:szCs w:val="24"/>
        </w:rPr>
        <w:t>3</w:t>
      </w:r>
      <w:r w:rsidR="00F1148C" w:rsidRPr="00D6140A">
        <w:rPr>
          <w:rFonts w:ascii="Times New Roman" w:hAnsi="Times New Roman" w:cs="Times New Roman"/>
          <w:i/>
          <w:sz w:val="24"/>
          <w:szCs w:val="24"/>
        </w:rPr>
        <w:t xml:space="preserve">.2. </w:t>
      </w:r>
      <w:r w:rsidR="00E254B5" w:rsidRPr="00D6140A">
        <w:rPr>
          <w:rFonts w:ascii="Times New Roman" w:hAnsi="Times New Roman" w:cs="Times New Roman"/>
          <w:i/>
          <w:sz w:val="24"/>
          <w:szCs w:val="24"/>
        </w:rPr>
        <w:t>Перечень административных процедур (действий) при предоставлении муниципальной услуги услуг в электронной форме</w:t>
      </w:r>
      <w:bookmarkEnd w:id="13"/>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E254B5" w:rsidRPr="005D0054" w:rsidRDefault="00F1148C"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E254B5" w:rsidRPr="005D0054">
        <w:rPr>
          <w:rFonts w:ascii="Times New Roman" w:hAnsi="Times New Roman" w:cs="Times New Roman"/>
          <w:sz w:val="24"/>
          <w:szCs w:val="24"/>
        </w:rPr>
        <w:t>получение информации о порядке и сроках предоставления муниципальной услуги;</w:t>
      </w:r>
    </w:p>
    <w:p w:rsidR="00E254B5" w:rsidRPr="005D0054" w:rsidRDefault="00F1148C"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E254B5" w:rsidRPr="005D0054">
        <w:rPr>
          <w:rFonts w:ascii="Times New Roman" w:hAnsi="Times New Roman" w:cs="Times New Roman"/>
          <w:sz w:val="24"/>
          <w:szCs w:val="24"/>
        </w:rPr>
        <w:t>формирование заявления;</w:t>
      </w:r>
    </w:p>
    <w:p w:rsidR="00F1148C" w:rsidRDefault="00F1148C"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E254B5" w:rsidRPr="005D0054">
        <w:rPr>
          <w:rFonts w:ascii="Times New Roman" w:hAnsi="Times New Roman" w:cs="Times New Roman"/>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F1148C" w:rsidRDefault="00F1148C"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E254B5" w:rsidRPr="005D0054">
        <w:rPr>
          <w:rFonts w:ascii="Times New Roman" w:hAnsi="Times New Roman" w:cs="Times New Roman"/>
          <w:sz w:val="24"/>
          <w:szCs w:val="24"/>
        </w:rPr>
        <w:t xml:space="preserve">получение результата предоставления муниципальной услуги; </w:t>
      </w:r>
    </w:p>
    <w:p w:rsidR="00F1148C" w:rsidRDefault="00F1148C"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E254B5" w:rsidRPr="005D0054">
        <w:rPr>
          <w:rFonts w:ascii="Times New Roman" w:hAnsi="Times New Roman" w:cs="Times New Roman"/>
          <w:sz w:val="24"/>
          <w:szCs w:val="24"/>
        </w:rPr>
        <w:t xml:space="preserve">получение сведений о ходе рассмотрения заявления; </w:t>
      </w:r>
    </w:p>
    <w:p w:rsidR="00F1148C" w:rsidRDefault="00F1148C"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E254B5" w:rsidRPr="005D0054">
        <w:rPr>
          <w:rFonts w:ascii="Times New Roman" w:hAnsi="Times New Roman" w:cs="Times New Roman"/>
          <w:sz w:val="24"/>
          <w:szCs w:val="24"/>
        </w:rPr>
        <w:t xml:space="preserve">осуществление оценки качества предоставления муниципальной услуги; </w:t>
      </w:r>
    </w:p>
    <w:p w:rsidR="005C5480" w:rsidRDefault="00F1148C" w:rsidP="00E102D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E254B5" w:rsidRPr="005D0054">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w:t>
      </w:r>
      <w:r w:rsidR="0092009B">
        <w:rPr>
          <w:rFonts w:ascii="Times New Roman" w:hAnsi="Times New Roman" w:cs="Times New Roman"/>
          <w:sz w:val="24"/>
          <w:szCs w:val="24"/>
        </w:rPr>
        <w:t>лугу</w:t>
      </w:r>
      <w:r w:rsidR="00E254B5" w:rsidRPr="005D0054">
        <w:rPr>
          <w:rFonts w:ascii="Times New Roman" w:hAnsi="Times New Roman" w:cs="Times New Roman"/>
          <w:sz w:val="24"/>
          <w:szCs w:val="24"/>
        </w:rPr>
        <w:t>.</w:t>
      </w:r>
      <w:r w:rsidR="00E102D9">
        <w:rPr>
          <w:rFonts w:ascii="Times New Roman" w:hAnsi="Times New Roman" w:cs="Times New Roman"/>
          <w:sz w:val="24"/>
          <w:szCs w:val="24"/>
        </w:rPr>
        <w:t xml:space="preserve"> </w:t>
      </w:r>
    </w:p>
    <w:p w:rsidR="00E102D9" w:rsidRPr="005D0054" w:rsidRDefault="00E102D9" w:rsidP="00E102D9">
      <w:pPr>
        <w:tabs>
          <w:tab w:val="left" w:pos="993"/>
        </w:tabs>
        <w:spacing w:after="0" w:line="240" w:lineRule="auto"/>
        <w:ind w:firstLine="709"/>
        <w:jc w:val="both"/>
        <w:rPr>
          <w:rFonts w:ascii="Times New Roman" w:hAnsi="Times New Roman" w:cs="Times New Roman"/>
          <w:sz w:val="24"/>
          <w:szCs w:val="24"/>
        </w:rPr>
      </w:pPr>
    </w:p>
    <w:p w:rsidR="00E254B5" w:rsidRPr="00D6140A" w:rsidRDefault="004F700D" w:rsidP="005D0054">
      <w:pPr>
        <w:spacing w:after="0" w:line="240" w:lineRule="auto"/>
        <w:ind w:firstLine="709"/>
        <w:jc w:val="both"/>
        <w:rPr>
          <w:rFonts w:ascii="Times New Roman" w:hAnsi="Times New Roman" w:cs="Times New Roman"/>
          <w:i/>
          <w:sz w:val="24"/>
          <w:szCs w:val="24"/>
        </w:rPr>
      </w:pPr>
      <w:bookmarkStart w:id="14" w:name="bookmark16"/>
      <w:r w:rsidRPr="00D6140A">
        <w:rPr>
          <w:rFonts w:ascii="Times New Roman" w:hAnsi="Times New Roman" w:cs="Times New Roman"/>
          <w:i/>
          <w:sz w:val="24"/>
          <w:szCs w:val="24"/>
        </w:rPr>
        <w:t>3</w:t>
      </w:r>
      <w:r w:rsidR="00F1148C" w:rsidRPr="00D6140A">
        <w:rPr>
          <w:rFonts w:ascii="Times New Roman" w:hAnsi="Times New Roman" w:cs="Times New Roman"/>
          <w:i/>
          <w:sz w:val="24"/>
          <w:szCs w:val="24"/>
        </w:rPr>
        <w:t>.</w:t>
      </w:r>
      <w:r w:rsidRPr="00D6140A">
        <w:rPr>
          <w:rFonts w:ascii="Times New Roman" w:hAnsi="Times New Roman" w:cs="Times New Roman"/>
          <w:i/>
          <w:sz w:val="24"/>
          <w:szCs w:val="24"/>
        </w:rPr>
        <w:t>3</w:t>
      </w:r>
      <w:r w:rsidR="00F1148C" w:rsidRPr="00D6140A">
        <w:rPr>
          <w:rFonts w:ascii="Times New Roman" w:hAnsi="Times New Roman" w:cs="Times New Roman"/>
          <w:i/>
          <w:sz w:val="24"/>
          <w:szCs w:val="24"/>
        </w:rPr>
        <w:t xml:space="preserve">. </w:t>
      </w:r>
      <w:r w:rsidR="00E254B5" w:rsidRPr="00D6140A">
        <w:rPr>
          <w:rFonts w:ascii="Times New Roman" w:hAnsi="Times New Roman" w:cs="Times New Roman"/>
          <w:i/>
          <w:sz w:val="24"/>
          <w:szCs w:val="24"/>
        </w:rPr>
        <w:t>Порядок осуществления административных процедур (действий) в</w:t>
      </w:r>
      <w:bookmarkStart w:id="15" w:name="bookmark17"/>
      <w:bookmarkEnd w:id="14"/>
      <w:r w:rsidR="00F1148C" w:rsidRPr="00D6140A">
        <w:rPr>
          <w:rFonts w:ascii="Times New Roman" w:hAnsi="Times New Roman" w:cs="Times New Roman"/>
          <w:i/>
          <w:sz w:val="24"/>
          <w:szCs w:val="24"/>
        </w:rPr>
        <w:t xml:space="preserve"> </w:t>
      </w:r>
      <w:r w:rsidR="00E254B5" w:rsidRPr="00D6140A">
        <w:rPr>
          <w:rFonts w:ascii="Times New Roman" w:hAnsi="Times New Roman" w:cs="Times New Roman"/>
          <w:i/>
          <w:sz w:val="24"/>
          <w:szCs w:val="24"/>
        </w:rPr>
        <w:t>электронной форме</w:t>
      </w:r>
      <w:bookmarkEnd w:id="15"/>
    </w:p>
    <w:p w:rsidR="00E254B5" w:rsidRPr="005D0054" w:rsidRDefault="004F700D"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3.3.1</w:t>
      </w:r>
      <w:r w:rsidR="00F1148C">
        <w:rPr>
          <w:rFonts w:ascii="Times New Roman" w:hAnsi="Times New Roman" w:cs="Times New Roman"/>
          <w:sz w:val="24"/>
          <w:szCs w:val="24"/>
        </w:rPr>
        <w:t>.</w:t>
      </w:r>
      <w:r>
        <w:rPr>
          <w:rFonts w:ascii="Times New Roman" w:hAnsi="Times New Roman" w:cs="Times New Roman"/>
          <w:sz w:val="24"/>
          <w:szCs w:val="24"/>
        </w:rPr>
        <w:t xml:space="preserve"> </w:t>
      </w:r>
      <w:r w:rsidR="00E254B5" w:rsidRPr="005D0054">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 xml:space="preserve">При выявлении некорректно заполненного поля электронной формы заявления </w:t>
      </w:r>
      <w:r w:rsidR="00286349" w:rsidRPr="005D0054">
        <w:rPr>
          <w:rFonts w:ascii="Times New Roman" w:hAnsi="Times New Roman" w:cs="Times New Roman"/>
          <w:sz w:val="24"/>
          <w:szCs w:val="24"/>
        </w:rPr>
        <w:t>заявитель</w:t>
      </w:r>
      <w:r w:rsidRPr="005D0054">
        <w:rPr>
          <w:rFonts w:ascii="Times New Roman" w:hAnsi="Times New Roman" w:cs="Times New Roman"/>
          <w:sz w:val="24"/>
          <w:szCs w:val="24"/>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При формировании заявления заявителю обеспечивается:</w:t>
      </w:r>
    </w:p>
    <w:p w:rsidR="00E254B5" w:rsidRPr="005D0054" w:rsidRDefault="00F1148C"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E254B5" w:rsidRPr="005D0054">
        <w:rPr>
          <w:rFonts w:ascii="Times New Roman" w:hAnsi="Times New Roman" w:cs="Times New Roman"/>
          <w:sz w:val="24"/>
          <w:szCs w:val="24"/>
        </w:rPr>
        <w:t xml:space="preserve">) возможность копирования и сохранения заявления и иных документов, указанных в пунктах </w:t>
      </w:r>
      <w:r w:rsidR="005C5480" w:rsidRPr="005C5480">
        <w:rPr>
          <w:rFonts w:ascii="Times New Roman" w:hAnsi="Times New Roman" w:cs="Times New Roman"/>
          <w:sz w:val="24"/>
          <w:szCs w:val="24"/>
        </w:rPr>
        <w:t>2</w:t>
      </w:r>
      <w:r w:rsidR="00E254B5" w:rsidRPr="005C5480">
        <w:rPr>
          <w:rFonts w:ascii="Times New Roman" w:hAnsi="Times New Roman" w:cs="Times New Roman"/>
          <w:sz w:val="24"/>
          <w:szCs w:val="24"/>
        </w:rPr>
        <w:t>.</w:t>
      </w:r>
      <w:r w:rsidR="00D6140A">
        <w:rPr>
          <w:rFonts w:ascii="Times New Roman" w:hAnsi="Times New Roman" w:cs="Times New Roman"/>
          <w:sz w:val="24"/>
          <w:szCs w:val="24"/>
        </w:rPr>
        <w:t>6.1.</w:t>
      </w:r>
      <w:r w:rsidR="00E254B5" w:rsidRPr="005C5480">
        <w:rPr>
          <w:rFonts w:ascii="Times New Roman" w:hAnsi="Times New Roman" w:cs="Times New Roman"/>
          <w:sz w:val="24"/>
          <w:szCs w:val="24"/>
        </w:rPr>
        <w:t xml:space="preserve"> - </w:t>
      </w:r>
      <w:r w:rsidR="005C5480" w:rsidRPr="005C5480">
        <w:rPr>
          <w:rFonts w:ascii="Times New Roman" w:hAnsi="Times New Roman" w:cs="Times New Roman"/>
          <w:sz w:val="24"/>
          <w:szCs w:val="24"/>
        </w:rPr>
        <w:t>2</w:t>
      </w:r>
      <w:r w:rsidR="00E254B5" w:rsidRPr="005C5480">
        <w:rPr>
          <w:rFonts w:ascii="Times New Roman" w:hAnsi="Times New Roman" w:cs="Times New Roman"/>
          <w:sz w:val="24"/>
          <w:szCs w:val="24"/>
        </w:rPr>
        <w:t>.</w:t>
      </w:r>
      <w:r w:rsidR="00D6140A">
        <w:rPr>
          <w:rFonts w:ascii="Times New Roman" w:hAnsi="Times New Roman" w:cs="Times New Roman"/>
          <w:sz w:val="24"/>
          <w:szCs w:val="24"/>
        </w:rPr>
        <w:t>6</w:t>
      </w:r>
      <w:r w:rsidR="00E254B5" w:rsidRPr="005C5480">
        <w:rPr>
          <w:rFonts w:ascii="Times New Roman" w:hAnsi="Times New Roman" w:cs="Times New Roman"/>
          <w:sz w:val="24"/>
          <w:szCs w:val="24"/>
        </w:rPr>
        <w:t>.</w:t>
      </w:r>
      <w:r w:rsidR="00D6140A">
        <w:rPr>
          <w:rFonts w:ascii="Times New Roman" w:hAnsi="Times New Roman" w:cs="Times New Roman"/>
          <w:sz w:val="24"/>
          <w:szCs w:val="24"/>
        </w:rPr>
        <w:t>2.</w:t>
      </w:r>
      <w:r w:rsidR="00E254B5" w:rsidRPr="005D0054">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E254B5" w:rsidRPr="005D0054" w:rsidRDefault="00F1148C"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E254B5" w:rsidRPr="005D0054">
        <w:rPr>
          <w:rFonts w:ascii="Times New Roman" w:hAnsi="Times New Roman" w:cs="Times New Roman"/>
          <w:sz w:val="24"/>
          <w:szCs w:val="24"/>
        </w:rPr>
        <w:t>) возможность печати на бумажном носителе копии электронной формы заявления;</w:t>
      </w:r>
    </w:p>
    <w:p w:rsidR="00E254B5" w:rsidRPr="005D0054" w:rsidRDefault="00F1148C"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E254B5" w:rsidRPr="005D0054">
        <w:rPr>
          <w:rFonts w:ascii="Times New Roman" w:hAnsi="Times New Roman" w:cs="Times New Roman"/>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254B5" w:rsidRPr="005D0054" w:rsidRDefault="00F1148C"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E254B5" w:rsidRPr="005D0054">
        <w:rPr>
          <w:rFonts w:ascii="Times New Roman" w:hAnsi="Times New Roman" w:cs="Times New Roman"/>
          <w:sz w:val="24"/>
          <w:szCs w:val="24"/>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254B5" w:rsidRPr="005D0054" w:rsidRDefault="00F1148C"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E254B5" w:rsidRPr="005D0054">
        <w:rPr>
          <w:rFonts w:ascii="Times New Roman" w:hAnsi="Times New Roman" w:cs="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E254B5" w:rsidRPr="005D0054" w:rsidRDefault="00F1148C"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254B5" w:rsidRPr="005D0054">
        <w:rPr>
          <w:rFonts w:ascii="Times New Roman" w:hAnsi="Times New Roman" w:cs="Times New Roman"/>
          <w:sz w:val="24"/>
          <w:szCs w:val="24"/>
        </w:rPr>
        <w:t xml:space="preserve">) возможность доступа </w:t>
      </w:r>
      <w:r w:rsidR="00286349" w:rsidRPr="005D0054">
        <w:rPr>
          <w:rFonts w:ascii="Times New Roman" w:hAnsi="Times New Roman" w:cs="Times New Roman"/>
          <w:sz w:val="24"/>
          <w:szCs w:val="24"/>
        </w:rPr>
        <w:t>заявителя</w:t>
      </w:r>
      <w:r w:rsidR="00E254B5" w:rsidRPr="005D0054">
        <w:rPr>
          <w:rFonts w:ascii="Times New Roman" w:hAnsi="Times New Roman" w:cs="Times New Roman"/>
          <w:sz w:val="24"/>
          <w:szCs w:val="24"/>
        </w:rPr>
        <w:t xml:space="preserve"> на ЕПГУ к ранее поданным им заявлениям в течение не менее одного года, а также частично сформированных заявлений - в течение не менее 3 месяцев.</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254B5" w:rsidRPr="005D0054" w:rsidRDefault="008B33E7"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3.3.2. </w:t>
      </w:r>
      <w:r w:rsidR="00E254B5" w:rsidRPr="005D0054">
        <w:rPr>
          <w:rFonts w:ascii="Times New Roman" w:hAnsi="Times New Roman" w:cs="Times New Roman"/>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254B5" w:rsidRPr="005D0054" w:rsidRDefault="00F1148C"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E254B5" w:rsidRPr="005D0054">
        <w:rPr>
          <w:rFonts w:ascii="Times New Roman" w:hAnsi="Times New Roman" w:cs="Times New Roman"/>
          <w:sz w:val="24"/>
          <w:szCs w:val="24"/>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254B5" w:rsidRPr="005D0054" w:rsidRDefault="00F1148C"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E254B5" w:rsidRPr="005D0054">
        <w:rPr>
          <w:rFonts w:ascii="Times New Roman" w:hAnsi="Times New Roman" w:cs="Times New Roman"/>
          <w:sz w:val="24"/>
          <w:szCs w:val="24"/>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254B5" w:rsidRPr="005D0054" w:rsidRDefault="004F700D" w:rsidP="0069638E">
      <w:pPr>
        <w:tabs>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w:t>
      </w:r>
      <w:r w:rsidR="0069638E">
        <w:rPr>
          <w:rFonts w:ascii="Times New Roman" w:hAnsi="Times New Roman" w:cs="Times New Roman"/>
          <w:sz w:val="24"/>
          <w:szCs w:val="24"/>
        </w:rPr>
        <w:t xml:space="preserve">.3. </w:t>
      </w:r>
      <w:r w:rsidR="00E254B5" w:rsidRPr="005D0054">
        <w:rPr>
          <w:rFonts w:ascii="Times New Roman" w:hAnsi="Times New Roman" w:cs="Times New Roman"/>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Ответственное должностное лицо:</w:t>
      </w:r>
    </w:p>
    <w:p w:rsidR="00E254B5" w:rsidRPr="005D0054" w:rsidRDefault="0069638E"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E254B5" w:rsidRPr="005D0054">
        <w:rPr>
          <w:rFonts w:ascii="Times New Roman" w:hAnsi="Times New Roman" w:cs="Times New Roman"/>
          <w:sz w:val="24"/>
          <w:szCs w:val="24"/>
        </w:rPr>
        <w:t>проверяет наличие электронных заявлений, поступивших с ЕПГУ, с периодом не реже 2 раз в день;</w:t>
      </w:r>
    </w:p>
    <w:p w:rsidR="00E254B5" w:rsidRPr="005D0054" w:rsidRDefault="0069638E" w:rsidP="00E102D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E254B5" w:rsidRPr="005D0054">
        <w:rPr>
          <w:rFonts w:ascii="Times New Roman" w:hAnsi="Times New Roman" w:cs="Times New Roman"/>
          <w:sz w:val="24"/>
          <w:szCs w:val="24"/>
        </w:rPr>
        <w:t>рассматривает поступившие заявления и приложенные образы документов (документы);</w:t>
      </w:r>
    </w:p>
    <w:p w:rsidR="00E254B5" w:rsidRPr="005D0054" w:rsidRDefault="0069638E"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E254B5" w:rsidRPr="005D0054">
        <w:rPr>
          <w:rFonts w:ascii="Times New Roman" w:hAnsi="Times New Roman" w:cs="Times New Roman"/>
          <w:sz w:val="24"/>
          <w:szCs w:val="24"/>
        </w:rPr>
        <w:t xml:space="preserve">производит действия в соответствии </w:t>
      </w:r>
      <w:r w:rsidR="00E254B5" w:rsidRPr="002462B9">
        <w:rPr>
          <w:rFonts w:ascii="Times New Roman" w:hAnsi="Times New Roman" w:cs="Times New Roman"/>
          <w:sz w:val="24"/>
          <w:szCs w:val="24"/>
        </w:rPr>
        <w:t xml:space="preserve">с пунктом </w:t>
      </w:r>
      <w:r w:rsidR="002462B9" w:rsidRPr="002462B9">
        <w:rPr>
          <w:rFonts w:ascii="Times New Roman" w:hAnsi="Times New Roman" w:cs="Times New Roman"/>
          <w:sz w:val="24"/>
          <w:szCs w:val="24"/>
        </w:rPr>
        <w:t>1.</w:t>
      </w:r>
      <w:r w:rsidR="00E254B5" w:rsidRPr="002462B9">
        <w:rPr>
          <w:rFonts w:ascii="Times New Roman" w:hAnsi="Times New Roman" w:cs="Times New Roman"/>
          <w:sz w:val="24"/>
          <w:szCs w:val="24"/>
        </w:rPr>
        <w:t>3.4</w:t>
      </w:r>
      <w:r w:rsidR="00E254B5" w:rsidRPr="005D0054">
        <w:rPr>
          <w:rFonts w:ascii="Times New Roman" w:hAnsi="Times New Roman" w:cs="Times New Roman"/>
          <w:sz w:val="24"/>
          <w:szCs w:val="24"/>
        </w:rPr>
        <w:t xml:space="preserve"> настоящего Административного регламента.</w:t>
      </w:r>
    </w:p>
    <w:p w:rsidR="00E254B5" w:rsidRPr="005D0054" w:rsidRDefault="004F700D"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w:t>
      </w:r>
      <w:r w:rsidR="0069638E">
        <w:rPr>
          <w:rFonts w:ascii="Times New Roman" w:hAnsi="Times New Roman" w:cs="Times New Roman"/>
          <w:sz w:val="24"/>
          <w:szCs w:val="24"/>
        </w:rPr>
        <w:t xml:space="preserve">.4. </w:t>
      </w:r>
      <w:r w:rsidR="00E254B5" w:rsidRPr="005D0054">
        <w:rPr>
          <w:rFonts w:ascii="Times New Roman" w:hAnsi="Times New Roman" w:cs="Times New Roman"/>
          <w:sz w:val="24"/>
          <w:szCs w:val="24"/>
        </w:rPr>
        <w:t>Заявителю в качестве результата предоставления муниципальной услуги обеспечивается возможность получения документа:</w:t>
      </w:r>
    </w:p>
    <w:p w:rsidR="00E254B5" w:rsidRPr="005D0054" w:rsidRDefault="0069638E"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E254B5" w:rsidRPr="005D0054">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254B5" w:rsidRPr="005D0054" w:rsidRDefault="0069638E"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E254B5" w:rsidRPr="005D0054">
        <w:rPr>
          <w:rFonts w:ascii="Times New Roman" w:hAnsi="Times New Roman" w:cs="Times New Roman"/>
          <w:sz w:val="24"/>
          <w:szCs w:val="24"/>
        </w:rPr>
        <w:t xml:space="preserve">в виде бумажного документа, подтверждающего содержание электронного документа, который </w:t>
      </w:r>
      <w:r w:rsidR="00286349" w:rsidRPr="005D0054">
        <w:rPr>
          <w:rFonts w:ascii="Times New Roman" w:hAnsi="Times New Roman" w:cs="Times New Roman"/>
          <w:sz w:val="24"/>
          <w:szCs w:val="24"/>
        </w:rPr>
        <w:t>заявитель</w:t>
      </w:r>
      <w:r w:rsidR="00E254B5" w:rsidRPr="005D0054">
        <w:rPr>
          <w:rFonts w:ascii="Times New Roman" w:hAnsi="Times New Roman" w:cs="Times New Roman"/>
          <w:sz w:val="24"/>
          <w:szCs w:val="24"/>
        </w:rPr>
        <w:t xml:space="preserve"> получает при личном обращении в многофункциональном центре.</w:t>
      </w:r>
    </w:p>
    <w:p w:rsidR="00E254B5" w:rsidRPr="005D0054" w:rsidRDefault="004F700D"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3.3.5</w:t>
      </w:r>
      <w:r w:rsidR="0069638E">
        <w:rPr>
          <w:rFonts w:ascii="Times New Roman" w:hAnsi="Times New Roman" w:cs="Times New Roman"/>
          <w:sz w:val="24"/>
          <w:szCs w:val="24"/>
        </w:rPr>
        <w:t>.</w:t>
      </w:r>
      <w:r w:rsidR="00E254B5" w:rsidRPr="005D0054">
        <w:rPr>
          <w:rFonts w:ascii="Times New Roman" w:hAnsi="Times New Roman" w:cs="Times New Roman"/>
          <w:sz w:val="24"/>
          <w:szCs w:val="24"/>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w:t>
      </w:r>
    </w:p>
    <w:p w:rsidR="00E254B5" w:rsidRPr="005D0054" w:rsidRDefault="00286349"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lastRenderedPageBreak/>
        <w:t>Заявитель</w:t>
      </w:r>
      <w:r w:rsidR="00E254B5" w:rsidRPr="005D0054">
        <w:rPr>
          <w:rFonts w:ascii="Times New Roman" w:hAnsi="Times New Roman" w:cs="Times New Roman"/>
          <w:sz w:val="24"/>
          <w:szCs w:val="24"/>
        </w:rPr>
        <w:t xml:space="preserve">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E254B5" w:rsidRPr="005D0054" w:rsidRDefault="0069638E"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E254B5" w:rsidRPr="005D0054">
        <w:rPr>
          <w:rFonts w:ascii="Times New Roman" w:hAnsi="Times New Roman" w:cs="Times New Roman"/>
          <w:sz w:val="24"/>
          <w:szCs w:val="24"/>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254B5" w:rsidRDefault="0069638E"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E254B5" w:rsidRPr="005D0054">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254B5" w:rsidRPr="008B33E7" w:rsidRDefault="004F700D" w:rsidP="005D0054">
      <w:pPr>
        <w:spacing w:after="0" w:line="240" w:lineRule="auto"/>
        <w:ind w:firstLine="709"/>
        <w:jc w:val="both"/>
        <w:rPr>
          <w:rFonts w:ascii="Times New Roman" w:hAnsi="Times New Roman" w:cs="Times New Roman"/>
          <w:sz w:val="24"/>
          <w:szCs w:val="24"/>
        </w:rPr>
      </w:pPr>
      <w:r w:rsidRPr="008B33E7">
        <w:rPr>
          <w:rFonts w:ascii="Times New Roman" w:hAnsi="Times New Roman" w:cs="Times New Roman"/>
          <w:sz w:val="24"/>
          <w:szCs w:val="24"/>
        </w:rPr>
        <w:t>3.</w:t>
      </w:r>
      <w:r w:rsidR="008B33E7" w:rsidRPr="008B33E7">
        <w:rPr>
          <w:rFonts w:ascii="Times New Roman" w:hAnsi="Times New Roman" w:cs="Times New Roman"/>
          <w:sz w:val="24"/>
          <w:szCs w:val="24"/>
        </w:rPr>
        <w:t>3.6</w:t>
      </w:r>
      <w:r w:rsidR="0069638E" w:rsidRPr="008B33E7">
        <w:rPr>
          <w:rFonts w:ascii="Times New Roman" w:hAnsi="Times New Roman" w:cs="Times New Roman"/>
          <w:sz w:val="24"/>
          <w:szCs w:val="24"/>
        </w:rPr>
        <w:t xml:space="preserve">. </w:t>
      </w:r>
      <w:r w:rsidR="00E254B5" w:rsidRPr="008B33E7">
        <w:rPr>
          <w:rFonts w:ascii="Times New Roman" w:hAnsi="Times New Roman" w:cs="Times New Roman"/>
          <w:sz w:val="24"/>
          <w:szCs w:val="24"/>
        </w:rPr>
        <w:t>Оценка качества предоставления муниципальной услуги.</w:t>
      </w:r>
    </w:p>
    <w:p w:rsidR="00E254B5"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69638E">
        <w:rPr>
          <w:rFonts w:ascii="Times New Roman" w:hAnsi="Times New Roman" w:cs="Times New Roman"/>
          <w:sz w:val="24"/>
          <w:szCs w:val="24"/>
        </w:rPr>
        <w:t>.12.</w:t>
      </w:r>
      <w:r w:rsidRPr="005D0054">
        <w:rPr>
          <w:rFonts w:ascii="Times New Roman" w:hAnsi="Times New Roman" w:cs="Times New Roman"/>
          <w:sz w:val="24"/>
          <w:szCs w:val="24"/>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254B5" w:rsidRDefault="004F700D"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9638E">
        <w:rPr>
          <w:rFonts w:ascii="Times New Roman" w:hAnsi="Times New Roman" w:cs="Times New Roman"/>
          <w:sz w:val="24"/>
          <w:szCs w:val="24"/>
        </w:rPr>
        <w:t>.</w:t>
      </w:r>
      <w:r w:rsidR="008B33E7">
        <w:rPr>
          <w:rFonts w:ascii="Times New Roman" w:hAnsi="Times New Roman" w:cs="Times New Roman"/>
          <w:sz w:val="24"/>
          <w:szCs w:val="24"/>
        </w:rPr>
        <w:t>3.7</w:t>
      </w:r>
      <w:r w:rsidR="0069638E">
        <w:rPr>
          <w:rFonts w:ascii="Times New Roman" w:hAnsi="Times New Roman" w:cs="Times New Roman"/>
          <w:sz w:val="24"/>
          <w:szCs w:val="24"/>
        </w:rPr>
        <w:t xml:space="preserve">. </w:t>
      </w:r>
      <w:r w:rsidR="00E254B5" w:rsidRPr="005D0054">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w:t>
      </w:r>
      <w:r w:rsidR="0069638E">
        <w:rPr>
          <w:rFonts w:ascii="Times New Roman" w:hAnsi="Times New Roman" w:cs="Times New Roman"/>
          <w:sz w:val="24"/>
          <w:szCs w:val="24"/>
        </w:rPr>
        <w:t xml:space="preserve"> </w:t>
      </w:r>
      <w:r w:rsidR="00E254B5" w:rsidRPr="005D0054">
        <w:rPr>
          <w:rFonts w:ascii="Times New Roman" w:hAnsi="Times New Roman" w:cs="Times New Roman"/>
          <w:sz w:val="24"/>
          <w:szCs w:val="24"/>
        </w:rPr>
        <w:t>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69638E">
        <w:rPr>
          <w:rFonts w:ascii="Times New Roman" w:hAnsi="Times New Roman" w:cs="Times New Roman"/>
          <w:sz w:val="24"/>
          <w:szCs w:val="24"/>
        </w:rPr>
        <w:t>.11.</w:t>
      </w:r>
      <w:r w:rsidR="00E254B5" w:rsidRPr="005D0054">
        <w:rPr>
          <w:rFonts w:ascii="Times New Roman" w:hAnsi="Times New Roman" w:cs="Times New Roman"/>
          <w:sz w:val="24"/>
          <w:szCs w:val="24"/>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5C5480" w:rsidRPr="005D0054" w:rsidRDefault="005C5480" w:rsidP="005D0054">
      <w:pPr>
        <w:spacing w:after="0" w:line="240" w:lineRule="auto"/>
        <w:ind w:firstLine="709"/>
        <w:jc w:val="both"/>
        <w:rPr>
          <w:rFonts w:ascii="Times New Roman" w:hAnsi="Times New Roman" w:cs="Times New Roman"/>
          <w:sz w:val="24"/>
          <w:szCs w:val="24"/>
        </w:rPr>
      </w:pPr>
    </w:p>
    <w:p w:rsidR="00E254B5" w:rsidRPr="008B33E7" w:rsidRDefault="008B33E7" w:rsidP="005D0054">
      <w:pPr>
        <w:spacing w:after="0" w:line="240" w:lineRule="auto"/>
        <w:ind w:firstLine="709"/>
        <w:jc w:val="both"/>
        <w:rPr>
          <w:rFonts w:ascii="Times New Roman" w:hAnsi="Times New Roman" w:cs="Times New Roman"/>
          <w:i/>
          <w:sz w:val="24"/>
          <w:szCs w:val="24"/>
        </w:rPr>
      </w:pPr>
      <w:bookmarkStart w:id="16" w:name="bookmark18"/>
      <w:r w:rsidRPr="008B33E7">
        <w:rPr>
          <w:rFonts w:ascii="Times New Roman" w:hAnsi="Times New Roman" w:cs="Times New Roman"/>
          <w:i/>
          <w:sz w:val="24"/>
          <w:szCs w:val="24"/>
        </w:rPr>
        <w:t>3.4</w:t>
      </w:r>
      <w:r w:rsidR="004F700D" w:rsidRPr="008B33E7">
        <w:rPr>
          <w:rFonts w:ascii="Times New Roman" w:hAnsi="Times New Roman" w:cs="Times New Roman"/>
          <w:i/>
          <w:sz w:val="24"/>
          <w:szCs w:val="24"/>
        </w:rPr>
        <w:t>.</w:t>
      </w:r>
      <w:r w:rsidR="0069638E" w:rsidRPr="008B33E7">
        <w:rPr>
          <w:rFonts w:ascii="Times New Roman" w:hAnsi="Times New Roman" w:cs="Times New Roman"/>
          <w:i/>
          <w:sz w:val="24"/>
          <w:szCs w:val="24"/>
        </w:rPr>
        <w:t xml:space="preserve"> </w:t>
      </w:r>
      <w:r w:rsidR="00E254B5" w:rsidRPr="008B33E7">
        <w:rPr>
          <w:rFonts w:ascii="Times New Roman" w:hAnsi="Times New Roman" w:cs="Times New Roman"/>
          <w:i/>
          <w:sz w:val="24"/>
          <w:szCs w:val="24"/>
        </w:rPr>
        <w:t>Порядок исправления допущенных опечаток и ошибок в выданных в результате предоставления муниципальной услуги документах</w:t>
      </w:r>
      <w:bookmarkEnd w:id="16"/>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 xml:space="preserve">В случае выявления опечаток и ошибок </w:t>
      </w:r>
      <w:r w:rsidR="00286349" w:rsidRPr="005D0054">
        <w:rPr>
          <w:rFonts w:ascii="Times New Roman" w:hAnsi="Times New Roman" w:cs="Times New Roman"/>
          <w:sz w:val="24"/>
          <w:szCs w:val="24"/>
        </w:rPr>
        <w:t>заявитель</w:t>
      </w:r>
      <w:r w:rsidRPr="005D0054">
        <w:rPr>
          <w:rFonts w:ascii="Times New Roman" w:hAnsi="Times New Roman" w:cs="Times New Roman"/>
          <w:sz w:val="24"/>
          <w:szCs w:val="24"/>
        </w:rPr>
        <w:t xml:space="preserve"> вправе обратиться в Уполномоченный орган с заявлением на исправление опечаток и ошибок.</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 xml:space="preserve">Основания отказа в приеме заявления об исправлении опечаток и ошибок указаны в пункте </w:t>
      </w:r>
      <w:r w:rsidR="0019466F">
        <w:rPr>
          <w:rFonts w:ascii="Times New Roman" w:hAnsi="Times New Roman" w:cs="Times New Roman"/>
          <w:sz w:val="24"/>
          <w:szCs w:val="24"/>
        </w:rPr>
        <w:t>2.</w:t>
      </w:r>
      <w:r w:rsidR="00F3167D" w:rsidRPr="00F3167D">
        <w:rPr>
          <w:rFonts w:ascii="Times New Roman" w:hAnsi="Times New Roman" w:cs="Times New Roman"/>
          <w:sz w:val="24"/>
          <w:szCs w:val="24"/>
        </w:rPr>
        <w:t>8</w:t>
      </w:r>
      <w:r w:rsidR="0019466F">
        <w:rPr>
          <w:rFonts w:ascii="Times New Roman" w:hAnsi="Times New Roman" w:cs="Times New Roman"/>
          <w:sz w:val="24"/>
          <w:szCs w:val="24"/>
        </w:rPr>
        <w:t>.</w:t>
      </w:r>
      <w:r w:rsidRPr="005D0054">
        <w:rPr>
          <w:rFonts w:ascii="Times New Roman" w:hAnsi="Times New Roman" w:cs="Times New Roman"/>
          <w:sz w:val="24"/>
          <w:szCs w:val="24"/>
        </w:rPr>
        <w:t xml:space="preserve"> настоящего Административного регламента.</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254B5" w:rsidRPr="005D0054" w:rsidRDefault="0069638E"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з</w:t>
      </w:r>
      <w:r w:rsidR="00286349" w:rsidRPr="005D0054">
        <w:rPr>
          <w:rFonts w:ascii="Times New Roman" w:hAnsi="Times New Roman" w:cs="Times New Roman"/>
          <w:sz w:val="24"/>
          <w:szCs w:val="24"/>
        </w:rPr>
        <w:t>аявитель</w:t>
      </w:r>
      <w:r w:rsidR="00E254B5" w:rsidRPr="005D0054">
        <w:rPr>
          <w:rFonts w:ascii="Times New Roman" w:hAnsi="Times New Roman" w:cs="Times New Roman"/>
          <w:sz w:val="24"/>
          <w:szCs w:val="24"/>
        </w:rPr>
        <w:t xml:space="preserve"> при обнаружении опечаток и ошибок в документах, выданных в результате предоставления муниципальной услуги, обращается лично в Уполномоченный орган с </w:t>
      </w:r>
      <w:r w:rsidR="00E254B5" w:rsidRPr="005D0054">
        <w:rPr>
          <w:rFonts w:ascii="Times New Roman" w:hAnsi="Times New Roman" w:cs="Times New Roman"/>
          <w:sz w:val="24"/>
          <w:szCs w:val="24"/>
        </w:rPr>
        <w:lastRenderedPageBreak/>
        <w:t>заявлением о необходимости исправления опечаток и ошибок, в котором сод</w:t>
      </w:r>
      <w:r w:rsidR="004F700D">
        <w:rPr>
          <w:rFonts w:ascii="Times New Roman" w:hAnsi="Times New Roman" w:cs="Times New Roman"/>
          <w:sz w:val="24"/>
          <w:szCs w:val="24"/>
        </w:rPr>
        <w:t>ержится указание на их описание;</w:t>
      </w:r>
    </w:p>
    <w:p w:rsidR="00E254B5" w:rsidRPr="005D0054" w:rsidRDefault="004F700D"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E254B5" w:rsidRPr="005D0054">
        <w:rPr>
          <w:rFonts w:ascii="Times New Roman" w:hAnsi="Times New Roman" w:cs="Times New Roman"/>
          <w:sz w:val="24"/>
          <w:szCs w:val="24"/>
        </w:rPr>
        <w:t>Уполномоченный орган при получении заявления</w:t>
      </w:r>
      <w:r w:rsidR="0019466F">
        <w:rPr>
          <w:rFonts w:ascii="Times New Roman" w:hAnsi="Times New Roman" w:cs="Times New Roman"/>
          <w:sz w:val="24"/>
          <w:szCs w:val="24"/>
        </w:rPr>
        <w:t xml:space="preserve"> об исправлении опечаток и ошибок</w:t>
      </w:r>
      <w:r w:rsidR="00E254B5" w:rsidRPr="005D0054">
        <w:rPr>
          <w:rFonts w:ascii="Times New Roman" w:hAnsi="Times New Roman" w:cs="Times New Roman"/>
          <w:sz w:val="24"/>
          <w:szCs w:val="24"/>
        </w:rPr>
        <w:t>, рассматривает необходимость внесения соответствующих изменений в документы, являющиеся результатом предоставления муниципальной услуги</w:t>
      </w:r>
      <w:r>
        <w:rPr>
          <w:rFonts w:ascii="Times New Roman" w:hAnsi="Times New Roman" w:cs="Times New Roman"/>
          <w:sz w:val="24"/>
          <w:szCs w:val="24"/>
        </w:rPr>
        <w:t>;</w:t>
      </w:r>
    </w:p>
    <w:p w:rsidR="00E254B5" w:rsidRPr="005D0054" w:rsidRDefault="004F700D" w:rsidP="005D00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E254B5" w:rsidRPr="005D0054">
        <w:rPr>
          <w:rFonts w:ascii="Times New Roman" w:hAnsi="Times New Roman" w:cs="Times New Roman"/>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E254B5" w:rsidRPr="005D0054" w:rsidRDefault="00E254B5" w:rsidP="005D0054">
      <w:pPr>
        <w:spacing w:after="0" w:line="240" w:lineRule="auto"/>
        <w:ind w:firstLine="709"/>
        <w:jc w:val="both"/>
        <w:rPr>
          <w:rFonts w:ascii="Times New Roman" w:hAnsi="Times New Roman" w:cs="Times New Roman"/>
          <w:sz w:val="24"/>
          <w:szCs w:val="24"/>
        </w:rPr>
      </w:pPr>
      <w:r w:rsidRPr="005D0054">
        <w:rPr>
          <w:rFonts w:ascii="Times New Roman" w:hAnsi="Times New Roman" w:cs="Times New Roman"/>
          <w:sz w:val="24"/>
          <w:szCs w:val="24"/>
        </w:rPr>
        <w:t>Срок устранения опечаток и ошибок не должен превышать 3 (трех) рабочих дней с даты регистрации заявления</w:t>
      </w:r>
      <w:r w:rsidR="0019466F" w:rsidRPr="0019466F">
        <w:rPr>
          <w:rFonts w:ascii="Times New Roman" w:hAnsi="Times New Roman" w:cs="Times New Roman"/>
          <w:sz w:val="24"/>
          <w:szCs w:val="24"/>
        </w:rPr>
        <w:t xml:space="preserve"> </w:t>
      </w:r>
      <w:r w:rsidR="0019466F">
        <w:rPr>
          <w:rFonts w:ascii="Times New Roman" w:hAnsi="Times New Roman" w:cs="Times New Roman"/>
          <w:sz w:val="24"/>
          <w:szCs w:val="24"/>
        </w:rPr>
        <w:t>об исправлении опечаток и ошибок</w:t>
      </w:r>
      <w:r w:rsidRPr="005D0054">
        <w:rPr>
          <w:rFonts w:ascii="Times New Roman" w:hAnsi="Times New Roman" w:cs="Times New Roman"/>
          <w:sz w:val="24"/>
          <w:szCs w:val="24"/>
        </w:rPr>
        <w:t>.</w:t>
      </w:r>
    </w:p>
    <w:p w:rsidR="00D84380" w:rsidRDefault="00D84380" w:rsidP="00D84380">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D84380" w:rsidRPr="004A6F25" w:rsidRDefault="00D84380" w:rsidP="00D8438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A6F25">
        <w:rPr>
          <w:rFonts w:ascii="Times New Roman" w:hAnsi="Times New Roman" w:cs="Times New Roman"/>
          <w:b/>
          <w:sz w:val="24"/>
          <w:szCs w:val="24"/>
        </w:rPr>
        <w:t>4. Формы контроля за исполнением административного регламента</w:t>
      </w:r>
    </w:p>
    <w:p w:rsidR="00D84380" w:rsidRPr="00D84380" w:rsidRDefault="00D84380" w:rsidP="00D84380">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6A79CA" w:rsidRPr="006A79CA" w:rsidRDefault="00D84380" w:rsidP="00D84380">
      <w:pPr>
        <w:autoSpaceDE w:val="0"/>
        <w:autoSpaceDN w:val="0"/>
        <w:adjustRightInd w:val="0"/>
        <w:spacing w:after="0" w:line="240" w:lineRule="auto"/>
        <w:ind w:firstLine="709"/>
        <w:jc w:val="both"/>
        <w:rPr>
          <w:rFonts w:ascii="Times New Roman" w:hAnsi="Times New Roman" w:cs="Times New Roman"/>
          <w:i/>
          <w:sz w:val="24"/>
          <w:szCs w:val="24"/>
        </w:rPr>
      </w:pPr>
      <w:r w:rsidRPr="006A79CA">
        <w:rPr>
          <w:rFonts w:ascii="Times New Roman" w:hAnsi="Times New Roman" w:cs="Times New Roman"/>
          <w:i/>
          <w:sz w:val="24"/>
          <w:szCs w:val="24"/>
        </w:rPr>
        <w:t xml:space="preserve">4.1. </w:t>
      </w:r>
      <w:r w:rsidR="006A79CA" w:rsidRPr="006A79CA">
        <w:rPr>
          <w:rFonts w:ascii="Times New Roman" w:hAnsi="Times New Roman" w:cs="Times New Roman"/>
          <w:i/>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нормативно-правовых актов, устанавливающих требования к предоставлению муниципальной услуги, а также принятием ими решений</w:t>
      </w:r>
    </w:p>
    <w:p w:rsidR="00D84380" w:rsidRPr="00D84380" w:rsidRDefault="00D84380" w:rsidP="00D84380">
      <w:pPr>
        <w:autoSpaceDE w:val="0"/>
        <w:autoSpaceDN w:val="0"/>
        <w:adjustRightInd w:val="0"/>
        <w:spacing w:after="0" w:line="240" w:lineRule="auto"/>
        <w:ind w:firstLine="709"/>
        <w:jc w:val="both"/>
        <w:rPr>
          <w:rFonts w:ascii="Times New Roman" w:hAnsi="Times New Roman" w:cs="Times New Roman"/>
          <w:sz w:val="24"/>
          <w:szCs w:val="24"/>
        </w:rPr>
      </w:pPr>
      <w:r w:rsidRPr="00D84380">
        <w:rPr>
          <w:rFonts w:ascii="Times New Roman" w:hAnsi="Times New Roman" w:cs="Times New Roman"/>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84380" w:rsidRPr="00D84380" w:rsidRDefault="00D84380" w:rsidP="00D84380">
      <w:pPr>
        <w:autoSpaceDE w:val="0"/>
        <w:autoSpaceDN w:val="0"/>
        <w:adjustRightInd w:val="0"/>
        <w:spacing w:after="0" w:line="240" w:lineRule="auto"/>
        <w:ind w:firstLine="709"/>
        <w:jc w:val="both"/>
        <w:rPr>
          <w:rFonts w:ascii="Times New Roman" w:hAnsi="Times New Roman" w:cs="Times New Roman"/>
          <w:sz w:val="24"/>
          <w:szCs w:val="24"/>
        </w:rPr>
      </w:pPr>
      <w:r w:rsidRPr="00D84380">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84380" w:rsidRPr="00D84380" w:rsidRDefault="00D84380" w:rsidP="00D84380">
      <w:pPr>
        <w:autoSpaceDE w:val="0"/>
        <w:autoSpaceDN w:val="0"/>
        <w:adjustRightInd w:val="0"/>
        <w:spacing w:after="0" w:line="240" w:lineRule="auto"/>
        <w:ind w:firstLine="709"/>
        <w:jc w:val="both"/>
        <w:rPr>
          <w:rFonts w:ascii="Times New Roman" w:hAnsi="Times New Roman" w:cs="Times New Roman"/>
          <w:sz w:val="24"/>
          <w:szCs w:val="24"/>
        </w:rPr>
      </w:pPr>
      <w:r w:rsidRPr="00D84380">
        <w:rPr>
          <w:rFonts w:ascii="Times New Roman" w:hAnsi="Times New Roman" w:cs="Times New Roman"/>
          <w:sz w:val="24"/>
          <w:szCs w:val="24"/>
        </w:rPr>
        <w:t>Текущий контроль осуществляется путем проведения проверок:</w:t>
      </w:r>
    </w:p>
    <w:p w:rsidR="00D84380" w:rsidRPr="00D84380" w:rsidRDefault="00D84380" w:rsidP="00D84380">
      <w:pPr>
        <w:autoSpaceDE w:val="0"/>
        <w:autoSpaceDN w:val="0"/>
        <w:adjustRightInd w:val="0"/>
        <w:spacing w:after="0" w:line="240" w:lineRule="auto"/>
        <w:ind w:firstLine="709"/>
        <w:jc w:val="both"/>
        <w:rPr>
          <w:rFonts w:ascii="Times New Roman" w:hAnsi="Times New Roman" w:cs="Times New Roman"/>
          <w:sz w:val="24"/>
          <w:szCs w:val="24"/>
        </w:rPr>
      </w:pPr>
      <w:r w:rsidRPr="00D84380">
        <w:rPr>
          <w:rFonts w:ascii="Times New Roman" w:hAnsi="Times New Roman" w:cs="Times New Roman"/>
          <w:sz w:val="24"/>
          <w:szCs w:val="24"/>
        </w:rPr>
        <w:t>1) решений о предоставлении (об отказе в предоставлении) муниципальной услуги;</w:t>
      </w:r>
    </w:p>
    <w:p w:rsidR="00D84380" w:rsidRPr="00D84380" w:rsidRDefault="00D84380" w:rsidP="00D84380">
      <w:pPr>
        <w:autoSpaceDE w:val="0"/>
        <w:autoSpaceDN w:val="0"/>
        <w:adjustRightInd w:val="0"/>
        <w:spacing w:after="0" w:line="240" w:lineRule="auto"/>
        <w:ind w:firstLine="709"/>
        <w:jc w:val="both"/>
        <w:rPr>
          <w:rFonts w:ascii="Times New Roman" w:hAnsi="Times New Roman" w:cs="Times New Roman"/>
          <w:sz w:val="24"/>
          <w:szCs w:val="24"/>
        </w:rPr>
      </w:pPr>
      <w:r w:rsidRPr="00D84380">
        <w:rPr>
          <w:rFonts w:ascii="Times New Roman" w:hAnsi="Times New Roman" w:cs="Times New Roman"/>
          <w:sz w:val="24"/>
          <w:szCs w:val="24"/>
        </w:rPr>
        <w:t>2) выявления и устранения нарушений прав граждан;</w:t>
      </w:r>
    </w:p>
    <w:p w:rsidR="00D84380" w:rsidRDefault="00D84380" w:rsidP="00D84380">
      <w:pPr>
        <w:autoSpaceDE w:val="0"/>
        <w:autoSpaceDN w:val="0"/>
        <w:adjustRightInd w:val="0"/>
        <w:spacing w:after="0" w:line="240" w:lineRule="auto"/>
        <w:ind w:firstLine="709"/>
        <w:jc w:val="both"/>
        <w:rPr>
          <w:rFonts w:ascii="Times New Roman" w:hAnsi="Times New Roman" w:cs="Times New Roman"/>
          <w:sz w:val="24"/>
          <w:szCs w:val="24"/>
        </w:rPr>
      </w:pPr>
      <w:r w:rsidRPr="00D84380">
        <w:rPr>
          <w:rFonts w:ascii="Times New Roman" w:hAnsi="Times New Roman" w:cs="Times New Roman"/>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A79CA" w:rsidRDefault="006A79CA" w:rsidP="00D84380">
      <w:pPr>
        <w:autoSpaceDE w:val="0"/>
        <w:autoSpaceDN w:val="0"/>
        <w:adjustRightInd w:val="0"/>
        <w:spacing w:after="0" w:line="240" w:lineRule="auto"/>
        <w:ind w:firstLine="709"/>
        <w:jc w:val="both"/>
        <w:rPr>
          <w:rFonts w:ascii="Times New Roman" w:hAnsi="Times New Roman" w:cs="Times New Roman"/>
          <w:sz w:val="24"/>
          <w:szCs w:val="24"/>
        </w:rPr>
      </w:pPr>
    </w:p>
    <w:p w:rsidR="006A79CA" w:rsidRPr="0048289D" w:rsidRDefault="006A79CA" w:rsidP="00D84380">
      <w:pPr>
        <w:autoSpaceDE w:val="0"/>
        <w:autoSpaceDN w:val="0"/>
        <w:adjustRightInd w:val="0"/>
        <w:spacing w:after="0" w:line="240" w:lineRule="auto"/>
        <w:ind w:firstLine="709"/>
        <w:jc w:val="both"/>
        <w:rPr>
          <w:rFonts w:ascii="Times New Roman" w:hAnsi="Times New Roman" w:cs="Times New Roman"/>
          <w:i/>
          <w:sz w:val="24"/>
          <w:szCs w:val="24"/>
        </w:rPr>
      </w:pPr>
      <w:r w:rsidRPr="0048289D">
        <w:rPr>
          <w:rFonts w:ascii="Times New Roman" w:hAnsi="Times New Roman" w:cs="Times New Roman"/>
          <w:i/>
          <w:sz w:val="24"/>
          <w:szCs w:val="24"/>
        </w:rPr>
        <w:t>4.2. Порядок и периодичность осуществления плановых и внеплановых проверок полноты и каче</w:t>
      </w:r>
      <w:r w:rsidR="0048289D" w:rsidRPr="0048289D">
        <w:rPr>
          <w:rFonts w:ascii="Times New Roman" w:hAnsi="Times New Roman" w:cs="Times New Roman"/>
          <w:i/>
          <w:sz w:val="24"/>
          <w:szCs w:val="24"/>
        </w:rPr>
        <w:t xml:space="preserve">ства предоставления муниципальной услуги, в том числе порядок и формы контроля за полнотой и качеством предоставления муниципальной услуги </w:t>
      </w:r>
    </w:p>
    <w:p w:rsidR="00D84380" w:rsidRDefault="00D84380" w:rsidP="00D84380">
      <w:pPr>
        <w:autoSpaceDE w:val="0"/>
        <w:autoSpaceDN w:val="0"/>
        <w:adjustRightInd w:val="0"/>
        <w:spacing w:after="0" w:line="240" w:lineRule="auto"/>
        <w:ind w:firstLine="709"/>
        <w:jc w:val="both"/>
        <w:rPr>
          <w:rFonts w:ascii="Times New Roman" w:hAnsi="Times New Roman" w:cs="Times New Roman"/>
          <w:sz w:val="24"/>
          <w:szCs w:val="24"/>
        </w:rPr>
      </w:pPr>
      <w:r w:rsidRPr="00D84380">
        <w:rPr>
          <w:rFonts w:ascii="Times New Roman" w:hAnsi="Times New Roman" w:cs="Times New Roman"/>
          <w:sz w:val="24"/>
          <w:szCs w:val="24"/>
        </w:rPr>
        <w:t>4.</w:t>
      </w:r>
      <w:r w:rsidR="0048289D">
        <w:rPr>
          <w:rFonts w:ascii="Times New Roman" w:hAnsi="Times New Roman" w:cs="Times New Roman"/>
          <w:sz w:val="24"/>
          <w:szCs w:val="24"/>
        </w:rPr>
        <w:t>2.</w:t>
      </w:r>
      <w:r w:rsidR="006A79CA">
        <w:rPr>
          <w:rFonts w:ascii="Times New Roman" w:hAnsi="Times New Roman" w:cs="Times New Roman"/>
          <w:sz w:val="24"/>
          <w:szCs w:val="24"/>
        </w:rPr>
        <w:t>1</w:t>
      </w:r>
      <w:r w:rsidRPr="00D84380">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D84380" w:rsidRDefault="00D84380" w:rsidP="00D84380">
      <w:pPr>
        <w:autoSpaceDE w:val="0"/>
        <w:autoSpaceDN w:val="0"/>
        <w:adjustRightInd w:val="0"/>
        <w:spacing w:after="0" w:line="240" w:lineRule="auto"/>
        <w:ind w:firstLine="709"/>
        <w:jc w:val="both"/>
        <w:rPr>
          <w:rFonts w:ascii="Times New Roman" w:hAnsi="Times New Roman" w:cs="Times New Roman"/>
          <w:sz w:val="24"/>
          <w:szCs w:val="24"/>
        </w:rPr>
      </w:pPr>
      <w:r w:rsidRPr="00D84380">
        <w:rPr>
          <w:rFonts w:ascii="Times New Roman" w:hAnsi="Times New Roman" w:cs="Times New Roman"/>
          <w:sz w:val="24"/>
          <w:szCs w:val="24"/>
        </w:rPr>
        <w:t>4.</w:t>
      </w:r>
      <w:r w:rsidR="0048289D">
        <w:rPr>
          <w:rFonts w:ascii="Times New Roman" w:hAnsi="Times New Roman" w:cs="Times New Roman"/>
          <w:sz w:val="24"/>
          <w:szCs w:val="24"/>
        </w:rPr>
        <w:t>2.2.</w:t>
      </w:r>
      <w:r w:rsidRPr="00D84380">
        <w:rPr>
          <w:rFonts w:ascii="Times New Roman" w:hAnsi="Times New Roman" w:cs="Times New Roman"/>
          <w:sz w:val="24"/>
          <w:szCs w:val="24"/>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D84380" w:rsidRPr="00D84380" w:rsidRDefault="00D84380" w:rsidP="00D84380">
      <w:pPr>
        <w:autoSpaceDE w:val="0"/>
        <w:autoSpaceDN w:val="0"/>
        <w:adjustRightInd w:val="0"/>
        <w:spacing w:after="0" w:line="240" w:lineRule="auto"/>
        <w:ind w:firstLine="709"/>
        <w:jc w:val="both"/>
        <w:rPr>
          <w:rFonts w:ascii="Times New Roman" w:hAnsi="Times New Roman" w:cs="Times New Roman"/>
          <w:sz w:val="24"/>
          <w:szCs w:val="24"/>
        </w:rPr>
      </w:pPr>
      <w:r w:rsidRPr="00D84380">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D84380" w:rsidRPr="00D84380" w:rsidRDefault="00D84380" w:rsidP="00D84380">
      <w:pPr>
        <w:autoSpaceDE w:val="0"/>
        <w:autoSpaceDN w:val="0"/>
        <w:adjustRightInd w:val="0"/>
        <w:spacing w:after="0" w:line="240" w:lineRule="auto"/>
        <w:ind w:firstLine="709"/>
        <w:jc w:val="both"/>
        <w:rPr>
          <w:rFonts w:ascii="Times New Roman" w:hAnsi="Times New Roman" w:cs="Times New Roman"/>
          <w:sz w:val="24"/>
          <w:szCs w:val="24"/>
        </w:rPr>
      </w:pPr>
      <w:r w:rsidRPr="00D84380">
        <w:rPr>
          <w:rFonts w:ascii="Times New Roman" w:hAnsi="Times New Roman" w:cs="Times New Roman"/>
          <w:sz w:val="24"/>
          <w:szCs w:val="24"/>
        </w:rPr>
        <w:t>1) соблюдение сроков предоставления муниципальной услуги;</w:t>
      </w:r>
    </w:p>
    <w:p w:rsidR="00D84380" w:rsidRPr="00D84380" w:rsidRDefault="00D84380" w:rsidP="00D84380">
      <w:pPr>
        <w:autoSpaceDE w:val="0"/>
        <w:autoSpaceDN w:val="0"/>
        <w:adjustRightInd w:val="0"/>
        <w:spacing w:after="0" w:line="240" w:lineRule="auto"/>
        <w:ind w:firstLine="709"/>
        <w:jc w:val="both"/>
        <w:rPr>
          <w:rFonts w:ascii="Times New Roman" w:hAnsi="Times New Roman" w:cs="Times New Roman"/>
          <w:sz w:val="24"/>
          <w:szCs w:val="24"/>
        </w:rPr>
      </w:pPr>
      <w:r w:rsidRPr="00D84380">
        <w:rPr>
          <w:rFonts w:ascii="Times New Roman" w:hAnsi="Times New Roman" w:cs="Times New Roman"/>
          <w:sz w:val="24"/>
          <w:szCs w:val="24"/>
        </w:rPr>
        <w:t>2) соблюдение положений настоящего Административного регламента;</w:t>
      </w:r>
    </w:p>
    <w:p w:rsidR="00D84380" w:rsidRDefault="00D84380" w:rsidP="00D84380">
      <w:pPr>
        <w:autoSpaceDE w:val="0"/>
        <w:autoSpaceDN w:val="0"/>
        <w:adjustRightInd w:val="0"/>
        <w:spacing w:after="0" w:line="240" w:lineRule="auto"/>
        <w:ind w:firstLine="709"/>
        <w:jc w:val="both"/>
        <w:rPr>
          <w:rFonts w:ascii="Times New Roman" w:hAnsi="Times New Roman" w:cs="Times New Roman"/>
          <w:sz w:val="24"/>
          <w:szCs w:val="24"/>
        </w:rPr>
      </w:pPr>
      <w:r w:rsidRPr="00D84380">
        <w:rPr>
          <w:rFonts w:ascii="Times New Roman" w:hAnsi="Times New Roman" w:cs="Times New Roman"/>
          <w:sz w:val="24"/>
          <w:szCs w:val="24"/>
        </w:rPr>
        <w:t>3) правильность и обоснованность принятого решения об отказе в предоставлении муниципальной услуги.</w:t>
      </w:r>
    </w:p>
    <w:p w:rsidR="00D84380" w:rsidRPr="00D84380" w:rsidRDefault="00D84380" w:rsidP="00D84380">
      <w:pPr>
        <w:autoSpaceDE w:val="0"/>
        <w:autoSpaceDN w:val="0"/>
        <w:adjustRightInd w:val="0"/>
        <w:spacing w:after="0" w:line="240" w:lineRule="auto"/>
        <w:ind w:firstLine="709"/>
        <w:jc w:val="both"/>
        <w:rPr>
          <w:rFonts w:ascii="Times New Roman" w:hAnsi="Times New Roman" w:cs="Times New Roman"/>
          <w:sz w:val="24"/>
          <w:szCs w:val="24"/>
        </w:rPr>
      </w:pPr>
      <w:r w:rsidRPr="00D84380">
        <w:rPr>
          <w:rFonts w:ascii="Times New Roman" w:hAnsi="Times New Roman" w:cs="Times New Roman"/>
          <w:sz w:val="24"/>
          <w:szCs w:val="24"/>
        </w:rPr>
        <w:t>4.</w:t>
      </w:r>
      <w:r w:rsidR="0048289D">
        <w:rPr>
          <w:rFonts w:ascii="Times New Roman" w:hAnsi="Times New Roman" w:cs="Times New Roman"/>
          <w:sz w:val="24"/>
          <w:szCs w:val="24"/>
        </w:rPr>
        <w:t>2.3</w:t>
      </w:r>
      <w:r w:rsidRPr="00D84380">
        <w:rPr>
          <w:rFonts w:ascii="Times New Roman" w:hAnsi="Times New Roman" w:cs="Times New Roman"/>
          <w:sz w:val="24"/>
          <w:szCs w:val="24"/>
        </w:rPr>
        <w:t>. Основанием для проведения внеплановых проверок являются:</w:t>
      </w:r>
    </w:p>
    <w:p w:rsidR="00D84380" w:rsidRPr="00D84380" w:rsidRDefault="00D84380" w:rsidP="00D84380">
      <w:pPr>
        <w:tabs>
          <w:tab w:val="left" w:pos="993"/>
        </w:tabs>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sz w:val="24"/>
          <w:szCs w:val="24"/>
        </w:rPr>
        <w:t xml:space="preserve">1) </w:t>
      </w:r>
      <w:r w:rsidRPr="00D84380">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84380">
        <w:rPr>
          <w:rFonts w:ascii="Times New Roman" w:hAnsi="Times New Roman" w:cs="Times New Roman"/>
          <w:iCs/>
          <w:sz w:val="24"/>
          <w:szCs w:val="24"/>
        </w:rPr>
        <w:t>Магаданской области</w:t>
      </w:r>
      <w:r w:rsidRPr="00D84380">
        <w:rPr>
          <w:rFonts w:ascii="Times New Roman" w:hAnsi="Times New Roman" w:cs="Times New Roman"/>
          <w:sz w:val="24"/>
          <w:szCs w:val="24"/>
        </w:rPr>
        <w:t xml:space="preserve"> и нормативных правовых актов органов местного самоуправления </w:t>
      </w:r>
      <w:r w:rsidRPr="00D84380">
        <w:rPr>
          <w:rFonts w:ascii="Times New Roman" w:hAnsi="Times New Roman" w:cs="Times New Roman"/>
          <w:iCs/>
          <w:sz w:val="24"/>
          <w:szCs w:val="24"/>
        </w:rPr>
        <w:t>Ягоднинского городского округа Магаданской области;</w:t>
      </w:r>
    </w:p>
    <w:p w:rsidR="00D84380" w:rsidRDefault="00D84380" w:rsidP="00D84380">
      <w:pPr>
        <w:autoSpaceDE w:val="0"/>
        <w:autoSpaceDN w:val="0"/>
        <w:adjustRightInd w:val="0"/>
        <w:spacing w:after="0" w:line="240" w:lineRule="auto"/>
        <w:ind w:firstLine="709"/>
        <w:jc w:val="both"/>
        <w:rPr>
          <w:rFonts w:ascii="Times New Roman" w:hAnsi="Times New Roman" w:cs="Times New Roman"/>
          <w:sz w:val="24"/>
          <w:szCs w:val="24"/>
        </w:rPr>
      </w:pPr>
      <w:r w:rsidRPr="00D84380">
        <w:rPr>
          <w:rFonts w:ascii="Times New Roman" w:hAnsi="Times New Roman" w:cs="Times New Roman"/>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5C5480" w:rsidRPr="00D84380" w:rsidRDefault="005C5480" w:rsidP="00D84380">
      <w:pPr>
        <w:autoSpaceDE w:val="0"/>
        <w:autoSpaceDN w:val="0"/>
        <w:adjustRightInd w:val="0"/>
        <w:spacing w:after="0" w:line="240" w:lineRule="auto"/>
        <w:ind w:firstLine="709"/>
        <w:jc w:val="both"/>
        <w:rPr>
          <w:rFonts w:ascii="Times New Roman" w:hAnsi="Times New Roman" w:cs="Times New Roman"/>
          <w:sz w:val="24"/>
          <w:szCs w:val="24"/>
        </w:rPr>
      </w:pPr>
    </w:p>
    <w:p w:rsidR="0048289D" w:rsidRPr="0048289D" w:rsidRDefault="00D84380" w:rsidP="00D84380">
      <w:pPr>
        <w:autoSpaceDE w:val="0"/>
        <w:autoSpaceDN w:val="0"/>
        <w:adjustRightInd w:val="0"/>
        <w:spacing w:after="0" w:line="240" w:lineRule="auto"/>
        <w:ind w:firstLine="709"/>
        <w:jc w:val="both"/>
        <w:rPr>
          <w:rFonts w:ascii="Times New Roman" w:hAnsi="Times New Roman" w:cs="Times New Roman"/>
          <w:i/>
          <w:sz w:val="24"/>
          <w:szCs w:val="24"/>
        </w:rPr>
      </w:pPr>
      <w:r w:rsidRPr="0048289D">
        <w:rPr>
          <w:rFonts w:ascii="Times New Roman" w:hAnsi="Times New Roman" w:cs="Times New Roman"/>
          <w:i/>
          <w:sz w:val="24"/>
          <w:szCs w:val="24"/>
        </w:rPr>
        <w:t>4.</w:t>
      </w:r>
      <w:r w:rsidR="0048289D" w:rsidRPr="0048289D">
        <w:rPr>
          <w:rFonts w:ascii="Times New Roman" w:hAnsi="Times New Roman" w:cs="Times New Roman"/>
          <w:i/>
          <w:sz w:val="24"/>
          <w:szCs w:val="24"/>
        </w:rPr>
        <w:t>3</w:t>
      </w:r>
      <w:r w:rsidRPr="0048289D">
        <w:rPr>
          <w:rFonts w:ascii="Times New Roman" w:hAnsi="Times New Roman" w:cs="Times New Roman"/>
          <w:i/>
          <w:sz w:val="24"/>
          <w:szCs w:val="24"/>
        </w:rPr>
        <w:t>.</w:t>
      </w:r>
      <w:r w:rsidR="0048289D" w:rsidRPr="0048289D">
        <w:rPr>
          <w:rFonts w:ascii="Times New Roman" w:hAnsi="Times New Roman" w:cs="Times New Roman"/>
          <w:i/>
          <w:sz w:val="24"/>
          <w:szCs w:val="24"/>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w:t>
      </w:r>
      <w:r w:rsidRPr="0048289D">
        <w:rPr>
          <w:rFonts w:ascii="Times New Roman" w:hAnsi="Times New Roman" w:cs="Times New Roman"/>
          <w:i/>
          <w:sz w:val="24"/>
          <w:szCs w:val="24"/>
        </w:rPr>
        <w:t xml:space="preserve"> </w:t>
      </w:r>
    </w:p>
    <w:p w:rsidR="00D84380" w:rsidRPr="00D84380" w:rsidRDefault="00D84380" w:rsidP="00D84380">
      <w:pPr>
        <w:autoSpaceDE w:val="0"/>
        <w:autoSpaceDN w:val="0"/>
        <w:adjustRightInd w:val="0"/>
        <w:spacing w:after="0" w:line="240" w:lineRule="auto"/>
        <w:ind w:firstLine="709"/>
        <w:jc w:val="both"/>
        <w:rPr>
          <w:rFonts w:ascii="Times New Roman" w:hAnsi="Times New Roman" w:cs="Times New Roman"/>
          <w:i/>
          <w:iCs/>
          <w:sz w:val="24"/>
          <w:szCs w:val="24"/>
        </w:rPr>
      </w:pPr>
      <w:r w:rsidRPr="00D84380">
        <w:rPr>
          <w:rFonts w:ascii="Times New Roman" w:hAnsi="Times New Roman" w:cs="Times New Roman"/>
          <w:sz w:val="24"/>
          <w:szCs w:val="24"/>
        </w:rPr>
        <w:lastRenderedPageBreak/>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w:t>
      </w:r>
      <w:r w:rsidRPr="00D84380">
        <w:rPr>
          <w:rFonts w:ascii="Times New Roman" w:hAnsi="Times New Roman" w:cs="Times New Roman"/>
          <w:iCs/>
          <w:sz w:val="24"/>
          <w:szCs w:val="24"/>
        </w:rPr>
        <w:t xml:space="preserve"> Магаданской области</w:t>
      </w:r>
      <w:r w:rsidRPr="00D84380">
        <w:rPr>
          <w:rFonts w:ascii="Times New Roman" w:hAnsi="Times New Roman" w:cs="Times New Roman"/>
          <w:sz w:val="24"/>
          <w:szCs w:val="24"/>
        </w:rPr>
        <w:t xml:space="preserve"> и нормативных правовых актов органов местного самоуправления </w:t>
      </w:r>
      <w:r w:rsidRPr="00D84380">
        <w:rPr>
          <w:rFonts w:ascii="Times New Roman" w:hAnsi="Times New Roman" w:cs="Times New Roman"/>
          <w:iCs/>
          <w:sz w:val="24"/>
          <w:szCs w:val="24"/>
        </w:rPr>
        <w:t>Ягоднинского городского округа Магаданской области</w:t>
      </w:r>
      <w:r w:rsidRPr="00D84380">
        <w:rPr>
          <w:rFonts w:ascii="Times New Roman" w:hAnsi="Times New Roman" w:cs="Times New Roman"/>
          <w:i/>
          <w:iCs/>
          <w:sz w:val="24"/>
          <w:szCs w:val="24"/>
        </w:rPr>
        <w:t xml:space="preserve"> </w:t>
      </w:r>
      <w:r w:rsidRPr="00D84380">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D84380" w:rsidRDefault="00D84380" w:rsidP="00D84380">
      <w:pPr>
        <w:autoSpaceDE w:val="0"/>
        <w:autoSpaceDN w:val="0"/>
        <w:adjustRightInd w:val="0"/>
        <w:spacing w:after="0" w:line="240" w:lineRule="auto"/>
        <w:ind w:firstLine="709"/>
        <w:jc w:val="both"/>
        <w:rPr>
          <w:rFonts w:ascii="Times New Roman" w:hAnsi="Times New Roman" w:cs="Times New Roman"/>
          <w:sz w:val="24"/>
          <w:szCs w:val="24"/>
        </w:rPr>
      </w:pPr>
      <w:r w:rsidRPr="00D84380">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C5480" w:rsidRPr="00D84380" w:rsidRDefault="005C5480" w:rsidP="00D84380">
      <w:pPr>
        <w:autoSpaceDE w:val="0"/>
        <w:autoSpaceDN w:val="0"/>
        <w:adjustRightInd w:val="0"/>
        <w:spacing w:after="0" w:line="240" w:lineRule="auto"/>
        <w:ind w:firstLine="709"/>
        <w:jc w:val="both"/>
        <w:rPr>
          <w:rFonts w:ascii="Times New Roman" w:hAnsi="Times New Roman" w:cs="Times New Roman"/>
          <w:sz w:val="24"/>
          <w:szCs w:val="24"/>
        </w:rPr>
      </w:pPr>
    </w:p>
    <w:p w:rsidR="0048289D" w:rsidRPr="0048289D" w:rsidRDefault="0048289D" w:rsidP="00D84380">
      <w:pPr>
        <w:autoSpaceDE w:val="0"/>
        <w:autoSpaceDN w:val="0"/>
        <w:adjustRightInd w:val="0"/>
        <w:spacing w:after="0" w:line="240" w:lineRule="auto"/>
        <w:ind w:firstLine="709"/>
        <w:jc w:val="both"/>
        <w:rPr>
          <w:rFonts w:ascii="Times New Roman" w:hAnsi="Times New Roman" w:cs="Times New Roman"/>
          <w:i/>
          <w:sz w:val="24"/>
          <w:szCs w:val="24"/>
        </w:rPr>
      </w:pPr>
      <w:r w:rsidRPr="0048289D">
        <w:rPr>
          <w:rFonts w:ascii="Times New Roman" w:hAnsi="Times New Roman" w:cs="Times New Roman"/>
          <w:i/>
          <w:sz w:val="24"/>
          <w:szCs w:val="24"/>
        </w:rPr>
        <w:t xml:space="preserve">4.4. Требования к порядку и формам контроля за предоставлением муниципальной услуги, в том числе со стороны граждан, их объединений и организаций </w:t>
      </w:r>
    </w:p>
    <w:p w:rsidR="00D84380" w:rsidRPr="00D84380" w:rsidRDefault="00D84380" w:rsidP="00D84380">
      <w:pPr>
        <w:autoSpaceDE w:val="0"/>
        <w:autoSpaceDN w:val="0"/>
        <w:adjustRightInd w:val="0"/>
        <w:spacing w:after="0" w:line="240" w:lineRule="auto"/>
        <w:ind w:firstLine="709"/>
        <w:jc w:val="both"/>
        <w:rPr>
          <w:rFonts w:ascii="Times New Roman" w:hAnsi="Times New Roman" w:cs="Times New Roman"/>
          <w:sz w:val="24"/>
          <w:szCs w:val="24"/>
        </w:rPr>
      </w:pPr>
      <w:r w:rsidRPr="00D84380">
        <w:rPr>
          <w:rFonts w:ascii="Times New Roman" w:hAnsi="Times New Roman" w:cs="Times New Roman"/>
          <w:sz w:val="24"/>
          <w:szCs w:val="24"/>
        </w:rPr>
        <w:t>4.</w:t>
      </w:r>
      <w:r w:rsidR="0048289D">
        <w:rPr>
          <w:rFonts w:ascii="Times New Roman" w:hAnsi="Times New Roman" w:cs="Times New Roman"/>
          <w:sz w:val="24"/>
          <w:szCs w:val="24"/>
        </w:rPr>
        <w:t>4</w:t>
      </w:r>
      <w:r w:rsidRPr="00D84380">
        <w:rPr>
          <w:rFonts w:ascii="Times New Roman" w:hAnsi="Times New Roman" w:cs="Times New Roman"/>
          <w:sz w:val="24"/>
          <w:szCs w:val="24"/>
        </w:rPr>
        <w:t>.</w:t>
      </w:r>
      <w:r w:rsidR="0048289D">
        <w:rPr>
          <w:rFonts w:ascii="Times New Roman" w:hAnsi="Times New Roman" w:cs="Times New Roman"/>
          <w:sz w:val="24"/>
          <w:szCs w:val="24"/>
        </w:rPr>
        <w:t>1.</w:t>
      </w:r>
      <w:r w:rsidRPr="00D84380">
        <w:rPr>
          <w:rFonts w:ascii="Times New Roman" w:hAnsi="Times New Roman" w:cs="Times New Roman"/>
          <w:sz w:val="24"/>
          <w:szCs w:val="24"/>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84380" w:rsidRPr="00D84380" w:rsidRDefault="00D84380" w:rsidP="00D84380">
      <w:pPr>
        <w:autoSpaceDE w:val="0"/>
        <w:autoSpaceDN w:val="0"/>
        <w:adjustRightInd w:val="0"/>
        <w:spacing w:after="0" w:line="240" w:lineRule="auto"/>
        <w:ind w:firstLine="709"/>
        <w:jc w:val="both"/>
        <w:rPr>
          <w:rFonts w:ascii="Times New Roman" w:hAnsi="Times New Roman" w:cs="Times New Roman"/>
          <w:sz w:val="24"/>
          <w:szCs w:val="24"/>
        </w:rPr>
      </w:pPr>
      <w:r w:rsidRPr="00D84380">
        <w:rPr>
          <w:rFonts w:ascii="Times New Roman" w:hAnsi="Times New Roman" w:cs="Times New Roman"/>
          <w:sz w:val="24"/>
          <w:szCs w:val="24"/>
        </w:rPr>
        <w:t>Граждане, их объединения и организации также имеют право:</w:t>
      </w:r>
    </w:p>
    <w:p w:rsidR="00D84380" w:rsidRPr="00D84380" w:rsidRDefault="00D84380" w:rsidP="00D84380">
      <w:pPr>
        <w:autoSpaceDE w:val="0"/>
        <w:autoSpaceDN w:val="0"/>
        <w:adjustRightInd w:val="0"/>
        <w:spacing w:after="0" w:line="240" w:lineRule="auto"/>
        <w:ind w:firstLine="709"/>
        <w:jc w:val="both"/>
        <w:rPr>
          <w:rFonts w:ascii="Times New Roman" w:hAnsi="Times New Roman" w:cs="Times New Roman"/>
          <w:sz w:val="24"/>
          <w:szCs w:val="24"/>
        </w:rPr>
      </w:pPr>
      <w:r w:rsidRPr="00D84380">
        <w:rPr>
          <w:rFonts w:ascii="Times New Roman" w:hAnsi="Times New Roman" w:cs="Times New Roman"/>
          <w:sz w:val="24"/>
          <w:szCs w:val="24"/>
        </w:rPr>
        <w:t>1) направлять замечания и предложения по улучшению доступности и качества предоставления муниципальной услуги;</w:t>
      </w:r>
    </w:p>
    <w:p w:rsidR="00D84380" w:rsidRDefault="00D84380" w:rsidP="00D84380">
      <w:pPr>
        <w:autoSpaceDE w:val="0"/>
        <w:autoSpaceDN w:val="0"/>
        <w:adjustRightInd w:val="0"/>
        <w:spacing w:after="0" w:line="240" w:lineRule="auto"/>
        <w:ind w:firstLine="709"/>
        <w:jc w:val="both"/>
        <w:rPr>
          <w:rFonts w:ascii="Times New Roman" w:hAnsi="Times New Roman" w:cs="Times New Roman"/>
          <w:sz w:val="24"/>
          <w:szCs w:val="24"/>
        </w:rPr>
      </w:pPr>
      <w:r w:rsidRPr="00D84380">
        <w:rPr>
          <w:rFonts w:ascii="Times New Roman" w:hAnsi="Times New Roman" w:cs="Times New Roman"/>
          <w:sz w:val="24"/>
          <w:szCs w:val="24"/>
        </w:rPr>
        <w:t>2) вносить предложения о мерах по устранению нарушений настоящего Административного регламента.</w:t>
      </w:r>
    </w:p>
    <w:p w:rsidR="00D84380" w:rsidRPr="00D84380" w:rsidRDefault="00D84380" w:rsidP="00D84380">
      <w:pPr>
        <w:autoSpaceDE w:val="0"/>
        <w:autoSpaceDN w:val="0"/>
        <w:adjustRightInd w:val="0"/>
        <w:spacing w:after="0" w:line="240" w:lineRule="auto"/>
        <w:ind w:firstLine="709"/>
        <w:jc w:val="both"/>
        <w:rPr>
          <w:rFonts w:ascii="Times New Roman" w:hAnsi="Times New Roman" w:cs="Times New Roman"/>
          <w:sz w:val="24"/>
          <w:szCs w:val="24"/>
        </w:rPr>
      </w:pPr>
      <w:r w:rsidRPr="00D84380">
        <w:rPr>
          <w:rFonts w:ascii="Times New Roman" w:hAnsi="Times New Roman" w:cs="Times New Roman"/>
          <w:sz w:val="24"/>
          <w:szCs w:val="24"/>
        </w:rPr>
        <w:t>4.</w:t>
      </w:r>
      <w:r w:rsidR="0048289D">
        <w:rPr>
          <w:rFonts w:ascii="Times New Roman" w:hAnsi="Times New Roman" w:cs="Times New Roman"/>
          <w:sz w:val="24"/>
          <w:szCs w:val="24"/>
        </w:rPr>
        <w:t>4</w:t>
      </w:r>
      <w:r w:rsidRPr="00D84380">
        <w:rPr>
          <w:rFonts w:ascii="Times New Roman" w:hAnsi="Times New Roman" w:cs="Times New Roman"/>
          <w:sz w:val="24"/>
          <w:szCs w:val="24"/>
        </w:rPr>
        <w:t>.</w:t>
      </w:r>
      <w:r w:rsidR="0048289D">
        <w:rPr>
          <w:rFonts w:ascii="Times New Roman" w:hAnsi="Times New Roman" w:cs="Times New Roman"/>
          <w:sz w:val="24"/>
          <w:szCs w:val="24"/>
        </w:rPr>
        <w:t>2.</w:t>
      </w:r>
      <w:r w:rsidRPr="00D84380">
        <w:rPr>
          <w:rFonts w:ascii="Times New Roman" w:hAnsi="Times New Roman" w:cs="Times New Roman"/>
          <w:sz w:val="24"/>
          <w:szCs w:val="24"/>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84380" w:rsidRPr="00D84380" w:rsidRDefault="00D84380" w:rsidP="00D84380">
      <w:pPr>
        <w:autoSpaceDE w:val="0"/>
        <w:autoSpaceDN w:val="0"/>
        <w:adjustRightInd w:val="0"/>
        <w:spacing w:after="0" w:line="240" w:lineRule="auto"/>
        <w:ind w:firstLine="709"/>
        <w:jc w:val="both"/>
        <w:rPr>
          <w:rFonts w:ascii="Times New Roman" w:hAnsi="Times New Roman" w:cs="Times New Roman"/>
          <w:sz w:val="24"/>
          <w:szCs w:val="24"/>
        </w:rPr>
      </w:pPr>
      <w:r w:rsidRPr="00D8438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84380" w:rsidRPr="00D84380" w:rsidRDefault="00D84380" w:rsidP="00D84380">
      <w:pPr>
        <w:autoSpaceDE w:val="0"/>
        <w:autoSpaceDN w:val="0"/>
        <w:adjustRightInd w:val="0"/>
        <w:spacing w:after="0" w:line="240" w:lineRule="auto"/>
        <w:ind w:firstLine="709"/>
        <w:jc w:val="both"/>
        <w:rPr>
          <w:rFonts w:ascii="Times New Roman" w:hAnsi="Times New Roman" w:cs="Times New Roman"/>
          <w:sz w:val="24"/>
          <w:szCs w:val="24"/>
        </w:rPr>
      </w:pPr>
    </w:p>
    <w:p w:rsidR="00D84380" w:rsidRPr="004A6F25" w:rsidRDefault="00D84380" w:rsidP="00D84380">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4A6F25">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D84380" w:rsidRPr="00D84380" w:rsidRDefault="00D84380" w:rsidP="00D84380">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84380" w:rsidRDefault="00D84380" w:rsidP="00D84380">
      <w:pPr>
        <w:autoSpaceDE w:val="0"/>
        <w:autoSpaceDN w:val="0"/>
        <w:adjustRightInd w:val="0"/>
        <w:spacing w:after="0" w:line="240" w:lineRule="auto"/>
        <w:ind w:firstLine="709"/>
        <w:jc w:val="both"/>
        <w:rPr>
          <w:rFonts w:ascii="Times New Roman" w:hAnsi="Times New Roman" w:cs="Times New Roman"/>
          <w:sz w:val="24"/>
          <w:szCs w:val="24"/>
        </w:rPr>
      </w:pPr>
      <w:r w:rsidRPr="00D84380">
        <w:rPr>
          <w:rFonts w:ascii="Times New Roman" w:hAnsi="Times New Roman" w:cs="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D84380">
        <w:rPr>
          <w:rFonts w:ascii="Times New Roman" w:hAnsi="Times New Roman" w:cs="Times New Roman"/>
          <w:bCs/>
          <w:sz w:val="24"/>
          <w:szCs w:val="24"/>
        </w:rPr>
        <w:t xml:space="preserve"> </w:t>
      </w:r>
      <w:r w:rsidRPr="00D84380">
        <w:rPr>
          <w:rFonts w:ascii="Times New Roman" w:hAnsi="Times New Roman" w:cs="Times New Roman"/>
          <w:sz w:val="24"/>
          <w:szCs w:val="24"/>
        </w:rPr>
        <w:t>в досудебном (внесудебном) порядке (далее – жалоба).</w:t>
      </w:r>
    </w:p>
    <w:p w:rsidR="005C5480" w:rsidRPr="00D84380" w:rsidRDefault="005C5480" w:rsidP="00D84380">
      <w:pPr>
        <w:autoSpaceDE w:val="0"/>
        <w:autoSpaceDN w:val="0"/>
        <w:adjustRightInd w:val="0"/>
        <w:spacing w:after="0" w:line="240" w:lineRule="auto"/>
        <w:ind w:firstLine="709"/>
        <w:jc w:val="both"/>
        <w:rPr>
          <w:rFonts w:ascii="Times New Roman" w:hAnsi="Times New Roman" w:cs="Times New Roman"/>
          <w:sz w:val="24"/>
          <w:szCs w:val="24"/>
        </w:rPr>
      </w:pPr>
    </w:p>
    <w:p w:rsidR="003356C3" w:rsidRPr="00A95AD6" w:rsidRDefault="00D84380" w:rsidP="00D84380">
      <w:pPr>
        <w:autoSpaceDE w:val="0"/>
        <w:autoSpaceDN w:val="0"/>
        <w:adjustRightInd w:val="0"/>
        <w:spacing w:after="0" w:line="240" w:lineRule="auto"/>
        <w:ind w:firstLine="709"/>
        <w:jc w:val="both"/>
        <w:rPr>
          <w:rFonts w:ascii="Times New Roman" w:hAnsi="Times New Roman" w:cs="Times New Roman"/>
          <w:bCs/>
          <w:i/>
          <w:sz w:val="24"/>
          <w:szCs w:val="24"/>
        </w:rPr>
      </w:pPr>
      <w:r w:rsidRPr="00A95AD6">
        <w:rPr>
          <w:rFonts w:ascii="Times New Roman" w:hAnsi="Times New Roman" w:cs="Times New Roman"/>
          <w:bCs/>
          <w:i/>
          <w:sz w:val="24"/>
          <w:szCs w:val="24"/>
        </w:rPr>
        <w:t xml:space="preserve">5.2. </w:t>
      </w:r>
      <w:r w:rsidR="003356C3" w:rsidRPr="00A95AD6">
        <w:rPr>
          <w:rFonts w:ascii="Times New Roman" w:hAnsi="Times New Roman" w:cs="Times New Roman"/>
          <w:i/>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84380" w:rsidRPr="00D84380" w:rsidRDefault="00D84380" w:rsidP="00D84380">
      <w:pPr>
        <w:autoSpaceDE w:val="0"/>
        <w:autoSpaceDN w:val="0"/>
        <w:adjustRightInd w:val="0"/>
        <w:spacing w:after="0" w:line="240" w:lineRule="auto"/>
        <w:ind w:firstLine="709"/>
        <w:jc w:val="both"/>
        <w:rPr>
          <w:rFonts w:ascii="Times New Roman" w:hAnsi="Times New Roman" w:cs="Times New Roman"/>
          <w:bCs/>
          <w:sz w:val="24"/>
          <w:szCs w:val="24"/>
        </w:rPr>
      </w:pPr>
      <w:r w:rsidRPr="00D84380">
        <w:rPr>
          <w:rFonts w:ascii="Times New Roman" w:hAnsi="Times New Roman" w:cs="Times New Roman"/>
          <w:bCs/>
          <w:sz w:val="24"/>
          <w:szCs w:val="24"/>
        </w:rPr>
        <w:t xml:space="preserve">В досудебном (внесудебном) порядке </w:t>
      </w:r>
      <w:r>
        <w:rPr>
          <w:rFonts w:ascii="Times New Roman" w:hAnsi="Times New Roman" w:cs="Times New Roman"/>
          <w:bCs/>
          <w:sz w:val="24"/>
          <w:szCs w:val="24"/>
        </w:rPr>
        <w:t>з</w:t>
      </w:r>
      <w:r w:rsidRPr="00D84380">
        <w:rPr>
          <w:rFonts w:ascii="Times New Roman" w:hAnsi="Times New Roman" w:cs="Times New Roman"/>
          <w:bCs/>
          <w:sz w:val="24"/>
          <w:szCs w:val="24"/>
        </w:rPr>
        <w:t>аявитель (представитель</w:t>
      </w:r>
      <w:r>
        <w:rPr>
          <w:rFonts w:ascii="Times New Roman" w:hAnsi="Times New Roman" w:cs="Times New Roman"/>
          <w:bCs/>
          <w:sz w:val="24"/>
          <w:szCs w:val="24"/>
        </w:rPr>
        <w:t xml:space="preserve"> заявителя</w:t>
      </w:r>
      <w:r w:rsidRPr="00D84380">
        <w:rPr>
          <w:rFonts w:ascii="Times New Roman" w:hAnsi="Times New Roman" w:cs="Times New Roman"/>
          <w:bCs/>
          <w:sz w:val="24"/>
          <w:szCs w:val="24"/>
        </w:rPr>
        <w:t>) вправе обратиться с жалобой в письменной форме на бумажном носителе или в электронной форме:</w:t>
      </w:r>
    </w:p>
    <w:p w:rsidR="00D84380" w:rsidRPr="00D84380" w:rsidRDefault="00D84380" w:rsidP="00D84380">
      <w:pPr>
        <w:autoSpaceDE w:val="0"/>
        <w:autoSpaceDN w:val="0"/>
        <w:adjustRightInd w:val="0"/>
        <w:spacing w:after="0" w:line="240" w:lineRule="auto"/>
        <w:ind w:firstLine="709"/>
        <w:jc w:val="both"/>
        <w:rPr>
          <w:rFonts w:ascii="Times New Roman" w:hAnsi="Times New Roman" w:cs="Times New Roman"/>
          <w:bCs/>
          <w:sz w:val="24"/>
          <w:szCs w:val="24"/>
        </w:rPr>
      </w:pPr>
      <w:r w:rsidRPr="00D84380">
        <w:rPr>
          <w:rFonts w:ascii="Times New Roman" w:hAnsi="Times New Roman" w:cs="Times New Roman"/>
          <w:bCs/>
          <w:sz w:val="24"/>
          <w:szCs w:val="24"/>
        </w:rPr>
        <w:t>1) в Уполномоченный орган – на решение и (или) действия (бездействие) должностного лица, руководителя отраслевого (функционального) органа Уполномоченного органа, на решение и действия (бездействие) Уполномоченного органа, руководителя Уполномоченного органа;</w:t>
      </w:r>
    </w:p>
    <w:p w:rsidR="00D84380" w:rsidRPr="00D84380" w:rsidRDefault="00D84380" w:rsidP="00D84380">
      <w:pPr>
        <w:autoSpaceDE w:val="0"/>
        <w:autoSpaceDN w:val="0"/>
        <w:adjustRightInd w:val="0"/>
        <w:spacing w:after="0" w:line="240" w:lineRule="auto"/>
        <w:ind w:firstLine="709"/>
        <w:jc w:val="both"/>
        <w:rPr>
          <w:rFonts w:ascii="Times New Roman" w:hAnsi="Times New Roman" w:cs="Times New Roman"/>
          <w:bCs/>
          <w:sz w:val="24"/>
          <w:szCs w:val="24"/>
        </w:rPr>
      </w:pPr>
      <w:r w:rsidRPr="00D84380">
        <w:rPr>
          <w:rFonts w:ascii="Times New Roman" w:hAnsi="Times New Roman" w:cs="Times New Roman"/>
          <w:bCs/>
          <w:sz w:val="24"/>
          <w:szCs w:val="24"/>
        </w:rPr>
        <w:t>2) в вышестоящий орган на решение и (или) действия (бездействие) должностного лица, руководителя отраслевого (функционального) органа Уполномоченного органа;</w:t>
      </w:r>
    </w:p>
    <w:p w:rsidR="00D84380" w:rsidRPr="00D84380" w:rsidRDefault="00D84380" w:rsidP="00D84380">
      <w:pPr>
        <w:autoSpaceDE w:val="0"/>
        <w:autoSpaceDN w:val="0"/>
        <w:adjustRightInd w:val="0"/>
        <w:spacing w:after="0" w:line="240" w:lineRule="auto"/>
        <w:ind w:firstLine="709"/>
        <w:jc w:val="both"/>
        <w:rPr>
          <w:rFonts w:ascii="Times New Roman" w:hAnsi="Times New Roman" w:cs="Times New Roman"/>
          <w:bCs/>
          <w:sz w:val="24"/>
          <w:szCs w:val="24"/>
        </w:rPr>
      </w:pPr>
      <w:r w:rsidRPr="00D84380">
        <w:rPr>
          <w:rFonts w:ascii="Times New Roman" w:hAnsi="Times New Roman" w:cs="Times New Roman"/>
          <w:bCs/>
          <w:sz w:val="24"/>
          <w:szCs w:val="24"/>
        </w:rPr>
        <w:t>3) к руководителю многофункционального центра – на решения и действия (бездействие) работника многофункционального центра;</w:t>
      </w:r>
    </w:p>
    <w:p w:rsidR="00D84380" w:rsidRPr="00D84380" w:rsidRDefault="00D84380" w:rsidP="00D84380">
      <w:pPr>
        <w:autoSpaceDE w:val="0"/>
        <w:autoSpaceDN w:val="0"/>
        <w:adjustRightInd w:val="0"/>
        <w:spacing w:after="0" w:line="240" w:lineRule="auto"/>
        <w:ind w:firstLine="709"/>
        <w:jc w:val="both"/>
        <w:rPr>
          <w:rFonts w:ascii="Times New Roman" w:hAnsi="Times New Roman" w:cs="Times New Roman"/>
          <w:bCs/>
          <w:sz w:val="24"/>
          <w:szCs w:val="24"/>
        </w:rPr>
      </w:pPr>
      <w:r w:rsidRPr="00D84380">
        <w:rPr>
          <w:rFonts w:ascii="Times New Roman" w:hAnsi="Times New Roman" w:cs="Times New Roman"/>
          <w:bCs/>
          <w:sz w:val="24"/>
          <w:szCs w:val="24"/>
        </w:rPr>
        <w:t>4) к учредителю многофункционального центра – на решение и действия (бездействие) многофункционального центра.</w:t>
      </w:r>
    </w:p>
    <w:p w:rsidR="00D84380" w:rsidRDefault="00D84380" w:rsidP="00D84380">
      <w:pPr>
        <w:autoSpaceDE w:val="0"/>
        <w:autoSpaceDN w:val="0"/>
        <w:adjustRightInd w:val="0"/>
        <w:spacing w:after="0" w:line="240" w:lineRule="auto"/>
        <w:ind w:firstLine="709"/>
        <w:jc w:val="both"/>
        <w:rPr>
          <w:rFonts w:ascii="Times New Roman" w:hAnsi="Times New Roman" w:cs="Times New Roman"/>
          <w:sz w:val="24"/>
          <w:szCs w:val="24"/>
        </w:rPr>
      </w:pPr>
      <w:r w:rsidRPr="00D84380">
        <w:rPr>
          <w:rFonts w:ascii="Times New Roman" w:hAnsi="Times New Roman" w:cs="Times New Roman"/>
          <w:sz w:val="24"/>
          <w:szCs w:val="24"/>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C5480" w:rsidRPr="00D84380" w:rsidRDefault="005C5480" w:rsidP="00D84380">
      <w:pPr>
        <w:autoSpaceDE w:val="0"/>
        <w:autoSpaceDN w:val="0"/>
        <w:adjustRightInd w:val="0"/>
        <w:spacing w:after="0" w:line="240" w:lineRule="auto"/>
        <w:ind w:firstLine="709"/>
        <w:jc w:val="both"/>
        <w:rPr>
          <w:rFonts w:ascii="Times New Roman" w:hAnsi="Times New Roman" w:cs="Times New Roman"/>
          <w:bCs/>
          <w:sz w:val="24"/>
          <w:szCs w:val="24"/>
        </w:rPr>
      </w:pPr>
    </w:p>
    <w:p w:rsidR="00A95AD6" w:rsidRPr="00A95AD6" w:rsidRDefault="00D84380" w:rsidP="00A95AD6">
      <w:pPr>
        <w:pStyle w:val="11"/>
        <w:keepNext/>
        <w:keepLines/>
        <w:shd w:val="clear" w:color="auto" w:fill="auto"/>
        <w:tabs>
          <w:tab w:val="left" w:pos="676"/>
        </w:tabs>
        <w:spacing w:after="0" w:line="240" w:lineRule="auto"/>
        <w:ind w:right="200" w:firstLine="709"/>
        <w:jc w:val="both"/>
        <w:rPr>
          <w:i/>
          <w:sz w:val="24"/>
          <w:szCs w:val="24"/>
        </w:rPr>
      </w:pPr>
      <w:r w:rsidRPr="00A95AD6">
        <w:rPr>
          <w:i/>
          <w:sz w:val="24"/>
          <w:szCs w:val="24"/>
        </w:rPr>
        <w:t xml:space="preserve">5.3. </w:t>
      </w:r>
      <w:bookmarkStart w:id="17" w:name="bookmark19"/>
      <w:r w:rsidR="00A95AD6" w:rsidRPr="00A95AD6">
        <w:rPr>
          <w:i/>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17"/>
      <w:r w:rsidR="00A95AD6" w:rsidRPr="00A95AD6">
        <w:rPr>
          <w:i/>
          <w:sz w:val="24"/>
          <w:szCs w:val="24"/>
        </w:rPr>
        <w:t xml:space="preserve"> </w:t>
      </w:r>
      <w:bookmarkStart w:id="18" w:name="bookmark20"/>
      <w:r w:rsidR="00A95AD6" w:rsidRPr="00A95AD6">
        <w:rPr>
          <w:i/>
          <w:sz w:val="24"/>
          <w:szCs w:val="24"/>
        </w:rPr>
        <w:t>муниципальных услуг (функций)</w:t>
      </w:r>
      <w:bookmarkEnd w:id="18"/>
    </w:p>
    <w:p w:rsidR="00D84380" w:rsidRDefault="00D84380" w:rsidP="00D84380">
      <w:pPr>
        <w:autoSpaceDE w:val="0"/>
        <w:autoSpaceDN w:val="0"/>
        <w:adjustRightInd w:val="0"/>
        <w:spacing w:after="0" w:line="240" w:lineRule="auto"/>
        <w:ind w:firstLine="709"/>
        <w:jc w:val="both"/>
        <w:rPr>
          <w:rFonts w:ascii="Times New Roman" w:hAnsi="Times New Roman" w:cs="Times New Roman"/>
          <w:sz w:val="24"/>
          <w:szCs w:val="24"/>
        </w:rPr>
      </w:pPr>
      <w:r w:rsidRPr="00D84380">
        <w:rPr>
          <w:rFonts w:ascii="Times New Roman" w:hAnsi="Times New Roman" w:cs="Times New Roman"/>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Pr>
          <w:rFonts w:ascii="Times New Roman" w:hAnsi="Times New Roman" w:cs="Times New Roman"/>
          <w:sz w:val="24"/>
          <w:szCs w:val="24"/>
        </w:rPr>
        <w:t>з</w:t>
      </w:r>
      <w:r w:rsidRPr="00D84380">
        <w:rPr>
          <w:rFonts w:ascii="Times New Roman" w:hAnsi="Times New Roman" w:cs="Times New Roman"/>
          <w:sz w:val="24"/>
          <w:szCs w:val="24"/>
        </w:rPr>
        <w:t xml:space="preserve">аявителем (представителем </w:t>
      </w:r>
      <w:r>
        <w:rPr>
          <w:rFonts w:ascii="Times New Roman" w:hAnsi="Times New Roman" w:cs="Times New Roman"/>
          <w:sz w:val="24"/>
          <w:szCs w:val="24"/>
        </w:rPr>
        <w:t>з</w:t>
      </w:r>
      <w:r w:rsidRPr="00D84380">
        <w:rPr>
          <w:rFonts w:ascii="Times New Roman" w:hAnsi="Times New Roman" w:cs="Times New Roman"/>
          <w:sz w:val="24"/>
          <w:szCs w:val="24"/>
        </w:rPr>
        <w:t>аявителя).</w:t>
      </w:r>
    </w:p>
    <w:p w:rsidR="005C5480" w:rsidRPr="00D84380" w:rsidRDefault="005C5480" w:rsidP="00D84380">
      <w:pPr>
        <w:autoSpaceDE w:val="0"/>
        <w:autoSpaceDN w:val="0"/>
        <w:adjustRightInd w:val="0"/>
        <w:spacing w:after="0" w:line="240" w:lineRule="auto"/>
        <w:ind w:firstLine="709"/>
        <w:jc w:val="both"/>
        <w:rPr>
          <w:rFonts w:ascii="Times New Roman" w:hAnsi="Times New Roman" w:cs="Times New Roman"/>
          <w:b/>
          <w:bCs/>
          <w:sz w:val="24"/>
          <w:szCs w:val="24"/>
        </w:rPr>
      </w:pPr>
    </w:p>
    <w:p w:rsidR="00A95AD6" w:rsidRPr="00A95AD6" w:rsidRDefault="00D84380" w:rsidP="00A95AD6">
      <w:pPr>
        <w:pStyle w:val="11"/>
        <w:keepNext/>
        <w:keepLines/>
        <w:shd w:val="clear" w:color="auto" w:fill="auto"/>
        <w:tabs>
          <w:tab w:val="left" w:pos="1110"/>
        </w:tabs>
        <w:spacing w:after="0"/>
        <w:ind w:right="20" w:firstLine="720"/>
        <w:jc w:val="both"/>
        <w:rPr>
          <w:i/>
          <w:sz w:val="24"/>
          <w:szCs w:val="24"/>
        </w:rPr>
      </w:pPr>
      <w:r w:rsidRPr="00A95AD6">
        <w:rPr>
          <w:i/>
          <w:sz w:val="24"/>
          <w:szCs w:val="24"/>
        </w:rPr>
        <w:t xml:space="preserve">5.4. </w:t>
      </w:r>
      <w:bookmarkStart w:id="19" w:name="bookmark21"/>
      <w:r w:rsidR="00A95AD6" w:rsidRPr="00A95AD6">
        <w:rPr>
          <w:i/>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bookmarkEnd w:id="19"/>
      <w:r w:rsidR="00A95AD6" w:rsidRPr="00A95AD6">
        <w:rPr>
          <w:i/>
        </w:rPr>
        <w:t xml:space="preserve"> </w:t>
      </w:r>
      <w:bookmarkStart w:id="20" w:name="bookmark22"/>
      <w:r w:rsidR="00A95AD6" w:rsidRPr="00A95AD6">
        <w:rPr>
          <w:i/>
        </w:rPr>
        <w:t>услуги</w:t>
      </w:r>
      <w:bookmarkEnd w:id="20"/>
    </w:p>
    <w:p w:rsidR="00D84380" w:rsidRPr="00D84380" w:rsidRDefault="00D84380" w:rsidP="00D84380">
      <w:pPr>
        <w:autoSpaceDE w:val="0"/>
        <w:autoSpaceDN w:val="0"/>
        <w:adjustRightInd w:val="0"/>
        <w:spacing w:after="0" w:line="240" w:lineRule="auto"/>
        <w:ind w:firstLine="709"/>
        <w:jc w:val="both"/>
        <w:rPr>
          <w:rFonts w:ascii="Times New Roman" w:hAnsi="Times New Roman" w:cs="Times New Roman"/>
          <w:sz w:val="24"/>
          <w:szCs w:val="24"/>
        </w:rPr>
      </w:pPr>
      <w:r w:rsidRPr="00D84380">
        <w:rPr>
          <w:rFonts w:ascii="Times New Roman" w:hAnsi="Times New Roman" w:cs="Times New Roman"/>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84380" w:rsidRPr="00D84380" w:rsidRDefault="00D84380" w:rsidP="00D84380">
      <w:pPr>
        <w:autoSpaceDE w:val="0"/>
        <w:autoSpaceDN w:val="0"/>
        <w:adjustRightInd w:val="0"/>
        <w:spacing w:after="0" w:line="240" w:lineRule="auto"/>
        <w:ind w:firstLine="709"/>
        <w:jc w:val="both"/>
        <w:rPr>
          <w:rFonts w:ascii="Times New Roman" w:hAnsi="Times New Roman" w:cs="Times New Roman"/>
          <w:sz w:val="24"/>
          <w:szCs w:val="24"/>
        </w:rPr>
      </w:pPr>
      <w:r w:rsidRPr="00D84380">
        <w:rPr>
          <w:rFonts w:ascii="Times New Roman" w:hAnsi="Times New Roman" w:cs="Times New Roman"/>
          <w:sz w:val="24"/>
          <w:szCs w:val="24"/>
        </w:rPr>
        <w:t xml:space="preserve">1) Федеральным </w:t>
      </w:r>
      <w:hyperlink r:id="rId13" w:history="1">
        <w:r w:rsidRPr="00D84380">
          <w:rPr>
            <w:rFonts w:ascii="Times New Roman" w:hAnsi="Times New Roman" w:cs="Times New Roman"/>
            <w:sz w:val="24"/>
            <w:szCs w:val="24"/>
          </w:rPr>
          <w:t>законом</w:t>
        </w:r>
      </w:hyperlink>
      <w:r w:rsidR="007F4420">
        <w:t xml:space="preserve"> </w:t>
      </w:r>
      <w:r w:rsidR="007F4420" w:rsidRPr="007F4420">
        <w:rPr>
          <w:rFonts w:ascii="Times New Roman" w:hAnsi="Times New Roman" w:cs="Times New Roman"/>
          <w:sz w:val="24"/>
          <w:szCs w:val="24"/>
        </w:rPr>
        <w:t>№ 210-ФЗ</w:t>
      </w:r>
      <w:r w:rsidRPr="00D84380">
        <w:rPr>
          <w:rFonts w:ascii="Times New Roman" w:hAnsi="Times New Roman" w:cs="Times New Roman"/>
          <w:sz w:val="24"/>
          <w:szCs w:val="24"/>
        </w:rPr>
        <w:t>;</w:t>
      </w:r>
    </w:p>
    <w:p w:rsidR="00D84380" w:rsidRPr="00D84380" w:rsidRDefault="00D84380" w:rsidP="00D84380">
      <w:pPr>
        <w:autoSpaceDE w:val="0"/>
        <w:autoSpaceDN w:val="0"/>
        <w:adjustRightInd w:val="0"/>
        <w:spacing w:after="0" w:line="240" w:lineRule="auto"/>
        <w:ind w:firstLine="709"/>
        <w:jc w:val="both"/>
        <w:rPr>
          <w:rFonts w:ascii="Times New Roman" w:hAnsi="Times New Roman" w:cs="Times New Roman"/>
          <w:sz w:val="24"/>
          <w:szCs w:val="24"/>
        </w:rPr>
      </w:pPr>
      <w:r w:rsidRPr="00D84380">
        <w:rPr>
          <w:rFonts w:ascii="Times New Roman" w:hAnsi="Times New Roman" w:cs="Times New Roman"/>
          <w:sz w:val="24"/>
          <w:szCs w:val="24"/>
        </w:rPr>
        <w:t xml:space="preserve">2) </w:t>
      </w:r>
      <w:hyperlink r:id="rId14" w:history="1">
        <w:r w:rsidRPr="00D84380">
          <w:rPr>
            <w:rFonts w:ascii="Times New Roman" w:hAnsi="Times New Roman" w:cs="Times New Roman"/>
            <w:sz w:val="24"/>
            <w:szCs w:val="24"/>
          </w:rPr>
          <w:t>постановлением</w:t>
        </w:r>
      </w:hyperlink>
      <w:r w:rsidRPr="00D84380">
        <w:rPr>
          <w:rFonts w:ascii="Times New Roman" w:hAnsi="Times New Roman" w:cs="Times New Roman"/>
          <w:sz w:val="24"/>
          <w:szCs w:val="24"/>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84380" w:rsidRPr="00D84380" w:rsidRDefault="00D84380" w:rsidP="00D84380">
      <w:pPr>
        <w:spacing w:after="0" w:line="240" w:lineRule="auto"/>
        <w:ind w:firstLine="709"/>
        <w:jc w:val="both"/>
        <w:rPr>
          <w:rFonts w:ascii="Times New Roman" w:hAnsi="Times New Roman" w:cs="Times New Roman"/>
          <w:sz w:val="24"/>
          <w:szCs w:val="24"/>
        </w:rPr>
      </w:pPr>
    </w:p>
    <w:p w:rsidR="002A764D" w:rsidRPr="004A6F25" w:rsidRDefault="002A764D" w:rsidP="002A764D">
      <w:pPr>
        <w:widowControl w:val="0"/>
        <w:tabs>
          <w:tab w:val="left" w:pos="567"/>
        </w:tabs>
        <w:spacing w:after="0" w:line="240" w:lineRule="auto"/>
        <w:ind w:firstLine="709"/>
        <w:contextualSpacing/>
        <w:jc w:val="center"/>
        <w:rPr>
          <w:rFonts w:ascii="Times New Roman" w:hAnsi="Times New Roman" w:cs="Times New Roman"/>
          <w:b/>
          <w:sz w:val="24"/>
          <w:szCs w:val="24"/>
        </w:rPr>
      </w:pPr>
      <w:r w:rsidRPr="004A6F25">
        <w:rPr>
          <w:rFonts w:ascii="Times New Roman" w:hAnsi="Times New Roman" w:cs="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A764D" w:rsidRPr="002A764D" w:rsidRDefault="002A764D" w:rsidP="002A764D">
      <w:pPr>
        <w:widowControl w:val="0"/>
        <w:tabs>
          <w:tab w:val="left" w:pos="567"/>
        </w:tabs>
        <w:spacing w:after="0" w:line="240" w:lineRule="auto"/>
        <w:ind w:firstLine="709"/>
        <w:contextualSpacing/>
        <w:jc w:val="center"/>
        <w:rPr>
          <w:rFonts w:ascii="Times New Roman" w:hAnsi="Times New Roman" w:cs="Times New Roman"/>
          <w:b/>
          <w:sz w:val="24"/>
          <w:szCs w:val="24"/>
        </w:rPr>
      </w:pPr>
    </w:p>
    <w:p w:rsidR="00A95AD6" w:rsidRPr="00A95AD6" w:rsidRDefault="002A764D" w:rsidP="00A95AD6">
      <w:pPr>
        <w:spacing w:after="0" w:line="240" w:lineRule="auto"/>
        <w:ind w:firstLine="709"/>
        <w:jc w:val="both"/>
        <w:rPr>
          <w:rFonts w:ascii="Times New Roman" w:hAnsi="Times New Roman" w:cs="Times New Roman"/>
          <w:i/>
          <w:sz w:val="24"/>
          <w:szCs w:val="24"/>
        </w:rPr>
      </w:pPr>
      <w:r w:rsidRPr="00A95AD6">
        <w:rPr>
          <w:rFonts w:ascii="Times New Roman" w:hAnsi="Times New Roman" w:cs="Times New Roman"/>
          <w:i/>
          <w:sz w:val="24"/>
          <w:szCs w:val="24"/>
        </w:rPr>
        <w:t xml:space="preserve">6.1 </w:t>
      </w:r>
      <w:r w:rsidR="00A95AD6" w:rsidRPr="00A95AD6">
        <w:rPr>
          <w:rFonts w:ascii="Times New Roman" w:hAnsi="Times New Roman" w:cs="Times New Roman"/>
          <w:i/>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A764D" w:rsidRPr="002A764D" w:rsidRDefault="002A764D" w:rsidP="002A76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764D">
        <w:rPr>
          <w:rFonts w:ascii="Times New Roman" w:hAnsi="Times New Roman" w:cs="Times New Roman"/>
          <w:sz w:val="24"/>
          <w:szCs w:val="24"/>
        </w:rPr>
        <w:t>Многофункциональный центр осуществляет:</w:t>
      </w:r>
    </w:p>
    <w:p w:rsidR="002A764D" w:rsidRPr="002A764D" w:rsidRDefault="002A764D" w:rsidP="002A764D">
      <w:pPr>
        <w:autoSpaceDE w:val="0"/>
        <w:autoSpaceDN w:val="0"/>
        <w:adjustRightInd w:val="0"/>
        <w:spacing w:after="0" w:line="240" w:lineRule="auto"/>
        <w:ind w:firstLine="709"/>
        <w:jc w:val="both"/>
        <w:rPr>
          <w:rFonts w:ascii="Times New Roman" w:hAnsi="Times New Roman" w:cs="Times New Roman"/>
          <w:sz w:val="24"/>
          <w:szCs w:val="24"/>
        </w:rPr>
      </w:pPr>
      <w:r w:rsidRPr="002A764D">
        <w:rPr>
          <w:rFonts w:ascii="Times New Roman" w:hAnsi="Times New Roman" w:cs="Times New Roman"/>
          <w:sz w:val="24"/>
          <w:szCs w:val="24"/>
        </w:rPr>
        <w:t xml:space="preserve">1) информирование </w:t>
      </w:r>
      <w:r>
        <w:rPr>
          <w:rFonts w:ascii="Times New Roman" w:hAnsi="Times New Roman" w:cs="Times New Roman"/>
          <w:sz w:val="24"/>
          <w:szCs w:val="24"/>
        </w:rPr>
        <w:t>з</w:t>
      </w:r>
      <w:r w:rsidRPr="002A764D">
        <w:rPr>
          <w:rFonts w:ascii="Times New Roman" w:hAnsi="Times New Roman" w:cs="Times New Roman"/>
          <w:sz w:val="24"/>
          <w:szCs w:val="24"/>
        </w:rPr>
        <w:t xml:space="preserve">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w:t>
      </w:r>
      <w:r>
        <w:rPr>
          <w:rFonts w:ascii="Times New Roman" w:hAnsi="Times New Roman" w:cs="Times New Roman"/>
          <w:sz w:val="24"/>
          <w:szCs w:val="24"/>
        </w:rPr>
        <w:t>з</w:t>
      </w:r>
      <w:r w:rsidRPr="002A764D">
        <w:rPr>
          <w:rFonts w:ascii="Times New Roman" w:hAnsi="Times New Roman" w:cs="Times New Roman"/>
          <w:sz w:val="24"/>
          <w:szCs w:val="24"/>
        </w:rPr>
        <w:t>аявителей о порядке предоставления муниципальной услуги в многофункциональном центре;</w:t>
      </w:r>
    </w:p>
    <w:p w:rsidR="002A764D" w:rsidRPr="002A764D" w:rsidRDefault="002A764D" w:rsidP="002A764D">
      <w:pPr>
        <w:autoSpaceDE w:val="0"/>
        <w:autoSpaceDN w:val="0"/>
        <w:adjustRightInd w:val="0"/>
        <w:spacing w:after="0" w:line="240" w:lineRule="auto"/>
        <w:ind w:firstLine="709"/>
        <w:jc w:val="both"/>
        <w:rPr>
          <w:rFonts w:ascii="Times New Roman" w:hAnsi="Times New Roman" w:cs="Times New Roman"/>
          <w:sz w:val="24"/>
          <w:szCs w:val="24"/>
        </w:rPr>
      </w:pPr>
      <w:r w:rsidRPr="002A764D">
        <w:rPr>
          <w:rFonts w:ascii="Times New Roman" w:hAnsi="Times New Roman" w:cs="Times New Roman"/>
          <w:sz w:val="24"/>
          <w:szCs w:val="24"/>
        </w:rPr>
        <w:t xml:space="preserve">2) выдачу </w:t>
      </w:r>
      <w:r>
        <w:rPr>
          <w:rFonts w:ascii="Times New Roman" w:hAnsi="Times New Roman" w:cs="Times New Roman"/>
          <w:sz w:val="24"/>
          <w:szCs w:val="24"/>
        </w:rPr>
        <w:t>з</w:t>
      </w:r>
      <w:r w:rsidRPr="002A764D">
        <w:rPr>
          <w:rFonts w:ascii="Times New Roman" w:hAnsi="Times New Roman" w:cs="Times New Roman"/>
          <w:sz w:val="24"/>
          <w:szCs w:val="24"/>
        </w:rPr>
        <w:t>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2A764D" w:rsidRPr="002A764D" w:rsidRDefault="002A764D" w:rsidP="002A76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764D">
        <w:rPr>
          <w:rFonts w:ascii="Times New Roman" w:hAnsi="Times New Roman" w:cs="Times New Roman"/>
          <w:sz w:val="24"/>
          <w:szCs w:val="24"/>
        </w:rPr>
        <w:t>3) иные процедуры и действия, предусмотренные Федеральным законом № 210-ФЗ.</w:t>
      </w:r>
    </w:p>
    <w:p w:rsidR="002A764D" w:rsidRDefault="002A764D" w:rsidP="002A76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764D">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C5480" w:rsidRPr="002A764D" w:rsidRDefault="005C5480" w:rsidP="002A76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95AD6" w:rsidRPr="007D4E25" w:rsidRDefault="002A764D" w:rsidP="002A764D">
      <w:pPr>
        <w:spacing w:after="0" w:line="240" w:lineRule="auto"/>
        <w:ind w:firstLine="709"/>
        <w:jc w:val="both"/>
        <w:rPr>
          <w:rFonts w:ascii="Times New Roman" w:hAnsi="Times New Roman" w:cs="Times New Roman"/>
          <w:i/>
          <w:sz w:val="24"/>
          <w:szCs w:val="24"/>
        </w:rPr>
      </w:pPr>
      <w:r w:rsidRPr="00A95AD6">
        <w:rPr>
          <w:rFonts w:ascii="Times New Roman" w:hAnsi="Times New Roman" w:cs="Times New Roman"/>
          <w:i/>
          <w:sz w:val="24"/>
          <w:szCs w:val="24"/>
        </w:rPr>
        <w:t>6.2.</w:t>
      </w:r>
      <w:r w:rsidR="00A95AD6" w:rsidRPr="007D4E25">
        <w:rPr>
          <w:rFonts w:ascii="Times New Roman" w:hAnsi="Times New Roman" w:cs="Times New Roman"/>
          <w:i/>
          <w:sz w:val="24"/>
          <w:szCs w:val="24"/>
        </w:rPr>
        <w:t xml:space="preserve"> </w:t>
      </w:r>
      <w:r w:rsidR="00A95AD6" w:rsidRPr="00A95AD6">
        <w:rPr>
          <w:rFonts w:ascii="Times New Roman" w:hAnsi="Times New Roman" w:cs="Times New Roman"/>
          <w:i/>
          <w:sz w:val="24"/>
          <w:szCs w:val="24"/>
        </w:rPr>
        <w:t>Информирование заявителей</w:t>
      </w:r>
      <w:r w:rsidRPr="00A95AD6">
        <w:rPr>
          <w:rFonts w:ascii="Times New Roman" w:hAnsi="Times New Roman" w:cs="Times New Roman"/>
          <w:i/>
          <w:sz w:val="24"/>
          <w:szCs w:val="24"/>
        </w:rPr>
        <w:t xml:space="preserve"> </w:t>
      </w:r>
    </w:p>
    <w:p w:rsidR="002A764D" w:rsidRPr="002A764D" w:rsidRDefault="002A764D" w:rsidP="002A764D">
      <w:pPr>
        <w:spacing w:after="0" w:line="240" w:lineRule="auto"/>
        <w:ind w:firstLine="709"/>
        <w:jc w:val="both"/>
        <w:rPr>
          <w:rFonts w:ascii="Times New Roman" w:hAnsi="Times New Roman" w:cs="Times New Roman"/>
          <w:sz w:val="24"/>
          <w:szCs w:val="24"/>
        </w:rPr>
      </w:pPr>
      <w:r w:rsidRPr="002A764D">
        <w:rPr>
          <w:rFonts w:ascii="Times New Roman" w:hAnsi="Times New Roman" w:cs="Times New Roman"/>
          <w:sz w:val="24"/>
          <w:szCs w:val="24"/>
        </w:rPr>
        <w:t xml:space="preserve">Информирование </w:t>
      </w:r>
      <w:r>
        <w:rPr>
          <w:rFonts w:ascii="Times New Roman" w:hAnsi="Times New Roman" w:cs="Times New Roman"/>
          <w:sz w:val="24"/>
          <w:szCs w:val="24"/>
        </w:rPr>
        <w:t>з</w:t>
      </w:r>
      <w:r w:rsidRPr="002A764D">
        <w:rPr>
          <w:rFonts w:ascii="Times New Roman" w:hAnsi="Times New Roman" w:cs="Times New Roman"/>
          <w:sz w:val="24"/>
          <w:szCs w:val="24"/>
        </w:rPr>
        <w:t xml:space="preserve">аявителя многофункциональными центрами осуществляется следующими способами: </w:t>
      </w:r>
    </w:p>
    <w:p w:rsidR="002A764D" w:rsidRPr="002A764D" w:rsidRDefault="002A764D" w:rsidP="002A764D">
      <w:pPr>
        <w:spacing w:after="0" w:line="240" w:lineRule="auto"/>
        <w:ind w:firstLine="709"/>
        <w:jc w:val="both"/>
        <w:rPr>
          <w:rFonts w:ascii="Times New Roman" w:hAnsi="Times New Roman" w:cs="Times New Roman"/>
          <w:sz w:val="24"/>
          <w:szCs w:val="24"/>
        </w:rPr>
      </w:pPr>
      <w:r w:rsidRPr="002A764D">
        <w:rPr>
          <w:rFonts w:ascii="Times New Roman" w:hAnsi="Times New Roman" w:cs="Times New Roman"/>
          <w:sz w:val="24"/>
          <w:szCs w:val="24"/>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A764D" w:rsidRPr="002A764D" w:rsidRDefault="002A764D" w:rsidP="002A764D">
      <w:pPr>
        <w:spacing w:after="0" w:line="240" w:lineRule="auto"/>
        <w:ind w:firstLine="709"/>
        <w:jc w:val="both"/>
        <w:rPr>
          <w:rFonts w:ascii="Times New Roman" w:hAnsi="Times New Roman" w:cs="Times New Roman"/>
          <w:sz w:val="24"/>
          <w:szCs w:val="24"/>
        </w:rPr>
      </w:pPr>
      <w:r w:rsidRPr="002A764D">
        <w:rPr>
          <w:rFonts w:ascii="Times New Roman" w:hAnsi="Times New Roman" w:cs="Times New Roman"/>
          <w:sz w:val="24"/>
          <w:szCs w:val="24"/>
        </w:rPr>
        <w:lastRenderedPageBreak/>
        <w:t xml:space="preserve">2) при обращении </w:t>
      </w:r>
      <w:r>
        <w:rPr>
          <w:rFonts w:ascii="Times New Roman" w:hAnsi="Times New Roman" w:cs="Times New Roman"/>
          <w:sz w:val="24"/>
          <w:szCs w:val="24"/>
        </w:rPr>
        <w:t>з</w:t>
      </w:r>
      <w:r w:rsidRPr="002A764D">
        <w:rPr>
          <w:rFonts w:ascii="Times New Roman" w:hAnsi="Times New Roman" w:cs="Times New Roman"/>
          <w:sz w:val="24"/>
          <w:szCs w:val="24"/>
        </w:rPr>
        <w:t>аявителя в многофункциональный центр лично, по телефону, посредством почтовых отправлений, либо по электронной почте.</w:t>
      </w:r>
    </w:p>
    <w:p w:rsidR="002A764D" w:rsidRPr="002A764D" w:rsidRDefault="002A764D" w:rsidP="002A764D">
      <w:pPr>
        <w:spacing w:after="0" w:line="240" w:lineRule="auto"/>
        <w:ind w:firstLine="709"/>
        <w:jc w:val="both"/>
        <w:rPr>
          <w:rFonts w:ascii="Times New Roman" w:hAnsi="Times New Roman" w:cs="Times New Roman"/>
          <w:sz w:val="24"/>
          <w:szCs w:val="24"/>
        </w:rPr>
      </w:pPr>
      <w:r w:rsidRPr="002A764D">
        <w:rPr>
          <w:rFonts w:ascii="Times New Roman" w:hAnsi="Times New Roman" w:cs="Times New Roman"/>
          <w:sz w:val="24"/>
          <w:szCs w:val="24"/>
        </w:rPr>
        <w:t>При личном обращении работник многофункционального центра</w:t>
      </w:r>
      <w:r w:rsidRPr="002A764D" w:rsidDel="006864D0">
        <w:rPr>
          <w:rFonts w:ascii="Times New Roman" w:hAnsi="Times New Roman" w:cs="Times New Roman"/>
          <w:sz w:val="24"/>
          <w:szCs w:val="24"/>
        </w:rPr>
        <w:t xml:space="preserve"> </w:t>
      </w:r>
      <w:r w:rsidRPr="002A764D">
        <w:rPr>
          <w:rFonts w:ascii="Times New Roman" w:hAnsi="Times New Roman" w:cs="Times New Roman"/>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A764D" w:rsidRPr="002A764D" w:rsidRDefault="002A764D" w:rsidP="002A764D">
      <w:pPr>
        <w:spacing w:after="0" w:line="240" w:lineRule="auto"/>
        <w:ind w:firstLine="709"/>
        <w:jc w:val="both"/>
        <w:rPr>
          <w:rFonts w:ascii="Times New Roman" w:hAnsi="Times New Roman" w:cs="Times New Roman"/>
          <w:sz w:val="24"/>
          <w:szCs w:val="24"/>
        </w:rPr>
      </w:pPr>
      <w:r w:rsidRPr="002A764D">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Pr>
          <w:rFonts w:ascii="Times New Roman" w:hAnsi="Times New Roman" w:cs="Times New Roman"/>
          <w:sz w:val="24"/>
          <w:szCs w:val="24"/>
        </w:rPr>
        <w:t>з</w:t>
      </w:r>
      <w:r w:rsidRPr="002A764D">
        <w:rPr>
          <w:rFonts w:ascii="Times New Roman" w:hAnsi="Times New Roman" w:cs="Times New Roman"/>
          <w:sz w:val="24"/>
          <w:szCs w:val="24"/>
        </w:rPr>
        <w:t>аявителя по телефону работник многофункционального центра</w:t>
      </w:r>
      <w:r w:rsidRPr="002A764D" w:rsidDel="006864D0">
        <w:rPr>
          <w:rFonts w:ascii="Times New Roman" w:hAnsi="Times New Roman" w:cs="Times New Roman"/>
          <w:sz w:val="24"/>
          <w:szCs w:val="24"/>
        </w:rPr>
        <w:t xml:space="preserve"> </w:t>
      </w:r>
      <w:r>
        <w:rPr>
          <w:rFonts w:ascii="Times New Roman" w:hAnsi="Times New Roman" w:cs="Times New Roman"/>
          <w:sz w:val="24"/>
          <w:szCs w:val="24"/>
        </w:rPr>
        <w:t>осуществляет не более 10 минут.</w:t>
      </w:r>
      <w:r w:rsidRPr="002A764D">
        <w:rPr>
          <w:rFonts w:ascii="Times New Roman" w:hAnsi="Times New Roman" w:cs="Times New Roman"/>
          <w:sz w:val="24"/>
          <w:szCs w:val="24"/>
        </w:rPr>
        <w:t xml:space="preserve"> </w:t>
      </w:r>
    </w:p>
    <w:p w:rsidR="002A764D" w:rsidRPr="002A764D" w:rsidRDefault="002A764D" w:rsidP="002A764D">
      <w:pPr>
        <w:tabs>
          <w:tab w:val="left" w:pos="7920"/>
        </w:tabs>
        <w:spacing w:after="0" w:line="240" w:lineRule="auto"/>
        <w:ind w:firstLine="709"/>
        <w:jc w:val="both"/>
        <w:rPr>
          <w:rFonts w:ascii="Times New Roman" w:hAnsi="Times New Roman" w:cs="Times New Roman"/>
          <w:sz w:val="24"/>
          <w:szCs w:val="24"/>
        </w:rPr>
      </w:pPr>
      <w:r w:rsidRPr="002A764D">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Pr>
          <w:rFonts w:ascii="Times New Roman" w:hAnsi="Times New Roman" w:cs="Times New Roman"/>
          <w:sz w:val="24"/>
          <w:szCs w:val="24"/>
        </w:rPr>
        <w:t>з</w:t>
      </w:r>
      <w:r w:rsidRPr="002A764D">
        <w:rPr>
          <w:rFonts w:ascii="Times New Roman" w:hAnsi="Times New Roman" w:cs="Times New Roman"/>
          <w:sz w:val="24"/>
          <w:szCs w:val="24"/>
        </w:rPr>
        <w:t>аявителю:</w:t>
      </w:r>
    </w:p>
    <w:p w:rsidR="002A764D" w:rsidRPr="002A764D" w:rsidRDefault="002A764D" w:rsidP="002A764D">
      <w:pPr>
        <w:tabs>
          <w:tab w:val="left" w:pos="7920"/>
        </w:tabs>
        <w:spacing w:after="0" w:line="240" w:lineRule="auto"/>
        <w:ind w:firstLine="709"/>
        <w:jc w:val="both"/>
        <w:rPr>
          <w:rFonts w:ascii="Times New Roman" w:hAnsi="Times New Roman" w:cs="Times New Roman"/>
          <w:sz w:val="24"/>
          <w:szCs w:val="24"/>
        </w:rPr>
      </w:pPr>
      <w:r w:rsidRPr="002A764D">
        <w:rPr>
          <w:rFonts w:ascii="Times New Roman" w:hAnsi="Times New Roman" w:cs="Times New Roman"/>
          <w:sz w:val="24"/>
          <w:szCs w:val="24"/>
        </w:rPr>
        <w:t xml:space="preserve">1) изложить обращение в письменной форме (ответ направляется </w:t>
      </w:r>
      <w:r>
        <w:rPr>
          <w:rFonts w:ascii="Times New Roman" w:hAnsi="Times New Roman" w:cs="Times New Roman"/>
          <w:sz w:val="24"/>
          <w:szCs w:val="24"/>
        </w:rPr>
        <w:t>з</w:t>
      </w:r>
      <w:r w:rsidRPr="002A764D">
        <w:rPr>
          <w:rFonts w:ascii="Times New Roman" w:hAnsi="Times New Roman" w:cs="Times New Roman"/>
          <w:sz w:val="24"/>
          <w:szCs w:val="24"/>
        </w:rPr>
        <w:t>аявителю в соответствии со способом, указанным в обращении);</w:t>
      </w:r>
    </w:p>
    <w:p w:rsidR="002A764D" w:rsidRPr="002A764D" w:rsidRDefault="002A764D" w:rsidP="002A764D">
      <w:pPr>
        <w:tabs>
          <w:tab w:val="left" w:pos="7920"/>
        </w:tabs>
        <w:spacing w:after="0" w:line="240" w:lineRule="auto"/>
        <w:ind w:firstLine="709"/>
        <w:jc w:val="both"/>
        <w:rPr>
          <w:rFonts w:ascii="Times New Roman" w:hAnsi="Times New Roman" w:cs="Times New Roman"/>
          <w:sz w:val="24"/>
          <w:szCs w:val="24"/>
        </w:rPr>
      </w:pPr>
      <w:r w:rsidRPr="002A764D">
        <w:rPr>
          <w:rFonts w:ascii="Times New Roman" w:hAnsi="Times New Roman" w:cs="Times New Roman"/>
          <w:sz w:val="24"/>
          <w:szCs w:val="24"/>
        </w:rPr>
        <w:t>2) назначить другое время для консультаций.</w:t>
      </w:r>
    </w:p>
    <w:p w:rsidR="002A764D" w:rsidRDefault="002A764D" w:rsidP="002A764D">
      <w:pPr>
        <w:spacing w:after="0" w:line="240" w:lineRule="auto"/>
        <w:ind w:firstLine="709"/>
        <w:jc w:val="both"/>
        <w:rPr>
          <w:rFonts w:ascii="Times New Roman" w:hAnsi="Times New Roman" w:cs="Times New Roman"/>
          <w:sz w:val="24"/>
          <w:szCs w:val="24"/>
        </w:rPr>
      </w:pPr>
      <w:r w:rsidRPr="002A764D">
        <w:rPr>
          <w:rFonts w:ascii="Times New Roman" w:hAnsi="Times New Roman" w:cs="Times New Roman"/>
          <w:sz w:val="24"/>
          <w:szCs w:val="24"/>
        </w:rPr>
        <w:t xml:space="preserve">При консультировании по письменным обращениям </w:t>
      </w:r>
      <w:r>
        <w:rPr>
          <w:rFonts w:ascii="Times New Roman" w:hAnsi="Times New Roman" w:cs="Times New Roman"/>
          <w:sz w:val="24"/>
          <w:szCs w:val="24"/>
        </w:rPr>
        <w:t>з</w:t>
      </w:r>
      <w:r w:rsidRPr="002A764D">
        <w:rPr>
          <w:rFonts w:ascii="Times New Roman" w:hAnsi="Times New Roman" w:cs="Times New Roman"/>
          <w:sz w:val="24"/>
          <w:szCs w:val="24"/>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2A764D" w:rsidDel="006864D0">
        <w:rPr>
          <w:rFonts w:ascii="Times New Roman" w:hAnsi="Times New Roman" w:cs="Times New Roman"/>
          <w:sz w:val="24"/>
          <w:szCs w:val="24"/>
        </w:rPr>
        <w:t xml:space="preserve"> </w:t>
      </w:r>
      <w:r w:rsidRPr="002A764D">
        <w:rPr>
          <w:rFonts w:ascii="Times New Roman" w:hAnsi="Times New Roman" w:cs="Times New Roman"/>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2A764D" w:rsidDel="006864D0">
        <w:rPr>
          <w:rFonts w:ascii="Times New Roman" w:hAnsi="Times New Roman" w:cs="Times New Roman"/>
          <w:sz w:val="24"/>
          <w:szCs w:val="24"/>
        </w:rPr>
        <w:t xml:space="preserve"> </w:t>
      </w:r>
      <w:r w:rsidRPr="002A764D">
        <w:rPr>
          <w:rFonts w:ascii="Times New Roman" w:hAnsi="Times New Roman" w:cs="Times New Roman"/>
          <w:sz w:val="24"/>
          <w:szCs w:val="24"/>
        </w:rPr>
        <w:t>в письменной форме.</w:t>
      </w:r>
    </w:p>
    <w:p w:rsidR="00A95AD6" w:rsidRDefault="00A95AD6" w:rsidP="002A764D">
      <w:pPr>
        <w:spacing w:after="0" w:line="240" w:lineRule="auto"/>
        <w:ind w:firstLine="709"/>
        <w:jc w:val="both"/>
        <w:rPr>
          <w:rFonts w:ascii="Times New Roman" w:hAnsi="Times New Roman" w:cs="Times New Roman"/>
          <w:sz w:val="24"/>
          <w:szCs w:val="24"/>
        </w:rPr>
      </w:pPr>
    </w:p>
    <w:p w:rsidR="00A95AD6" w:rsidRPr="00A95AD6" w:rsidRDefault="002A764D" w:rsidP="002A764D">
      <w:pPr>
        <w:spacing w:after="0" w:line="240" w:lineRule="auto"/>
        <w:ind w:firstLine="709"/>
        <w:jc w:val="both"/>
        <w:rPr>
          <w:rFonts w:ascii="Times New Roman" w:hAnsi="Times New Roman" w:cs="Times New Roman"/>
          <w:i/>
          <w:sz w:val="24"/>
          <w:szCs w:val="24"/>
        </w:rPr>
      </w:pPr>
      <w:r w:rsidRPr="00A95AD6">
        <w:rPr>
          <w:rFonts w:ascii="Times New Roman" w:hAnsi="Times New Roman" w:cs="Times New Roman"/>
          <w:i/>
          <w:sz w:val="24"/>
          <w:szCs w:val="24"/>
        </w:rPr>
        <w:t xml:space="preserve">6.3. </w:t>
      </w:r>
      <w:r w:rsidR="00A95AD6" w:rsidRPr="00A95AD6">
        <w:rPr>
          <w:rFonts w:ascii="Times New Roman" w:hAnsi="Times New Roman" w:cs="Times New Roman"/>
          <w:i/>
          <w:sz w:val="24"/>
          <w:szCs w:val="24"/>
        </w:rPr>
        <w:t>Выдача заявителю результата предоставления муниципальной услуги</w:t>
      </w:r>
    </w:p>
    <w:p w:rsidR="002A764D" w:rsidRPr="0019466F" w:rsidRDefault="00A95AD6" w:rsidP="002A76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r w:rsidR="002A764D" w:rsidRPr="002A764D">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0019466F" w:rsidRPr="0019466F">
        <w:rPr>
          <w:rFonts w:ascii="Times New Roman" w:hAnsi="Times New Roman" w:cs="Times New Roman"/>
          <w:sz w:val="24"/>
          <w:szCs w:val="24"/>
        </w:rPr>
        <w:t>постановлением Правительства РФ от 27.09.2011</w:t>
      </w:r>
      <w:r w:rsidR="007F4420">
        <w:rPr>
          <w:rFonts w:ascii="Times New Roman" w:hAnsi="Times New Roman" w:cs="Times New Roman"/>
          <w:sz w:val="24"/>
          <w:szCs w:val="24"/>
        </w:rPr>
        <w:t xml:space="preserve"> </w:t>
      </w:r>
      <w:r w:rsidR="0019466F" w:rsidRPr="0019466F">
        <w:rPr>
          <w:rFonts w:ascii="Times New Roman" w:hAnsi="Times New Roman" w:cs="Times New Roman"/>
          <w:sz w:val="24"/>
          <w:szCs w:val="24"/>
        </w:rPr>
        <w:t>№</w:t>
      </w:r>
      <w:r w:rsidR="007F4420">
        <w:rPr>
          <w:rFonts w:ascii="Times New Roman" w:hAnsi="Times New Roman" w:cs="Times New Roman"/>
          <w:sz w:val="24"/>
          <w:szCs w:val="24"/>
        </w:rPr>
        <w:t xml:space="preserve"> </w:t>
      </w:r>
      <w:r w:rsidR="0019466F" w:rsidRPr="0019466F">
        <w:rPr>
          <w:rFonts w:ascii="Times New Roman" w:hAnsi="Times New Roman" w:cs="Times New Roman"/>
          <w:sz w:val="24"/>
          <w:szCs w:val="24"/>
        </w:rPr>
        <w:t>797</w:t>
      </w:r>
      <w:r w:rsidR="007F4420">
        <w:rPr>
          <w:rFonts w:ascii="Times New Roman" w:hAnsi="Times New Roman" w:cs="Times New Roman"/>
          <w:sz w:val="24"/>
          <w:szCs w:val="24"/>
        </w:rPr>
        <w:t xml:space="preserve"> «</w:t>
      </w:r>
      <w:r w:rsidR="0019466F" w:rsidRPr="0019466F">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7F4420">
        <w:rPr>
          <w:rFonts w:ascii="Times New Roman" w:hAnsi="Times New Roman" w:cs="Times New Roman"/>
          <w:sz w:val="24"/>
          <w:szCs w:val="24"/>
        </w:rPr>
        <w:t>»</w:t>
      </w:r>
      <w:r w:rsidR="0019466F">
        <w:rPr>
          <w:rFonts w:ascii="Times New Roman" w:hAnsi="Times New Roman" w:cs="Times New Roman"/>
          <w:sz w:val="24"/>
          <w:szCs w:val="24"/>
        </w:rPr>
        <w:t xml:space="preserve"> (далее – Постановление № 797)</w:t>
      </w:r>
      <w:r w:rsidR="002A764D" w:rsidRPr="0019466F">
        <w:rPr>
          <w:rFonts w:ascii="Times New Roman" w:hAnsi="Times New Roman" w:cs="Times New Roman"/>
          <w:sz w:val="24"/>
          <w:szCs w:val="24"/>
        </w:rPr>
        <w:t>.</w:t>
      </w:r>
    </w:p>
    <w:p w:rsidR="002A764D" w:rsidRPr="002A764D" w:rsidRDefault="002A764D" w:rsidP="002A764D">
      <w:pPr>
        <w:autoSpaceDE w:val="0"/>
        <w:autoSpaceDN w:val="0"/>
        <w:adjustRightInd w:val="0"/>
        <w:spacing w:after="0" w:line="240" w:lineRule="auto"/>
        <w:ind w:firstLine="709"/>
        <w:jc w:val="both"/>
        <w:rPr>
          <w:rFonts w:ascii="Times New Roman" w:hAnsi="Times New Roman" w:cs="Times New Roman"/>
          <w:sz w:val="24"/>
          <w:szCs w:val="24"/>
        </w:rPr>
      </w:pPr>
      <w:r w:rsidRPr="002A764D">
        <w:rPr>
          <w:rFonts w:ascii="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Pr="0019466F">
        <w:rPr>
          <w:rFonts w:ascii="Times New Roman" w:hAnsi="Times New Roman" w:cs="Times New Roman"/>
          <w:sz w:val="24"/>
          <w:szCs w:val="24"/>
        </w:rPr>
        <w:t>Постановлением № 797</w:t>
      </w:r>
      <w:r w:rsidRPr="002A764D">
        <w:rPr>
          <w:rFonts w:ascii="Times New Roman" w:hAnsi="Times New Roman" w:cs="Times New Roman"/>
          <w:sz w:val="24"/>
          <w:szCs w:val="24"/>
        </w:rPr>
        <w:t>.</w:t>
      </w:r>
    </w:p>
    <w:p w:rsidR="002A764D" w:rsidRPr="002A764D" w:rsidRDefault="002A764D" w:rsidP="002A764D">
      <w:pPr>
        <w:autoSpaceDE w:val="0"/>
        <w:autoSpaceDN w:val="0"/>
        <w:adjustRightInd w:val="0"/>
        <w:spacing w:after="0" w:line="240" w:lineRule="auto"/>
        <w:ind w:firstLine="709"/>
        <w:jc w:val="both"/>
        <w:rPr>
          <w:rFonts w:ascii="Times New Roman" w:hAnsi="Times New Roman" w:cs="Times New Roman"/>
          <w:sz w:val="24"/>
          <w:szCs w:val="24"/>
        </w:rPr>
      </w:pPr>
      <w:r w:rsidRPr="002A764D">
        <w:rPr>
          <w:rFonts w:ascii="Times New Roman" w:hAnsi="Times New Roman" w:cs="Times New Roman"/>
          <w:sz w:val="24"/>
          <w:szCs w:val="24"/>
        </w:rPr>
        <w:t>6.</w:t>
      </w:r>
      <w:r w:rsidR="00A95AD6">
        <w:rPr>
          <w:rFonts w:ascii="Times New Roman" w:hAnsi="Times New Roman" w:cs="Times New Roman"/>
          <w:sz w:val="24"/>
          <w:szCs w:val="24"/>
        </w:rPr>
        <w:t>3</w:t>
      </w:r>
      <w:r w:rsidRPr="002A764D">
        <w:rPr>
          <w:rFonts w:ascii="Times New Roman" w:hAnsi="Times New Roman" w:cs="Times New Roman"/>
          <w:sz w:val="24"/>
          <w:szCs w:val="24"/>
        </w:rPr>
        <w:t>.</w:t>
      </w:r>
      <w:r w:rsidR="00A95AD6">
        <w:rPr>
          <w:rFonts w:ascii="Times New Roman" w:hAnsi="Times New Roman" w:cs="Times New Roman"/>
          <w:sz w:val="24"/>
          <w:szCs w:val="24"/>
        </w:rPr>
        <w:t>2.</w:t>
      </w:r>
      <w:r w:rsidRPr="002A764D">
        <w:rPr>
          <w:rFonts w:ascii="Times New Roman" w:hAnsi="Times New Roman" w:cs="Times New Roman"/>
          <w:sz w:val="24"/>
          <w:szCs w:val="24"/>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A764D" w:rsidRPr="002A764D" w:rsidRDefault="002A764D" w:rsidP="002A764D">
      <w:pPr>
        <w:pStyle w:val="3"/>
        <w:shd w:val="clear" w:color="auto" w:fill="auto"/>
        <w:spacing w:after="0" w:line="240" w:lineRule="auto"/>
        <w:ind w:right="20" w:firstLine="720"/>
        <w:jc w:val="both"/>
        <w:rPr>
          <w:sz w:val="24"/>
          <w:szCs w:val="24"/>
        </w:rPr>
      </w:pPr>
      <w:r w:rsidRPr="002A764D">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A764D" w:rsidRPr="002A764D" w:rsidRDefault="002A764D" w:rsidP="002A764D">
      <w:pPr>
        <w:pStyle w:val="3"/>
        <w:shd w:val="clear" w:color="auto" w:fill="auto"/>
        <w:spacing w:after="0" w:line="240" w:lineRule="auto"/>
        <w:ind w:right="20" w:firstLine="720"/>
        <w:jc w:val="both"/>
        <w:rPr>
          <w:sz w:val="24"/>
          <w:szCs w:val="24"/>
        </w:rPr>
      </w:pPr>
      <w:r>
        <w:rPr>
          <w:sz w:val="24"/>
          <w:szCs w:val="24"/>
        </w:rPr>
        <w:t xml:space="preserve">1) </w:t>
      </w:r>
      <w:r w:rsidRPr="002A764D">
        <w:rPr>
          <w:sz w:val="24"/>
          <w:szCs w:val="24"/>
        </w:rPr>
        <w:t>проверяет полномочия представителя заявителя (в случае обращения представителя заявителя);</w:t>
      </w:r>
    </w:p>
    <w:p w:rsidR="002A764D" w:rsidRPr="002A764D" w:rsidRDefault="002A764D" w:rsidP="002A764D">
      <w:pPr>
        <w:pStyle w:val="3"/>
        <w:shd w:val="clear" w:color="auto" w:fill="auto"/>
        <w:spacing w:after="0" w:line="240" w:lineRule="auto"/>
        <w:ind w:right="20" w:firstLine="720"/>
        <w:jc w:val="both"/>
        <w:rPr>
          <w:sz w:val="24"/>
          <w:szCs w:val="24"/>
        </w:rPr>
      </w:pPr>
      <w:r>
        <w:rPr>
          <w:sz w:val="24"/>
          <w:szCs w:val="24"/>
        </w:rPr>
        <w:t xml:space="preserve">2) </w:t>
      </w:r>
      <w:r w:rsidRPr="002A764D">
        <w:rPr>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764D" w:rsidRPr="002A764D" w:rsidRDefault="002A764D" w:rsidP="002A764D">
      <w:pPr>
        <w:pStyle w:val="3"/>
        <w:shd w:val="clear" w:color="auto" w:fill="auto"/>
        <w:spacing w:after="0" w:line="240" w:lineRule="auto"/>
        <w:ind w:right="20" w:firstLine="720"/>
        <w:jc w:val="both"/>
        <w:rPr>
          <w:sz w:val="24"/>
          <w:szCs w:val="24"/>
        </w:rPr>
      </w:pPr>
      <w:r>
        <w:rPr>
          <w:sz w:val="24"/>
          <w:szCs w:val="24"/>
        </w:rPr>
        <w:lastRenderedPageBreak/>
        <w:t xml:space="preserve">3) </w:t>
      </w:r>
      <w:r w:rsidRPr="002A764D">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764D" w:rsidRPr="002A764D" w:rsidRDefault="00C22333" w:rsidP="002A764D">
      <w:pPr>
        <w:pStyle w:val="3"/>
        <w:shd w:val="clear" w:color="auto" w:fill="auto"/>
        <w:spacing w:after="0" w:line="240" w:lineRule="auto"/>
        <w:ind w:right="20" w:firstLine="720"/>
        <w:jc w:val="both"/>
        <w:rPr>
          <w:sz w:val="24"/>
          <w:szCs w:val="24"/>
        </w:rPr>
      </w:pPr>
      <w:r>
        <w:rPr>
          <w:sz w:val="24"/>
          <w:szCs w:val="24"/>
        </w:rPr>
        <w:t xml:space="preserve">4) </w:t>
      </w:r>
      <w:r w:rsidR="002A764D" w:rsidRPr="002A764D">
        <w:rPr>
          <w:sz w:val="24"/>
          <w:szCs w:val="24"/>
        </w:rPr>
        <w:t>выдает документы заявителю, при необходимости запрашивает у заявителя подписи за каждый выданный документ;</w:t>
      </w:r>
    </w:p>
    <w:p w:rsidR="002A764D" w:rsidRPr="002A764D" w:rsidRDefault="00C22333" w:rsidP="002A764D">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5) </w:t>
      </w:r>
      <w:r w:rsidR="002A764D" w:rsidRPr="002A764D">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6D34CB" w:rsidRPr="005D0054" w:rsidRDefault="006D34CB" w:rsidP="002A764D">
      <w:pPr>
        <w:spacing w:after="0"/>
        <w:ind w:firstLine="709"/>
        <w:jc w:val="both"/>
        <w:rPr>
          <w:rFonts w:ascii="Times New Roman" w:hAnsi="Times New Roman" w:cs="Times New Roman"/>
          <w:sz w:val="24"/>
          <w:szCs w:val="24"/>
        </w:rPr>
      </w:pPr>
    </w:p>
    <w:p w:rsidR="006D34CB" w:rsidRDefault="006D34CB" w:rsidP="005D0054">
      <w:pPr>
        <w:jc w:val="both"/>
        <w:rPr>
          <w:rFonts w:ascii="Times New Roman" w:hAnsi="Times New Roman" w:cs="Times New Roman"/>
          <w:sz w:val="24"/>
          <w:szCs w:val="24"/>
        </w:rPr>
      </w:pPr>
    </w:p>
    <w:p w:rsidR="007D4E25" w:rsidRDefault="007D4E25" w:rsidP="005D0054">
      <w:pPr>
        <w:jc w:val="both"/>
        <w:rPr>
          <w:rFonts w:ascii="Times New Roman" w:hAnsi="Times New Roman" w:cs="Times New Roman"/>
          <w:sz w:val="24"/>
          <w:szCs w:val="24"/>
        </w:rPr>
      </w:pPr>
    </w:p>
    <w:p w:rsidR="007D4E25" w:rsidRDefault="007D4E25" w:rsidP="005D0054">
      <w:pPr>
        <w:jc w:val="both"/>
        <w:rPr>
          <w:rFonts w:ascii="Times New Roman" w:hAnsi="Times New Roman" w:cs="Times New Roman"/>
          <w:sz w:val="24"/>
          <w:szCs w:val="24"/>
        </w:rPr>
      </w:pPr>
    </w:p>
    <w:p w:rsidR="007D4E25" w:rsidRDefault="007D4E25" w:rsidP="005D0054">
      <w:pPr>
        <w:jc w:val="both"/>
        <w:rPr>
          <w:rFonts w:ascii="Times New Roman" w:hAnsi="Times New Roman" w:cs="Times New Roman"/>
          <w:sz w:val="24"/>
          <w:szCs w:val="24"/>
        </w:rPr>
      </w:pPr>
    </w:p>
    <w:p w:rsidR="007D4E25" w:rsidRDefault="007D4E25" w:rsidP="005D0054">
      <w:pPr>
        <w:jc w:val="both"/>
        <w:rPr>
          <w:rFonts w:ascii="Times New Roman" w:hAnsi="Times New Roman" w:cs="Times New Roman"/>
          <w:sz w:val="24"/>
          <w:szCs w:val="24"/>
        </w:rPr>
      </w:pPr>
    </w:p>
    <w:p w:rsidR="007D4E25" w:rsidRDefault="007D4E25" w:rsidP="005D0054">
      <w:pPr>
        <w:jc w:val="both"/>
        <w:rPr>
          <w:rFonts w:ascii="Times New Roman" w:hAnsi="Times New Roman" w:cs="Times New Roman"/>
          <w:sz w:val="24"/>
          <w:szCs w:val="24"/>
        </w:rPr>
      </w:pPr>
    </w:p>
    <w:p w:rsidR="007D4E25" w:rsidRDefault="007D4E25" w:rsidP="005D0054">
      <w:pPr>
        <w:jc w:val="both"/>
        <w:rPr>
          <w:rFonts w:ascii="Times New Roman" w:hAnsi="Times New Roman" w:cs="Times New Roman"/>
          <w:sz w:val="24"/>
          <w:szCs w:val="24"/>
        </w:rPr>
      </w:pPr>
    </w:p>
    <w:p w:rsidR="007D4E25" w:rsidRDefault="007D4E25" w:rsidP="005D0054">
      <w:pPr>
        <w:jc w:val="both"/>
        <w:rPr>
          <w:rFonts w:ascii="Times New Roman" w:hAnsi="Times New Roman" w:cs="Times New Roman"/>
          <w:sz w:val="24"/>
          <w:szCs w:val="24"/>
        </w:rPr>
      </w:pPr>
    </w:p>
    <w:p w:rsidR="007D4E25" w:rsidRDefault="007D4E25" w:rsidP="005D0054">
      <w:pPr>
        <w:jc w:val="both"/>
        <w:rPr>
          <w:rFonts w:ascii="Times New Roman" w:hAnsi="Times New Roman" w:cs="Times New Roman"/>
          <w:sz w:val="24"/>
          <w:szCs w:val="24"/>
        </w:rPr>
      </w:pPr>
    </w:p>
    <w:p w:rsidR="007D4E25" w:rsidRDefault="007D4E25" w:rsidP="005D0054">
      <w:pPr>
        <w:jc w:val="both"/>
        <w:rPr>
          <w:rFonts w:ascii="Times New Roman" w:hAnsi="Times New Roman" w:cs="Times New Roman"/>
          <w:sz w:val="24"/>
          <w:szCs w:val="24"/>
        </w:rPr>
      </w:pPr>
    </w:p>
    <w:p w:rsidR="007D4E25" w:rsidRDefault="007D4E25" w:rsidP="005D0054">
      <w:pPr>
        <w:jc w:val="both"/>
        <w:rPr>
          <w:rFonts w:ascii="Times New Roman" w:hAnsi="Times New Roman" w:cs="Times New Roman"/>
          <w:sz w:val="24"/>
          <w:szCs w:val="24"/>
        </w:rPr>
      </w:pPr>
    </w:p>
    <w:p w:rsidR="007D4E25" w:rsidRDefault="007D4E25" w:rsidP="005D0054">
      <w:pPr>
        <w:jc w:val="both"/>
        <w:rPr>
          <w:rFonts w:ascii="Times New Roman" w:hAnsi="Times New Roman" w:cs="Times New Roman"/>
          <w:sz w:val="24"/>
          <w:szCs w:val="24"/>
        </w:rPr>
      </w:pPr>
    </w:p>
    <w:p w:rsidR="007D4E25" w:rsidRDefault="007D4E25" w:rsidP="005D0054">
      <w:pPr>
        <w:jc w:val="both"/>
        <w:rPr>
          <w:rFonts w:ascii="Times New Roman" w:hAnsi="Times New Roman" w:cs="Times New Roman"/>
          <w:sz w:val="24"/>
          <w:szCs w:val="24"/>
        </w:rPr>
      </w:pPr>
    </w:p>
    <w:p w:rsidR="007D4E25" w:rsidRDefault="007D4E25" w:rsidP="005D0054">
      <w:pPr>
        <w:jc w:val="both"/>
        <w:rPr>
          <w:rFonts w:ascii="Times New Roman" w:hAnsi="Times New Roman" w:cs="Times New Roman"/>
          <w:sz w:val="24"/>
          <w:szCs w:val="24"/>
        </w:rPr>
      </w:pPr>
    </w:p>
    <w:p w:rsidR="007D4E25" w:rsidRDefault="007D4E25" w:rsidP="005D0054">
      <w:pPr>
        <w:jc w:val="both"/>
        <w:rPr>
          <w:rFonts w:ascii="Times New Roman" w:hAnsi="Times New Roman" w:cs="Times New Roman"/>
          <w:sz w:val="24"/>
          <w:szCs w:val="24"/>
        </w:rPr>
      </w:pPr>
    </w:p>
    <w:p w:rsidR="007D4E25" w:rsidRDefault="007D4E25" w:rsidP="005D0054">
      <w:pPr>
        <w:jc w:val="both"/>
        <w:rPr>
          <w:rFonts w:ascii="Times New Roman" w:hAnsi="Times New Roman" w:cs="Times New Roman"/>
          <w:sz w:val="24"/>
          <w:szCs w:val="24"/>
        </w:rPr>
      </w:pPr>
    </w:p>
    <w:p w:rsidR="007D4E25" w:rsidRDefault="007D4E25" w:rsidP="005D0054">
      <w:pPr>
        <w:jc w:val="both"/>
        <w:rPr>
          <w:rFonts w:ascii="Times New Roman" w:hAnsi="Times New Roman" w:cs="Times New Roman"/>
          <w:sz w:val="24"/>
          <w:szCs w:val="24"/>
        </w:rPr>
      </w:pPr>
    </w:p>
    <w:p w:rsidR="007D4E25" w:rsidRDefault="007D4E25" w:rsidP="005D0054">
      <w:pPr>
        <w:jc w:val="both"/>
        <w:rPr>
          <w:rFonts w:ascii="Times New Roman" w:hAnsi="Times New Roman" w:cs="Times New Roman"/>
          <w:sz w:val="24"/>
          <w:szCs w:val="24"/>
        </w:rPr>
      </w:pPr>
    </w:p>
    <w:p w:rsidR="007D4E25" w:rsidRDefault="007D4E25" w:rsidP="005D0054">
      <w:pPr>
        <w:jc w:val="both"/>
        <w:rPr>
          <w:rFonts w:ascii="Times New Roman" w:hAnsi="Times New Roman" w:cs="Times New Roman"/>
          <w:sz w:val="24"/>
          <w:szCs w:val="24"/>
        </w:rPr>
      </w:pPr>
    </w:p>
    <w:p w:rsidR="007D4E25" w:rsidRDefault="007D4E25" w:rsidP="005D0054">
      <w:pPr>
        <w:jc w:val="both"/>
        <w:rPr>
          <w:rFonts w:ascii="Times New Roman" w:hAnsi="Times New Roman" w:cs="Times New Roman"/>
          <w:sz w:val="24"/>
          <w:szCs w:val="24"/>
        </w:rPr>
      </w:pPr>
    </w:p>
    <w:p w:rsidR="007D4E25" w:rsidRDefault="007D4E25" w:rsidP="005D0054">
      <w:pPr>
        <w:jc w:val="both"/>
        <w:rPr>
          <w:rFonts w:ascii="Times New Roman" w:hAnsi="Times New Roman" w:cs="Times New Roman"/>
          <w:sz w:val="24"/>
          <w:szCs w:val="24"/>
        </w:rPr>
      </w:pPr>
    </w:p>
    <w:p w:rsidR="007D4E25" w:rsidRDefault="007D4E25" w:rsidP="005D0054">
      <w:pPr>
        <w:jc w:val="both"/>
        <w:rPr>
          <w:rFonts w:ascii="Times New Roman" w:hAnsi="Times New Roman" w:cs="Times New Roman"/>
          <w:sz w:val="24"/>
          <w:szCs w:val="24"/>
        </w:rPr>
      </w:pPr>
    </w:p>
    <w:p w:rsidR="007D4E25" w:rsidRPr="005D0054" w:rsidRDefault="007D4E25" w:rsidP="005D0054">
      <w:pPr>
        <w:jc w:val="both"/>
        <w:rPr>
          <w:rFonts w:ascii="Times New Roman" w:hAnsi="Times New Roman" w:cs="Times New Roman"/>
          <w:sz w:val="24"/>
          <w:szCs w:val="24"/>
        </w:rPr>
      </w:pPr>
    </w:p>
    <w:p w:rsidR="006D34CB" w:rsidRPr="005D0054" w:rsidRDefault="006D34CB" w:rsidP="005D0054">
      <w:pPr>
        <w:jc w:val="both"/>
        <w:rPr>
          <w:rFonts w:ascii="Times New Roman" w:hAnsi="Times New Roman" w:cs="Times New Roman"/>
          <w:sz w:val="24"/>
          <w:szCs w:val="24"/>
        </w:rPr>
      </w:pPr>
    </w:p>
    <w:p w:rsidR="00390739" w:rsidRPr="0005177F" w:rsidRDefault="00390739" w:rsidP="00F83F39">
      <w:pPr>
        <w:spacing w:after="0" w:line="240" w:lineRule="auto"/>
        <w:jc w:val="right"/>
        <w:rPr>
          <w:rFonts w:ascii="Times New Roman" w:hAnsi="Times New Roman" w:cs="Times New Roman"/>
          <w:sz w:val="24"/>
          <w:szCs w:val="24"/>
        </w:rPr>
      </w:pPr>
      <w:bookmarkStart w:id="21" w:name="_GoBack"/>
      <w:bookmarkEnd w:id="21"/>
      <w:r w:rsidRPr="0005177F">
        <w:rPr>
          <w:rFonts w:ascii="Times New Roman" w:hAnsi="Times New Roman" w:cs="Times New Roman"/>
          <w:sz w:val="24"/>
          <w:szCs w:val="24"/>
        </w:rPr>
        <w:lastRenderedPageBreak/>
        <w:t xml:space="preserve">Приложение № 1 </w:t>
      </w:r>
    </w:p>
    <w:p w:rsidR="00EF5C53" w:rsidRDefault="00390739" w:rsidP="00F83F39">
      <w:pPr>
        <w:spacing w:after="0" w:line="240" w:lineRule="auto"/>
        <w:jc w:val="right"/>
        <w:rPr>
          <w:rFonts w:ascii="Times New Roman" w:hAnsi="Times New Roman" w:cs="Times New Roman"/>
          <w:sz w:val="24"/>
          <w:szCs w:val="24"/>
        </w:rPr>
      </w:pPr>
      <w:r w:rsidRPr="0005177F">
        <w:rPr>
          <w:rFonts w:ascii="Times New Roman" w:hAnsi="Times New Roman" w:cs="Times New Roman"/>
          <w:sz w:val="24"/>
          <w:szCs w:val="24"/>
        </w:rPr>
        <w:t>к Административному регламенту</w:t>
      </w:r>
    </w:p>
    <w:p w:rsidR="00EF5C53" w:rsidRDefault="00EF5C53" w:rsidP="00EF5C53">
      <w:pPr>
        <w:spacing w:after="0" w:line="240" w:lineRule="auto"/>
        <w:jc w:val="right"/>
        <w:rPr>
          <w:rFonts w:ascii="Times New Roman" w:hAnsi="Times New Roman" w:cs="Times New Roman"/>
          <w:sz w:val="24"/>
          <w:szCs w:val="24"/>
        </w:rPr>
      </w:pPr>
      <w:r w:rsidRPr="00EF5C53">
        <w:rPr>
          <w:rFonts w:ascii="Times New Roman" w:hAnsi="Times New Roman" w:cs="Times New Roman"/>
          <w:sz w:val="24"/>
          <w:szCs w:val="24"/>
        </w:rPr>
        <w:t xml:space="preserve">«Установка информационной вывески, </w:t>
      </w:r>
    </w:p>
    <w:p w:rsidR="00EF5C53" w:rsidRDefault="00EF5C53" w:rsidP="00EF5C53">
      <w:pPr>
        <w:spacing w:after="0" w:line="240" w:lineRule="auto"/>
        <w:jc w:val="right"/>
        <w:rPr>
          <w:rFonts w:ascii="Times New Roman" w:hAnsi="Times New Roman" w:cs="Times New Roman"/>
          <w:sz w:val="24"/>
          <w:szCs w:val="24"/>
        </w:rPr>
      </w:pPr>
      <w:r w:rsidRPr="00EF5C53">
        <w:rPr>
          <w:rFonts w:ascii="Times New Roman" w:hAnsi="Times New Roman" w:cs="Times New Roman"/>
          <w:sz w:val="24"/>
          <w:szCs w:val="24"/>
        </w:rPr>
        <w:t xml:space="preserve">согласование дизайн-проекта </w:t>
      </w:r>
    </w:p>
    <w:p w:rsidR="00390739" w:rsidRPr="00EF5C53" w:rsidRDefault="00EF5C53" w:rsidP="00EF5C53">
      <w:pPr>
        <w:jc w:val="right"/>
        <w:rPr>
          <w:rFonts w:ascii="Times New Roman" w:hAnsi="Times New Roman" w:cs="Times New Roman"/>
          <w:sz w:val="24"/>
          <w:szCs w:val="24"/>
        </w:rPr>
      </w:pPr>
      <w:r w:rsidRPr="00EF5C53">
        <w:rPr>
          <w:rFonts w:ascii="Times New Roman" w:hAnsi="Times New Roman" w:cs="Times New Roman"/>
          <w:sz w:val="24"/>
          <w:szCs w:val="24"/>
        </w:rPr>
        <w:t>размещения вывески»</w:t>
      </w:r>
      <w:r w:rsidR="00390739" w:rsidRPr="00EF5C53">
        <w:rPr>
          <w:rFonts w:ascii="Times New Roman" w:hAnsi="Times New Roman" w:cs="Times New Roman"/>
          <w:sz w:val="24"/>
          <w:szCs w:val="24"/>
        </w:rPr>
        <w:t xml:space="preserve"> </w:t>
      </w:r>
    </w:p>
    <w:p w:rsidR="00390739" w:rsidRPr="0005177F" w:rsidRDefault="00995319" w:rsidP="009953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 на согласование</w:t>
      </w:r>
    </w:p>
    <w:p w:rsidR="00D72916" w:rsidRPr="0005177F" w:rsidRDefault="00995319" w:rsidP="0005177F">
      <w:pPr>
        <w:pStyle w:val="20"/>
        <w:shd w:val="clear" w:color="auto" w:fill="auto"/>
        <w:spacing w:before="0" w:line="240" w:lineRule="auto"/>
        <w:ind w:right="100" w:firstLine="0"/>
        <w:jc w:val="center"/>
        <w:rPr>
          <w:b w:val="0"/>
          <w:sz w:val="24"/>
          <w:szCs w:val="24"/>
        </w:rPr>
      </w:pPr>
      <w:r>
        <w:rPr>
          <w:b w:val="0"/>
          <w:sz w:val="24"/>
          <w:szCs w:val="24"/>
        </w:rPr>
        <w:t>у</w:t>
      </w:r>
      <w:r w:rsidR="00D72916" w:rsidRPr="0005177F">
        <w:rPr>
          <w:b w:val="0"/>
          <w:sz w:val="24"/>
          <w:szCs w:val="24"/>
        </w:rPr>
        <w:t>становк</w:t>
      </w:r>
      <w:r>
        <w:rPr>
          <w:b w:val="0"/>
          <w:sz w:val="24"/>
          <w:szCs w:val="24"/>
        </w:rPr>
        <w:t>и</w:t>
      </w:r>
      <w:r w:rsidR="00D72916" w:rsidRPr="0005177F">
        <w:rPr>
          <w:b w:val="0"/>
          <w:sz w:val="24"/>
          <w:szCs w:val="24"/>
        </w:rPr>
        <w:t xml:space="preserve"> информационной вывески, согласование дизайн-проекта</w:t>
      </w:r>
    </w:p>
    <w:p w:rsidR="0005177F" w:rsidRPr="0005177F" w:rsidRDefault="0005177F" w:rsidP="0005177F">
      <w:pPr>
        <w:pStyle w:val="20"/>
        <w:shd w:val="clear" w:color="auto" w:fill="auto"/>
        <w:spacing w:before="0" w:after="235" w:line="240" w:lineRule="auto"/>
        <w:ind w:right="100" w:firstLine="0"/>
        <w:jc w:val="center"/>
        <w:rPr>
          <w:b w:val="0"/>
          <w:sz w:val="24"/>
          <w:szCs w:val="24"/>
        </w:rPr>
      </w:pPr>
      <w:r w:rsidRPr="0005177F">
        <w:rPr>
          <w:b w:val="0"/>
          <w:sz w:val="24"/>
          <w:szCs w:val="24"/>
        </w:rPr>
        <w:t>размещения вывески</w:t>
      </w:r>
    </w:p>
    <w:p w:rsidR="0005177F" w:rsidRPr="0005177F" w:rsidRDefault="0005177F" w:rsidP="0005177F">
      <w:pPr>
        <w:spacing w:line="240" w:lineRule="auto"/>
        <w:jc w:val="right"/>
        <w:rPr>
          <w:rFonts w:ascii="Times New Roman" w:hAnsi="Times New Roman" w:cs="Times New Roman"/>
          <w:sz w:val="24"/>
          <w:szCs w:val="24"/>
        </w:rPr>
      </w:pPr>
      <w:r w:rsidRPr="0005177F">
        <w:rPr>
          <w:rFonts w:ascii="Times New Roman" w:hAnsi="Times New Roman" w:cs="Times New Roman"/>
          <w:sz w:val="24"/>
          <w:szCs w:val="24"/>
        </w:rPr>
        <w:t>Дата</w:t>
      </w:r>
      <w:r w:rsidRPr="0005177F">
        <w:rPr>
          <w:rFonts w:ascii="Times New Roman" w:hAnsi="Times New Roman" w:cs="Times New Roman"/>
          <w:sz w:val="24"/>
          <w:szCs w:val="24"/>
        </w:rPr>
        <w:tab/>
      </w:r>
      <w:r>
        <w:rPr>
          <w:rFonts w:ascii="Times New Roman" w:hAnsi="Times New Roman" w:cs="Times New Roman"/>
          <w:sz w:val="24"/>
          <w:szCs w:val="24"/>
        </w:rPr>
        <w:t>_______</w:t>
      </w:r>
    </w:p>
    <w:p w:rsidR="0005177F" w:rsidRPr="0005177F" w:rsidRDefault="0005177F" w:rsidP="0005177F">
      <w:pPr>
        <w:spacing w:line="240" w:lineRule="auto"/>
        <w:jc w:val="right"/>
        <w:rPr>
          <w:rFonts w:ascii="Times New Roman" w:hAnsi="Times New Roman" w:cs="Times New Roman"/>
          <w:sz w:val="24"/>
          <w:szCs w:val="24"/>
        </w:rPr>
      </w:pPr>
      <w:r w:rsidRPr="0005177F">
        <w:rPr>
          <w:rFonts w:ascii="Times New Roman" w:hAnsi="Times New Roman" w:cs="Times New Roman"/>
          <w:sz w:val="24"/>
          <w:szCs w:val="24"/>
        </w:rPr>
        <w:t>№</w:t>
      </w:r>
      <w:r>
        <w:rPr>
          <w:rFonts w:ascii="Times New Roman" w:hAnsi="Times New Roman" w:cs="Times New Roman"/>
          <w:sz w:val="24"/>
          <w:szCs w:val="24"/>
        </w:rPr>
        <w:t>___________</w:t>
      </w:r>
    </w:p>
    <w:p w:rsidR="00390739" w:rsidRPr="0005177F" w:rsidRDefault="00995319" w:rsidP="0005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0005177F" w:rsidRPr="0005177F">
        <w:rPr>
          <w:rFonts w:ascii="Times New Roman" w:hAnsi="Times New Roman" w:cs="Times New Roman"/>
          <w:sz w:val="24"/>
          <w:szCs w:val="24"/>
        </w:rPr>
        <w:t>____________________________________________________________</w:t>
      </w:r>
      <w:r w:rsidR="0005177F">
        <w:rPr>
          <w:rFonts w:ascii="Times New Roman" w:hAnsi="Times New Roman" w:cs="Times New Roman"/>
          <w:sz w:val="24"/>
          <w:szCs w:val="24"/>
        </w:rPr>
        <w:t>_________________</w:t>
      </w:r>
      <w:r w:rsidR="0005177F" w:rsidRPr="0005177F">
        <w:rPr>
          <w:rFonts w:ascii="Times New Roman" w:hAnsi="Times New Roman" w:cs="Times New Roman"/>
          <w:sz w:val="24"/>
          <w:szCs w:val="24"/>
        </w:rPr>
        <w:t>___</w:t>
      </w:r>
    </w:p>
    <w:p w:rsidR="0005177F" w:rsidRPr="0005177F" w:rsidRDefault="0005177F" w:rsidP="0005177F">
      <w:pPr>
        <w:spacing w:after="0" w:line="240" w:lineRule="auto"/>
        <w:jc w:val="center"/>
        <w:rPr>
          <w:rFonts w:ascii="Times New Roman" w:hAnsi="Times New Roman" w:cs="Times New Roman"/>
          <w:sz w:val="20"/>
          <w:szCs w:val="20"/>
        </w:rPr>
      </w:pPr>
      <w:r w:rsidRPr="0005177F">
        <w:rPr>
          <w:rFonts w:ascii="Times New Roman" w:hAnsi="Times New Roman" w:cs="Times New Roman"/>
          <w:sz w:val="20"/>
          <w:szCs w:val="20"/>
        </w:rPr>
        <w:t>(наименование органа, уполномоченного на предоставление услуги)</w:t>
      </w:r>
    </w:p>
    <w:p w:rsidR="00D47D53" w:rsidRDefault="00D47D53" w:rsidP="0005177F">
      <w:pPr>
        <w:spacing w:after="0"/>
        <w:jc w:val="right"/>
        <w:rPr>
          <w:rFonts w:ascii="Times New Roman" w:hAnsi="Times New Roman" w:cs="Times New Roman"/>
          <w:sz w:val="28"/>
        </w:rPr>
      </w:pPr>
    </w:p>
    <w:tbl>
      <w:tblPr>
        <w:tblW w:w="0" w:type="auto"/>
        <w:tblInd w:w="-52" w:type="dxa"/>
        <w:tblLayout w:type="fixed"/>
        <w:tblCellMar>
          <w:left w:w="10" w:type="dxa"/>
          <w:right w:w="10" w:type="dxa"/>
        </w:tblCellMar>
        <w:tblLook w:val="04A0"/>
      </w:tblPr>
      <w:tblGrid>
        <w:gridCol w:w="52"/>
        <w:gridCol w:w="2386"/>
        <w:gridCol w:w="397"/>
        <w:gridCol w:w="1897"/>
        <w:gridCol w:w="541"/>
        <w:gridCol w:w="397"/>
        <w:gridCol w:w="4315"/>
      </w:tblGrid>
      <w:tr w:rsidR="0005177F" w:rsidRPr="0005177F" w:rsidTr="007A1F3C">
        <w:trPr>
          <w:gridBefore w:val="1"/>
          <w:wBefore w:w="52" w:type="dxa"/>
          <w:trHeight w:hRule="exact" w:val="293"/>
        </w:trPr>
        <w:tc>
          <w:tcPr>
            <w:tcW w:w="9933" w:type="dxa"/>
            <w:gridSpan w:val="6"/>
            <w:tcBorders>
              <w:top w:val="single" w:sz="4" w:space="0" w:color="auto"/>
              <w:left w:val="single" w:sz="4" w:space="0" w:color="auto"/>
              <w:right w:val="single" w:sz="4" w:space="0" w:color="auto"/>
            </w:tcBorders>
            <w:shd w:val="clear" w:color="auto" w:fill="FFFFFF"/>
            <w:vAlign w:val="bottom"/>
          </w:tcPr>
          <w:p w:rsidR="0005177F" w:rsidRPr="0005177F" w:rsidRDefault="0005177F" w:rsidP="0005177F">
            <w:pPr>
              <w:jc w:val="center"/>
              <w:rPr>
                <w:rFonts w:ascii="Times New Roman" w:hAnsi="Times New Roman" w:cs="Times New Roman"/>
                <w:sz w:val="24"/>
                <w:szCs w:val="24"/>
              </w:rPr>
            </w:pPr>
            <w:r w:rsidRPr="0005177F">
              <w:rPr>
                <w:rFonts w:ascii="Times New Roman" w:hAnsi="Times New Roman" w:cs="Times New Roman"/>
                <w:sz w:val="24"/>
                <w:szCs w:val="24"/>
              </w:rPr>
              <w:t>Сведения о представителе</w:t>
            </w:r>
          </w:p>
        </w:tc>
      </w:tr>
      <w:tr w:rsidR="0005177F" w:rsidRPr="0005177F" w:rsidTr="007A1F3C">
        <w:trPr>
          <w:gridBefore w:val="1"/>
          <w:wBefore w:w="52" w:type="dxa"/>
          <w:trHeight w:hRule="exact" w:val="283"/>
        </w:trPr>
        <w:tc>
          <w:tcPr>
            <w:tcW w:w="4680" w:type="dxa"/>
            <w:gridSpan w:val="3"/>
            <w:tcBorders>
              <w:top w:val="single" w:sz="4" w:space="0" w:color="auto"/>
              <w:left w:val="single" w:sz="4" w:space="0" w:color="auto"/>
            </w:tcBorders>
            <w:shd w:val="clear" w:color="auto" w:fill="FFFFFF"/>
            <w:vAlign w:val="bottom"/>
          </w:tcPr>
          <w:p w:rsidR="0005177F" w:rsidRPr="0005177F" w:rsidRDefault="0005177F" w:rsidP="0005177F">
            <w:pPr>
              <w:rPr>
                <w:rFonts w:ascii="Times New Roman" w:hAnsi="Times New Roman" w:cs="Times New Roman"/>
                <w:sz w:val="24"/>
                <w:szCs w:val="24"/>
              </w:rPr>
            </w:pPr>
            <w:r w:rsidRPr="0005177F">
              <w:rPr>
                <w:rFonts w:ascii="Times New Roman" w:hAnsi="Times New Roman" w:cs="Times New Roman"/>
                <w:sz w:val="24"/>
                <w:szCs w:val="24"/>
              </w:rPr>
              <w:t>Категория представителя</w:t>
            </w:r>
          </w:p>
        </w:tc>
        <w:tc>
          <w:tcPr>
            <w:tcW w:w="5253" w:type="dxa"/>
            <w:gridSpan w:val="3"/>
            <w:tcBorders>
              <w:top w:val="single" w:sz="4" w:space="0" w:color="auto"/>
              <w:left w:val="single" w:sz="4" w:space="0" w:color="auto"/>
              <w:right w:val="single" w:sz="4" w:space="0" w:color="auto"/>
            </w:tcBorders>
            <w:shd w:val="clear" w:color="auto" w:fill="FFFFFF"/>
          </w:tcPr>
          <w:p w:rsidR="0005177F" w:rsidRPr="0005177F" w:rsidRDefault="0005177F" w:rsidP="0005177F">
            <w:pPr>
              <w:rPr>
                <w:rFonts w:ascii="Times New Roman" w:hAnsi="Times New Roman" w:cs="Times New Roman"/>
                <w:sz w:val="24"/>
                <w:szCs w:val="24"/>
              </w:rPr>
            </w:pPr>
          </w:p>
        </w:tc>
      </w:tr>
      <w:tr w:rsidR="0005177F" w:rsidRPr="0005177F" w:rsidTr="007A1F3C">
        <w:trPr>
          <w:gridBefore w:val="1"/>
          <w:wBefore w:w="52" w:type="dxa"/>
          <w:trHeight w:hRule="exact" w:val="288"/>
        </w:trPr>
        <w:tc>
          <w:tcPr>
            <w:tcW w:w="4680" w:type="dxa"/>
            <w:gridSpan w:val="3"/>
            <w:tcBorders>
              <w:top w:val="single" w:sz="4" w:space="0" w:color="auto"/>
              <w:left w:val="single" w:sz="4" w:space="0" w:color="auto"/>
            </w:tcBorders>
            <w:shd w:val="clear" w:color="auto" w:fill="FFFFFF"/>
          </w:tcPr>
          <w:p w:rsidR="0005177F" w:rsidRPr="0005177F" w:rsidRDefault="0005177F" w:rsidP="0005177F">
            <w:pPr>
              <w:rPr>
                <w:rFonts w:ascii="Times New Roman" w:hAnsi="Times New Roman" w:cs="Times New Roman"/>
                <w:sz w:val="24"/>
                <w:szCs w:val="24"/>
              </w:rPr>
            </w:pPr>
            <w:r w:rsidRPr="0005177F">
              <w:rPr>
                <w:rFonts w:ascii="Times New Roman" w:hAnsi="Times New Roman" w:cs="Times New Roman"/>
                <w:sz w:val="24"/>
                <w:szCs w:val="24"/>
              </w:rPr>
              <w:t>Наименование/ФИО</w:t>
            </w:r>
          </w:p>
        </w:tc>
        <w:tc>
          <w:tcPr>
            <w:tcW w:w="5253" w:type="dxa"/>
            <w:gridSpan w:val="3"/>
            <w:tcBorders>
              <w:top w:val="single" w:sz="4" w:space="0" w:color="auto"/>
              <w:left w:val="single" w:sz="4" w:space="0" w:color="auto"/>
              <w:right w:val="single" w:sz="4" w:space="0" w:color="auto"/>
            </w:tcBorders>
            <w:shd w:val="clear" w:color="auto" w:fill="FFFFFF"/>
          </w:tcPr>
          <w:p w:rsidR="0005177F" w:rsidRPr="0005177F" w:rsidRDefault="0005177F" w:rsidP="0005177F">
            <w:pPr>
              <w:rPr>
                <w:rFonts w:ascii="Times New Roman" w:hAnsi="Times New Roman" w:cs="Times New Roman"/>
                <w:sz w:val="24"/>
                <w:szCs w:val="24"/>
              </w:rPr>
            </w:pPr>
          </w:p>
        </w:tc>
      </w:tr>
      <w:tr w:rsidR="0005177F" w:rsidRPr="0005177F" w:rsidTr="007A1F3C">
        <w:trPr>
          <w:gridBefore w:val="1"/>
          <w:wBefore w:w="52" w:type="dxa"/>
          <w:trHeight w:hRule="exact" w:val="283"/>
        </w:trPr>
        <w:tc>
          <w:tcPr>
            <w:tcW w:w="4680" w:type="dxa"/>
            <w:gridSpan w:val="3"/>
            <w:tcBorders>
              <w:top w:val="single" w:sz="4" w:space="0" w:color="auto"/>
              <w:left w:val="single" w:sz="4" w:space="0" w:color="auto"/>
            </w:tcBorders>
            <w:shd w:val="clear" w:color="auto" w:fill="FFFFFF"/>
            <w:vAlign w:val="bottom"/>
          </w:tcPr>
          <w:p w:rsidR="0005177F" w:rsidRPr="0005177F" w:rsidRDefault="0005177F" w:rsidP="0005177F">
            <w:pPr>
              <w:rPr>
                <w:rFonts w:ascii="Times New Roman" w:hAnsi="Times New Roman" w:cs="Times New Roman"/>
                <w:sz w:val="24"/>
                <w:szCs w:val="24"/>
              </w:rPr>
            </w:pPr>
            <w:r w:rsidRPr="0005177F">
              <w:rPr>
                <w:rFonts w:ascii="Times New Roman" w:hAnsi="Times New Roman" w:cs="Times New Roman"/>
                <w:sz w:val="24"/>
                <w:szCs w:val="24"/>
              </w:rPr>
              <w:t>Данные ДУЛ</w:t>
            </w:r>
          </w:p>
        </w:tc>
        <w:tc>
          <w:tcPr>
            <w:tcW w:w="5253" w:type="dxa"/>
            <w:gridSpan w:val="3"/>
            <w:tcBorders>
              <w:top w:val="single" w:sz="4" w:space="0" w:color="auto"/>
              <w:left w:val="single" w:sz="4" w:space="0" w:color="auto"/>
              <w:right w:val="single" w:sz="4" w:space="0" w:color="auto"/>
            </w:tcBorders>
            <w:shd w:val="clear" w:color="auto" w:fill="FFFFFF"/>
          </w:tcPr>
          <w:p w:rsidR="0005177F" w:rsidRPr="0005177F" w:rsidRDefault="0005177F" w:rsidP="0005177F">
            <w:pPr>
              <w:rPr>
                <w:rFonts w:ascii="Times New Roman" w:hAnsi="Times New Roman" w:cs="Times New Roman"/>
                <w:sz w:val="24"/>
                <w:szCs w:val="24"/>
              </w:rPr>
            </w:pPr>
          </w:p>
        </w:tc>
      </w:tr>
      <w:tr w:rsidR="0005177F" w:rsidRPr="0005177F" w:rsidTr="007A1F3C">
        <w:trPr>
          <w:gridBefore w:val="1"/>
          <w:wBefore w:w="52" w:type="dxa"/>
          <w:trHeight w:hRule="exact" w:val="288"/>
        </w:trPr>
        <w:tc>
          <w:tcPr>
            <w:tcW w:w="4680" w:type="dxa"/>
            <w:gridSpan w:val="3"/>
            <w:tcBorders>
              <w:top w:val="single" w:sz="4" w:space="0" w:color="auto"/>
              <w:left w:val="single" w:sz="4" w:space="0" w:color="auto"/>
            </w:tcBorders>
            <w:shd w:val="clear" w:color="auto" w:fill="FFFFFF"/>
          </w:tcPr>
          <w:p w:rsidR="0005177F" w:rsidRPr="0005177F" w:rsidRDefault="0005177F" w:rsidP="0005177F">
            <w:pPr>
              <w:rPr>
                <w:rFonts w:ascii="Times New Roman" w:hAnsi="Times New Roman" w:cs="Times New Roman"/>
                <w:sz w:val="24"/>
                <w:szCs w:val="24"/>
              </w:rPr>
            </w:pPr>
            <w:r w:rsidRPr="0005177F">
              <w:rPr>
                <w:rFonts w:ascii="Times New Roman" w:hAnsi="Times New Roman" w:cs="Times New Roman"/>
                <w:sz w:val="24"/>
                <w:szCs w:val="24"/>
              </w:rPr>
              <w:t>ОГРН/ОГРНИП</w:t>
            </w:r>
          </w:p>
        </w:tc>
        <w:tc>
          <w:tcPr>
            <w:tcW w:w="5253" w:type="dxa"/>
            <w:gridSpan w:val="3"/>
            <w:tcBorders>
              <w:top w:val="single" w:sz="4" w:space="0" w:color="auto"/>
              <w:left w:val="single" w:sz="4" w:space="0" w:color="auto"/>
              <w:right w:val="single" w:sz="4" w:space="0" w:color="auto"/>
            </w:tcBorders>
            <w:shd w:val="clear" w:color="auto" w:fill="FFFFFF"/>
          </w:tcPr>
          <w:p w:rsidR="0005177F" w:rsidRPr="0005177F" w:rsidRDefault="0005177F" w:rsidP="0005177F">
            <w:pPr>
              <w:rPr>
                <w:rFonts w:ascii="Times New Roman" w:hAnsi="Times New Roman" w:cs="Times New Roman"/>
                <w:sz w:val="24"/>
                <w:szCs w:val="24"/>
              </w:rPr>
            </w:pPr>
          </w:p>
        </w:tc>
      </w:tr>
      <w:tr w:rsidR="0005177F" w:rsidRPr="0005177F" w:rsidTr="007A1F3C">
        <w:trPr>
          <w:gridBefore w:val="1"/>
          <w:wBefore w:w="52" w:type="dxa"/>
          <w:trHeight w:hRule="exact" w:val="283"/>
        </w:trPr>
        <w:tc>
          <w:tcPr>
            <w:tcW w:w="4680" w:type="dxa"/>
            <w:gridSpan w:val="3"/>
            <w:tcBorders>
              <w:top w:val="single" w:sz="4" w:space="0" w:color="auto"/>
              <w:left w:val="single" w:sz="4" w:space="0" w:color="auto"/>
            </w:tcBorders>
            <w:shd w:val="clear" w:color="auto" w:fill="FFFFFF"/>
            <w:vAlign w:val="bottom"/>
          </w:tcPr>
          <w:p w:rsidR="0005177F" w:rsidRPr="0005177F" w:rsidRDefault="0005177F" w:rsidP="0005177F">
            <w:pPr>
              <w:rPr>
                <w:rFonts w:ascii="Times New Roman" w:hAnsi="Times New Roman" w:cs="Times New Roman"/>
                <w:sz w:val="24"/>
                <w:szCs w:val="24"/>
              </w:rPr>
            </w:pPr>
            <w:r w:rsidRPr="0005177F">
              <w:rPr>
                <w:rFonts w:ascii="Times New Roman" w:hAnsi="Times New Roman" w:cs="Times New Roman"/>
                <w:sz w:val="24"/>
                <w:szCs w:val="24"/>
              </w:rPr>
              <w:t>ИНН</w:t>
            </w:r>
          </w:p>
        </w:tc>
        <w:tc>
          <w:tcPr>
            <w:tcW w:w="5253" w:type="dxa"/>
            <w:gridSpan w:val="3"/>
            <w:tcBorders>
              <w:top w:val="single" w:sz="4" w:space="0" w:color="auto"/>
              <w:left w:val="single" w:sz="4" w:space="0" w:color="auto"/>
              <w:right w:val="single" w:sz="4" w:space="0" w:color="auto"/>
            </w:tcBorders>
            <w:shd w:val="clear" w:color="auto" w:fill="FFFFFF"/>
          </w:tcPr>
          <w:p w:rsidR="0005177F" w:rsidRPr="0005177F" w:rsidRDefault="0005177F" w:rsidP="0005177F">
            <w:pPr>
              <w:rPr>
                <w:rFonts w:ascii="Times New Roman" w:hAnsi="Times New Roman" w:cs="Times New Roman"/>
                <w:sz w:val="24"/>
                <w:szCs w:val="24"/>
              </w:rPr>
            </w:pPr>
          </w:p>
        </w:tc>
      </w:tr>
      <w:tr w:rsidR="0005177F" w:rsidRPr="0005177F" w:rsidTr="007A1F3C">
        <w:trPr>
          <w:gridBefore w:val="1"/>
          <w:wBefore w:w="52" w:type="dxa"/>
          <w:trHeight w:hRule="exact" w:val="288"/>
        </w:trPr>
        <w:tc>
          <w:tcPr>
            <w:tcW w:w="4680" w:type="dxa"/>
            <w:gridSpan w:val="3"/>
            <w:tcBorders>
              <w:top w:val="single" w:sz="4" w:space="0" w:color="auto"/>
              <w:left w:val="single" w:sz="4" w:space="0" w:color="auto"/>
            </w:tcBorders>
            <w:shd w:val="clear" w:color="auto" w:fill="FFFFFF"/>
            <w:vAlign w:val="bottom"/>
          </w:tcPr>
          <w:p w:rsidR="0005177F" w:rsidRPr="0005177F" w:rsidRDefault="0005177F" w:rsidP="0005177F">
            <w:pPr>
              <w:rPr>
                <w:rFonts w:ascii="Times New Roman" w:hAnsi="Times New Roman" w:cs="Times New Roman"/>
                <w:sz w:val="24"/>
                <w:szCs w:val="24"/>
              </w:rPr>
            </w:pPr>
            <w:r w:rsidRPr="0005177F">
              <w:rPr>
                <w:rFonts w:ascii="Times New Roman" w:hAnsi="Times New Roman" w:cs="Times New Roman"/>
                <w:sz w:val="24"/>
                <w:szCs w:val="24"/>
              </w:rPr>
              <w:t>Номер телефона</w:t>
            </w:r>
          </w:p>
        </w:tc>
        <w:tc>
          <w:tcPr>
            <w:tcW w:w="5253" w:type="dxa"/>
            <w:gridSpan w:val="3"/>
            <w:tcBorders>
              <w:top w:val="single" w:sz="4" w:space="0" w:color="auto"/>
              <w:left w:val="single" w:sz="4" w:space="0" w:color="auto"/>
              <w:right w:val="single" w:sz="4" w:space="0" w:color="auto"/>
            </w:tcBorders>
            <w:shd w:val="clear" w:color="auto" w:fill="FFFFFF"/>
          </w:tcPr>
          <w:p w:rsidR="0005177F" w:rsidRPr="0005177F" w:rsidRDefault="0005177F" w:rsidP="0005177F">
            <w:pPr>
              <w:rPr>
                <w:rFonts w:ascii="Times New Roman" w:hAnsi="Times New Roman" w:cs="Times New Roman"/>
                <w:sz w:val="24"/>
                <w:szCs w:val="24"/>
              </w:rPr>
            </w:pPr>
          </w:p>
        </w:tc>
      </w:tr>
      <w:tr w:rsidR="0005177F" w:rsidRPr="0005177F" w:rsidTr="007A1F3C">
        <w:trPr>
          <w:gridBefore w:val="1"/>
          <w:wBefore w:w="52" w:type="dxa"/>
          <w:trHeight w:hRule="exact" w:val="288"/>
        </w:trPr>
        <w:tc>
          <w:tcPr>
            <w:tcW w:w="4680" w:type="dxa"/>
            <w:gridSpan w:val="3"/>
            <w:tcBorders>
              <w:top w:val="single" w:sz="4" w:space="0" w:color="auto"/>
              <w:left w:val="single" w:sz="4" w:space="0" w:color="auto"/>
            </w:tcBorders>
            <w:shd w:val="clear" w:color="auto" w:fill="FFFFFF"/>
            <w:vAlign w:val="bottom"/>
          </w:tcPr>
          <w:p w:rsidR="0005177F" w:rsidRPr="0005177F" w:rsidRDefault="0005177F" w:rsidP="0005177F">
            <w:pPr>
              <w:rPr>
                <w:rFonts w:ascii="Times New Roman" w:hAnsi="Times New Roman" w:cs="Times New Roman"/>
                <w:sz w:val="24"/>
                <w:szCs w:val="24"/>
              </w:rPr>
            </w:pPr>
            <w:r w:rsidRPr="0005177F">
              <w:rPr>
                <w:rFonts w:ascii="Times New Roman" w:hAnsi="Times New Roman" w:cs="Times New Roman"/>
                <w:sz w:val="24"/>
                <w:szCs w:val="24"/>
              </w:rPr>
              <w:t>Адрес электронной почты</w:t>
            </w:r>
          </w:p>
        </w:tc>
        <w:tc>
          <w:tcPr>
            <w:tcW w:w="5253" w:type="dxa"/>
            <w:gridSpan w:val="3"/>
            <w:tcBorders>
              <w:top w:val="single" w:sz="4" w:space="0" w:color="auto"/>
              <w:left w:val="single" w:sz="4" w:space="0" w:color="auto"/>
              <w:right w:val="single" w:sz="4" w:space="0" w:color="auto"/>
            </w:tcBorders>
            <w:shd w:val="clear" w:color="auto" w:fill="FFFFFF"/>
          </w:tcPr>
          <w:p w:rsidR="0005177F" w:rsidRPr="0005177F" w:rsidRDefault="0005177F" w:rsidP="0005177F">
            <w:pPr>
              <w:rPr>
                <w:rFonts w:ascii="Times New Roman" w:hAnsi="Times New Roman" w:cs="Times New Roman"/>
                <w:sz w:val="24"/>
                <w:szCs w:val="24"/>
              </w:rPr>
            </w:pPr>
          </w:p>
        </w:tc>
      </w:tr>
      <w:tr w:rsidR="0005177F" w:rsidRPr="0005177F" w:rsidTr="007A1F3C">
        <w:trPr>
          <w:gridBefore w:val="1"/>
          <w:wBefore w:w="52" w:type="dxa"/>
          <w:trHeight w:hRule="exact" w:val="283"/>
        </w:trPr>
        <w:tc>
          <w:tcPr>
            <w:tcW w:w="9933" w:type="dxa"/>
            <w:gridSpan w:val="6"/>
            <w:tcBorders>
              <w:top w:val="single" w:sz="4" w:space="0" w:color="auto"/>
              <w:left w:val="single" w:sz="4" w:space="0" w:color="auto"/>
              <w:right w:val="single" w:sz="4" w:space="0" w:color="auto"/>
            </w:tcBorders>
            <w:shd w:val="clear" w:color="auto" w:fill="FFFFFF"/>
            <w:vAlign w:val="bottom"/>
          </w:tcPr>
          <w:p w:rsidR="0005177F" w:rsidRPr="0005177F" w:rsidRDefault="0005177F" w:rsidP="0005177F">
            <w:pPr>
              <w:jc w:val="center"/>
              <w:rPr>
                <w:rFonts w:ascii="Times New Roman" w:hAnsi="Times New Roman" w:cs="Times New Roman"/>
                <w:sz w:val="24"/>
                <w:szCs w:val="24"/>
              </w:rPr>
            </w:pPr>
            <w:r w:rsidRPr="0005177F">
              <w:rPr>
                <w:rFonts w:ascii="Times New Roman" w:hAnsi="Times New Roman" w:cs="Times New Roman"/>
                <w:sz w:val="24"/>
                <w:szCs w:val="24"/>
              </w:rPr>
              <w:t>Сведения о заявителе</w:t>
            </w:r>
          </w:p>
        </w:tc>
      </w:tr>
      <w:tr w:rsidR="0005177F" w:rsidRPr="0005177F" w:rsidTr="007A1F3C">
        <w:trPr>
          <w:gridBefore w:val="1"/>
          <w:wBefore w:w="52" w:type="dxa"/>
          <w:trHeight w:hRule="exact" w:val="288"/>
        </w:trPr>
        <w:tc>
          <w:tcPr>
            <w:tcW w:w="4680" w:type="dxa"/>
            <w:gridSpan w:val="3"/>
            <w:tcBorders>
              <w:top w:val="single" w:sz="4" w:space="0" w:color="auto"/>
              <w:left w:val="single" w:sz="4" w:space="0" w:color="auto"/>
            </w:tcBorders>
            <w:shd w:val="clear" w:color="auto" w:fill="FFFFFF"/>
            <w:vAlign w:val="bottom"/>
          </w:tcPr>
          <w:p w:rsidR="0005177F" w:rsidRPr="0005177F" w:rsidRDefault="0005177F" w:rsidP="0005177F">
            <w:pPr>
              <w:rPr>
                <w:rFonts w:ascii="Times New Roman" w:hAnsi="Times New Roman" w:cs="Times New Roman"/>
                <w:sz w:val="24"/>
                <w:szCs w:val="24"/>
              </w:rPr>
            </w:pPr>
            <w:r w:rsidRPr="0005177F">
              <w:rPr>
                <w:rFonts w:ascii="Times New Roman" w:hAnsi="Times New Roman" w:cs="Times New Roman"/>
                <w:sz w:val="24"/>
                <w:szCs w:val="24"/>
              </w:rPr>
              <w:t>Категория заявителя</w:t>
            </w:r>
          </w:p>
        </w:tc>
        <w:tc>
          <w:tcPr>
            <w:tcW w:w="5253" w:type="dxa"/>
            <w:gridSpan w:val="3"/>
            <w:tcBorders>
              <w:top w:val="single" w:sz="4" w:space="0" w:color="auto"/>
              <w:left w:val="single" w:sz="4" w:space="0" w:color="auto"/>
              <w:right w:val="single" w:sz="4" w:space="0" w:color="auto"/>
            </w:tcBorders>
            <w:shd w:val="clear" w:color="auto" w:fill="FFFFFF"/>
          </w:tcPr>
          <w:p w:rsidR="0005177F" w:rsidRPr="0005177F" w:rsidRDefault="0005177F" w:rsidP="0005177F">
            <w:pPr>
              <w:rPr>
                <w:rFonts w:ascii="Times New Roman" w:hAnsi="Times New Roman" w:cs="Times New Roman"/>
                <w:sz w:val="24"/>
                <w:szCs w:val="24"/>
              </w:rPr>
            </w:pPr>
          </w:p>
        </w:tc>
      </w:tr>
      <w:tr w:rsidR="0005177F" w:rsidRPr="0005177F" w:rsidTr="007A1F3C">
        <w:trPr>
          <w:gridBefore w:val="1"/>
          <w:wBefore w:w="52" w:type="dxa"/>
          <w:trHeight w:hRule="exact" w:val="283"/>
        </w:trPr>
        <w:tc>
          <w:tcPr>
            <w:tcW w:w="4680" w:type="dxa"/>
            <w:gridSpan w:val="3"/>
            <w:tcBorders>
              <w:top w:val="single" w:sz="4" w:space="0" w:color="auto"/>
              <w:left w:val="single" w:sz="4" w:space="0" w:color="auto"/>
            </w:tcBorders>
            <w:shd w:val="clear" w:color="auto" w:fill="FFFFFF"/>
            <w:vAlign w:val="bottom"/>
          </w:tcPr>
          <w:p w:rsidR="0005177F" w:rsidRPr="0005177F" w:rsidRDefault="0005177F" w:rsidP="0005177F">
            <w:pPr>
              <w:rPr>
                <w:rFonts w:ascii="Times New Roman" w:hAnsi="Times New Roman" w:cs="Times New Roman"/>
                <w:sz w:val="24"/>
                <w:szCs w:val="24"/>
              </w:rPr>
            </w:pPr>
            <w:r w:rsidRPr="0005177F">
              <w:rPr>
                <w:rFonts w:ascii="Times New Roman" w:hAnsi="Times New Roman" w:cs="Times New Roman"/>
                <w:sz w:val="24"/>
                <w:szCs w:val="24"/>
              </w:rPr>
              <w:t>Полное наименование</w:t>
            </w:r>
          </w:p>
        </w:tc>
        <w:tc>
          <w:tcPr>
            <w:tcW w:w="5253" w:type="dxa"/>
            <w:gridSpan w:val="3"/>
            <w:tcBorders>
              <w:top w:val="single" w:sz="4" w:space="0" w:color="auto"/>
              <w:left w:val="single" w:sz="4" w:space="0" w:color="auto"/>
              <w:right w:val="single" w:sz="4" w:space="0" w:color="auto"/>
            </w:tcBorders>
            <w:shd w:val="clear" w:color="auto" w:fill="FFFFFF"/>
          </w:tcPr>
          <w:p w:rsidR="0005177F" w:rsidRPr="0005177F" w:rsidRDefault="0005177F" w:rsidP="0005177F">
            <w:pPr>
              <w:rPr>
                <w:rFonts w:ascii="Times New Roman" w:hAnsi="Times New Roman" w:cs="Times New Roman"/>
                <w:sz w:val="24"/>
                <w:szCs w:val="24"/>
              </w:rPr>
            </w:pPr>
          </w:p>
        </w:tc>
      </w:tr>
      <w:tr w:rsidR="0005177F" w:rsidRPr="0005177F" w:rsidTr="007A1F3C">
        <w:trPr>
          <w:gridBefore w:val="1"/>
          <w:wBefore w:w="52" w:type="dxa"/>
          <w:trHeight w:hRule="exact" w:val="288"/>
        </w:trPr>
        <w:tc>
          <w:tcPr>
            <w:tcW w:w="4680" w:type="dxa"/>
            <w:gridSpan w:val="3"/>
            <w:tcBorders>
              <w:top w:val="single" w:sz="4" w:space="0" w:color="auto"/>
              <w:left w:val="single" w:sz="4" w:space="0" w:color="auto"/>
            </w:tcBorders>
            <w:shd w:val="clear" w:color="auto" w:fill="FFFFFF"/>
            <w:vAlign w:val="bottom"/>
          </w:tcPr>
          <w:p w:rsidR="0005177F" w:rsidRPr="0005177F" w:rsidRDefault="0005177F" w:rsidP="0005177F">
            <w:pPr>
              <w:rPr>
                <w:rFonts w:ascii="Times New Roman" w:hAnsi="Times New Roman" w:cs="Times New Roman"/>
                <w:sz w:val="24"/>
                <w:szCs w:val="24"/>
              </w:rPr>
            </w:pPr>
            <w:r w:rsidRPr="0005177F">
              <w:rPr>
                <w:rFonts w:ascii="Times New Roman" w:hAnsi="Times New Roman" w:cs="Times New Roman"/>
                <w:sz w:val="24"/>
                <w:szCs w:val="24"/>
              </w:rPr>
              <w:t>Данные ДУЛ</w:t>
            </w:r>
          </w:p>
        </w:tc>
        <w:tc>
          <w:tcPr>
            <w:tcW w:w="5253" w:type="dxa"/>
            <w:gridSpan w:val="3"/>
            <w:tcBorders>
              <w:top w:val="single" w:sz="4" w:space="0" w:color="auto"/>
              <w:left w:val="single" w:sz="4" w:space="0" w:color="auto"/>
              <w:right w:val="single" w:sz="4" w:space="0" w:color="auto"/>
            </w:tcBorders>
            <w:shd w:val="clear" w:color="auto" w:fill="FFFFFF"/>
          </w:tcPr>
          <w:p w:rsidR="0005177F" w:rsidRPr="0005177F" w:rsidRDefault="0005177F" w:rsidP="0005177F">
            <w:pPr>
              <w:rPr>
                <w:rFonts w:ascii="Times New Roman" w:hAnsi="Times New Roman" w:cs="Times New Roman"/>
                <w:sz w:val="24"/>
                <w:szCs w:val="24"/>
              </w:rPr>
            </w:pPr>
          </w:p>
        </w:tc>
      </w:tr>
      <w:tr w:rsidR="0005177F" w:rsidRPr="0005177F" w:rsidTr="007A1F3C">
        <w:trPr>
          <w:gridBefore w:val="1"/>
          <w:wBefore w:w="52" w:type="dxa"/>
          <w:trHeight w:hRule="exact" w:val="288"/>
        </w:trPr>
        <w:tc>
          <w:tcPr>
            <w:tcW w:w="4680" w:type="dxa"/>
            <w:gridSpan w:val="3"/>
            <w:tcBorders>
              <w:top w:val="single" w:sz="4" w:space="0" w:color="auto"/>
              <w:left w:val="single" w:sz="4" w:space="0" w:color="auto"/>
            </w:tcBorders>
            <w:shd w:val="clear" w:color="auto" w:fill="FFFFFF"/>
          </w:tcPr>
          <w:p w:rsidR="0005177F" w:rsidRPr="0005177F" w:rsidRDefault="0005177F" w:rsidP="0005177F">
            <w:pPr>
              <w:rPr>
                <w:rFonts w:ascii="Times New Roman" w:hAnsi="Times New Roman" w:cs="Times New Roman"/>
                <w:sz w:val="24"/>
                <w:szCs w:val="24"/>
              </w:rPr>
            </w:pPr>
            <w:r w:rsidRPr="0005177F">
              <w:rPr>
                <w:rFonts w:ascii="Times New Roman" w:hAnsi="Times New Roman" w:cs="Times New Roman"/>
                <w:sz w:val="24"/>
                <w:szCs w:val="24"/>
              </w:rPr>
              <w:t>ОГРН/ОГРНИП</w:t>
            </w:r>
          </w:p>
        </w:tc>
        <w:tc>
          <w:tcPr>
            <w:tcW w:w="5253" w:type="dxa"/>
            <w:gridSpan w:val="3"/>
            <w:tcBorders>
              <w:top w:val="single" w:sz="4" w:space="0" w:color="auto"/>
              <w:left w:val="single" w:sz="4" w:space="0" w:color="auto"/>
              <w:right w:val="single" w:sz="4" w:space="0" w:color="auto"/>
            </w:tcBorders>
            <w:shd w:val="clear" w:color="auto" w:fill="FFFFFF"/>
          </w:tcPr>
          <w:p w:rsidR="0005177F" w:rsidRPr="0005177F" w:rsidRDefault="0005177F" w:rsidP="0005177F">
            <w:pPr>
              <w:rPr>
                <w:rFonts w:ascii="Times New Roman" w:hAnsi="Times New Roman" w:cs="Times New Roman"/>
                <w:sz w:val="24"/>
                <w:szCs w:val="24"/>
              </w:rPr>
            </w:pPr>
          </w:p>
        </w:tc>
      </w:tr>
      <w:tr w:rsidR="0005177F" w:rsidRPr="0005177F" w:rsidTr="007A1F3C">
        <w:trPr>
          <w:gridBefore w:val="1"/>
          <w:wBefore w:w="52" w:type="dxa"/>
          <w:trHeight w:hRule="exact" w:val="283"/>
        </w:trPr>
        <w:tc>
          <w:tcPr>
            <w:tcW w:w="4680" w:type="dxa"/>
            <w:gridSpan w:val="3"/>
            <w:tcBorders>
              <w:top w:val="single" w:sz="4" w:space="0" w:color="auto"/>
              <w:left w:val="single" w:sz="4" w:space="0" w:color="auto"/>
            </w:tcBorders>
            <w:shd w:val="clear" w:color="auto" w:fill="FFFFFF"/>
            <w:vAlign w:val="bottom"/>
          </w:tcPr>
          <w:p w:rsidR="0005177F" w:rsidRPr="0005177F" w:rsidRDefault="0005177F" w:rsidP="0005177F">
            <w:pPr>
              <w:rPr>
                <w:rFonts w:ascii="Times New Roman" w:hAnsi="Times New Roman" w:cs="Times New Roman"/>
                <w:sz w:val="24"/>
                <w:szCs w:val="24"/>
              </w:rPr>
            </w:pPr>
            <w:r w:rsidRPr="0005177F">
              <w:rPr>
                <w:rFonts w:ascii="Times New Roman" w:hAnsi="Times New Roman" w:cs="Times New Roman"/>
                <w:sz w:val="24"/>
                <w:szCs w:val="24"/>
              </w:rPr>
              <w:t>ИНН</w:t>
            </w:r>
          </w:p>
        </w:tc>
        <w:tc>
          <w:tcPr>
            <w:tcW w:w="5253" w:type="dxa"/>
            <w:gridSpan w:val="3"/>
            <w:tcBorders>
              <w:top w:val="single" w:sz="4" w:space="0" w:color="auto"/>
              <w:left w:val="single" w:sz="4" w:space="0" w:color="auto"/>
              <w:right w:val="single" w:sz="4" w:space="0" w:color="auto"/>
            </w:tcBorders>
            <w:shd w:val="clear" w:color="auto" w:fill="FFFFFF"/>
          </w:tcPr>
          <w:p w:rsidR="0005177F" w:rsidRPr="0005177F" w:rsidRDefault="0005177F" w:rsidP="0005177F">
            <w:pPr>
              <w:rPr>
                <w:rFonts w:ascii="Times New Roman" w:hAnsi="Times New Roman" w:cs="Times New Roman"/>
                <w:sz w:val="24"/>
                <w:szCs w:val="24"/>
              </w:rPr>
            </w:pPr>
          </w:p>
        </w:tc>
      </w:tr>
      <w:tr w:rsidR="0005177F" w:rsidRPr="0005177F" w:rsidTr="007A1F3C">
        <w:trPr>
          <w:gridBefore w:val="1"/>
          <w:wBefore w:w="52" w:type="dxa"/>
          <w:trHeight w:hRule="exact" w:val="288"/>
        </w:trPr>
        <w:tc>
          <w:tcPr>
            <w:tcW w:w="4680" w:type="dxa"/>
            <w:gridSpan w:val="3"/>
            <w:tcBorders>
              <w:top w:val="single" w:sz="4" w:space="0" w:color="auto"/>
              <w:left w:val="single" w:sz="4" w:space="0" w:color="auto"/>
            </w:tcBorders>
            <w:shd w:val="clear" w:color="auto" w:fill="FFFFFF"/>
            <w:vAlign w:val="bottom"/>
          </w:tcPr>
          <w:p w:rsidR="0005177F" w:rsidRPr="0005177F" w:rsidRDefault="0005177F" w:rsidP="0005177F">
            <w:pPr>
              <w:rPr>
                <w:rFonts w:ascii="Times New Roman" w:hAnsi="Times New Roman" w:cs="Times New Roman"/>
                <w:sz w:val="24"/>
                <w:szCs w:val="24"/>
              </w:rPr>
            </w:pPr>
            <w:r w:rsidRPr="0005177F">
              <w:rPr>
                <w:rFonts w:ascii="Times New Roman" w:hAnsi="Times New Roman" w:cs="Times New Roman"/>
                <w:sz w:val="24"/>
                <w:szCs w:val="24"/>
              </w:rPr>
              <w:t>Номер телефона</w:t>
            </w:r>
          </w:p>
        </w:tc>
        <w:tc>
          <w:tcPr>
            <w:tcW w:w="5253" w:type="dxa"/>
            <w:gridSpan w:val="3"/>
            <w:tcBorders>
              <w:top w:val="single" w:sz="4" w:space="0" w:color="auto"/>
              <w:left w:val="single" w:sz="4" w:space="0" w:color="auto"/>
              <w:right w:val="single" w:sz="4" w:space="0" w:color="auto"/>
            </w:tcBorders>
            <w:shd w:val="clear" w:color="auto" w:fill="FFFFFF"/>
          </w:tcPr>
          <w:p w:rsidR="0005177F" w:rsidRPr="0005177F" w:rsidRDefault="0005177F" w:rsidP="0005177F">
            <w:pPr>
              <w:rPr>
                <w:rFonts w:ascii="Times New Roman" w:hAnsi="Times New Roman" w:cs="Times New Roman"/>
                <w:sz w:val="24"/>
                <w:szCs w:val="24"/>
              </w:rPr>
            </w:pPr>
          </w:p>
        </w:tc>
      </w:tr>
      <w:tr w:rsidR="0005177F" w:rsidRPr="0005177F" w:rsidTr="007A1F3C">
        <w:trPr>
          <w:gridBefore w:val="1"/>
          <w:wBefore w:w="52" w:type="dxa"/>
          <w:trHeight w:hRule="exact" w:val="283"/>
        </w:trPr>
        <w:tc>
          <w:tcPr>
            <w:tcW w:w="4680" w:type="dxa"/>
            <w:gridSpan w:val="3"/>
            <w:tcBorders>
              <w:top w:val="single" w:sz="4" w:space="0" w:color="auto"/>
              <w:left w:val="single" w:sz="4" w:space="0" w:color="auto"/>
            </w:tcBorders>
            <w:shd w:val="clear" w:color="auto" w:fill="FFFFFF"/>
            <w:vAlign w:val="bottom"/>
          </w:tcPr>
          <w:p w:rsidR="0005177F" w:rsidRPr="0005177F" w:rsidRDefault="0005177F" w:rsidP="0005177F">
            <w:pPr>
              <w:rPr>
                <w:rFonts w:ascii="Times New Roman" w:hAnsi="Times New Roman" w:cs="Times New Roman"/>
                <w:sz w:val="24"/>
                <w:szCs w:val="24"/>
              </w:rPr>
            </w:pPr>
            <w:r w:rsidRPr="0005177F">
              <w:rPr>
                <w:rFonts w:ascii="Times New Roman" w:hAnsi="Times New Roman" w:cs="Times New Roman"/>
                <w:sz w:val="24"/>
                <w:szCs w:val="24"/>
              </w:rPr>
              <w:t>Адрес электронной почты</w:t>
            </w:r>
          </w:p>
        </w:tc>
        <w:tc>
          <w:tcPr>
            <w:tcW w:w="5253" w:type="dxa"/>
            <w:gridSpan w:val="3"/>
            <w:tcBorders>
              <w:top w:val="single" w:sz="4" w:space="0" w:color="auto"/>
              <w:left w:val="single" w:sz="4" w:space="0" w:color="auto"/>
              <w:right w:val="single" w:sz="4" w:space="0" w:color="auto"/>
            </w:tcBorders>
            <w:shd w:val="clear" w:color="auto" w:fill="FFFFFF"/>
          </w:tcPr>
          <w:p w:rsidR="0005177F" w:rsidRPr="0005177F" w:rsidRDefault="0005177F" w:rsidP="0005177F">
            <w:pPr>
              <w:rPr>
                <w:rFonts w:ascii="Times New Roman" w:hAnsi="Times New Roman" w:cs="Times New Roman"/>
                <w:sz w:val="24"/>
                <w:szCs w:val="24"/>
              </w:rPr>
            </w:pPr>
          </w:p>
        </w:tc>
      </w:tr>
      <w:tr w:rsidR="0005177F" w:rsidRPr="0005177F" w:rsidTr="007A1F3C">
        <w:trPr>
          <w:gridBefore w:val="1"/>
          <w:wBefore w:w="52" w:type="dxa"/>
          <w:trHeight w:hRule="exact" w:val="288"/>
        </w:trPr>
        <w:tc>
          <w:tcPr>
            <w:tcW w:w="9933" w:type="dxa"/>
            <w:gridSpan w:val="6"/>
            <w:tcBorders>
              <w:top w:val="single" w:sz="4" w:space="0" w:color="auto"/>
              <w:left w:val="single" w:sz="4" w:space="0" w:color="auto"/>
              <w:right w:val="single" w:sz="4" w:space="0" w:color="auto"/>
            </w:tcBorders>
            <w:shd w:val="clear" w:color="auto" w:fill="FFFFFF"/>
            <w:vAlign w:val="bottom"/>
          </w:tcPr>
          <w:p w:rsidR="0005177F" w:rsidRPr="0005177F" w:rsidRDefault="0005177F" w:rsidP="0005177F">
            <w:pPr>
              <w:jc w:val="center"/>
              <w:rPr>
                <w:rFonts w:ascii="Times New Roman" w:hAnsi="Times New Roman" w:cs="Times New Roman"/>
                <w:sz w:val="24"/>
                <w:szCs w:val="24"/>
              </w:rPr>
            </w:pPr>
            <w:r w:rsidRPr="0005177F">
              <w:rPr>
                <w:rFonts w:ascii="Times New Roman" w:hAnsi="Times New Roman" w:cs="Times New Roman"/>
                <w:sz w:val="24"/>
                <w:szCs w:val="24"/>
              </w:rPr>
              <w:t>Вариант предоставления услуги</w:t>
            </w:r>
          </w:p>
        </w:tc>
      </w:tr>
      <w:tr w:rsidR="0005177F" w:rsidRPr="0005177F" w:rsidTr="007A1F3C">
        <w:trPr>
          <w:gridBefore w:val="1"/>
          <w:wBefore w:w="52" w:type="dxa"/>
          <w:trHeight w:hRule="exact" w:val="562"/>
        </w:trPr>
        <w:tc>
          <w:tcPr>
            <w:tcW w:w="4680" w:type="dxa"/>
            <w:gridSpan w:val="3"/>
            <w:tcBorders>
              <w:top w:val="single" w:sz="4" w:space="0" w:color="auto"/>
              <w:left w:val="single" w:sz="4" w:space="0" w:color="auto"/>
            </w:tcBorders>
            <w:shd w:val="clear" w:color="auto" w:fill="FFFFFF"/>
            <w:vAlign w:val="bottom"/>
          </w:tcPr>
          <w:p w:rsidR="0005177F" w:rsidRPr="0005177F" w:rsidRDefault="0005177F" w:rsidP="0005177F">
            <w:pPr>
              <w:rPr>
                <w:rFonts w:ascii="Times New Roman" w:hAnsi="Times New Roman" w:cs="Times New Roman"/>
                <w:sz w:val="24"/>
                <w:szCs w:val="24"/>
              </w:rPr>
            </w:pPr>
            <w:r w:rsidRPr="0005177F">
              <w:rPr>
                <w:rFonts w:ascii="Times New Roman" w:hAnsi="Times New Roman" w:cs="Times New Roman"/>
                <w:sz w:val="24"/>
                <w:szCs w:val="24"/>
              </w:rPr>
              <w:t>Право на объект, в котором размещается заявитель, зарегистрировано в ЕГРН?</w:t>
            </w:r>
          </w:p>
        </w:tc>
        <w:tc>
          <w:tcPr>
            <w:tcW w:w="5253" w:type="dxa"/>
            <w:gridSpan w:val="3"/>
            <w:tcBorders>
              <w:top w:val="single" w:sz="4" w:space="0" w:color="auto"/>
              <w:left w:val="single" w:sz="4" w:space="0" w:color="auto"/>
              <w:right w:val="single" w:sz="4" w:space="0" w:color="auto"/>
            </w:tcBorders>
            <w:shd w:val="clear" w:color="auto" w:fill="FFFFFF"/>
          </w:tcPr>
          <w:p w:rsidR="0005177F" w:rsidRPr="0005177F" w:rsidRDefault="0005177F" w:rsidP="0005177F">
            <w:pPr>
              <w:rPr>
                <w:rFonts w:ascii="Times New Roman" w:hAnsi="Times New Roman" w:cs="Times New Roman"/>
                <w:sz w:val="24"/>
                <w:szCs w:val="24"/>
              </w:rPr>
            </w:pPr>
          </w:p>
        </w:tc>
      </w:tr>
      <w:tr w:rsidR="0005177F" w:rsidRPr="0005177F" w:rsidTr="007A1F3C">
        <w:trPr>
          <w:gridBefore w:val="1"/>
          <w:wBefore w:w="52" w:type="dxa"/>
          <w:trHeight w:hRule="exact" w:val="562"/>
        </w:trPr>
        <w:tc>
          <w:tcPr>
            <w:tcW w:w="4680" w:type="dxa"/>
            <w:gridSpan w:val="3"/>
            <w:tcBorders>
              <w:top w:val="single" w:sz="4" w:space="0" w:color="auto"/>
              <w:left w:val="single" w:sz="4" w:space="0" w:color="auto"/>
            </w:tcBorders>
            <w:shd w:val="clear" w:color="auto" w:fill="FFFFFF"/>
            <w:vAlign w:val="bottom"/>
          </w:tcPr>
          <w:p w:rsidR="0005177F" w:rsidRPr="0005177F" w:rsidRDefault="0005177F" w:rsidP="0005177F">
            <w:pPr>
              <w:rPr>
                <w:rFonts w:ascii="Times New Roman" w:hAnsi="Times New Roman" w:cs="Times New Roman"/>
                <w:sz w:val="24"/>
                <w:szCs w:val="24"/>
              </w:rPr>
            </w:pPr>
            <w:r w:rsidRPr="0005177F">
              <w:rPr>
                <w:rFonts w:ascii="Times New Roman" w:hAnsi="Times New Roman" w:cs="Times New Roman"/>
                <w:sz w:val="24"/>
                <w:szCs w:val="24"/>
              </w:rPr>
              <w:t>Чье имущество используется для размещения вывески?</w:t>
            </w:r>
          </w:p>
        </w:tc>
        <w:tc>
          <w:tcPr>
            <w:tcW w:w="5253" w:type="dxa"/>
            <w:gridSpan w:val="3"/>
            <w:tcBorders>
              <w:top w:val="single" w:sz="4" w:space="0" w:color="auto"/>
              <w:left w:val="single" w:sz="4" w:space="0" w:color="auto"/>
              <w:right w:val="single" w:sz="4" w:space="0" w:color="auto"/>
            </w:tcBorders>
            <w:shd w:val="clear" w:color="auto" w:fill="FFFFFF"/>
          </w:tcPr>
          <w:p w:rsidR="0005177F" w:rsidRPr="0005177F" w:rsidRDefault="0005177F" w:rsidP="0005177F">
            <w:pPr>
              <w:rPr>
                <w:rFonts w:ascii="Times New Roman" w:hAnsi="Times New Roman" w:cs="Times New Roman"/>
                <w:sz w:val="24"/>
                <w:szCs w:val="24"/>
              </w:rPr>
            </w:pPr>
          </w:p>
        </w:tc>
      </w:tr>
      <w:tr w:rsidR="0005177F" w:rsidRPr="0005177F" w:rsidTr="007A1F3C">
        <w:trPr>
          <w:gridBefore w:val="1"/>
          <w:wBefore w:w="52" w:type="dxa"/>
          <w:trHeight w:hRule="exact" w:val="288"/>
        </w:trPr>
        <w:tc>
          <w:tcPr>
            <w:tcW w:w="4680" w:type="dxa"/>
            <w:gridSpan w:val="3"/>
            <w:tcBorders>
              <w:top w:val="single" w:sz="4" w:space="0" w:color="auto"/>
              <w:left w:val="single" w:sz="4" w:space="0" w:color="auto"/>
            </w:tcBorders>
            <w:shd w:val="clear" w:color="auto" w:fill="FFFFFF"/>
            <w:vAlign w:val="bottom"/>
          </w:tcPr>
          <w:p w:rsidR="0005177F" w:rsidRPr="0005177F" w:rsidRDefault="0005177F" w:rsidP="0005177F">
            <w:pPr>
              <w:rPr>
                <w:rFonts w:ascii="Times New Roman" w:hAnsi="Times New Roman" w:cs="Times New Roman"/>
                <w:sz w:val="24"/>
                <w:szCs w:val="24"/>
              </w:rPr>
            </w:pPr>
            <w:r w:rsidRPr="0005177F">
              <w:rPr>
                <w:rFonts w:ascii="Times New Roman" w:hAnsi="Times New Roman" w:cs="Times New Roman"/>
                <w:sz w:val="24"/>
                <w:szCs w:val="24"/>
              </w:rPr>
              <w:t>На вывеске указан товарный знак?</w:t>
            </w:r>
          </w:p>
        </w:tc>
        <w:tc>
          <w:tcPr>
            <w:tcW w:w="5253" w:type="dxa"/>
            <w:gridSpan w:val="3"/>
            <w:tcBorders>
              <w:top w:val="single" w:sz="4" w:space="0" w:color="auto"/>
              <w:left w:val="single" w:sz="4" w:space="0" w:color="auto"/>
              <w:right w:val="single" w:sz="4" w:space="0" w:color="auto"/>
            </w:tcBorders>
            <w:shd w:val="clear" w:color="auto" w:fill="FFFFFF"/>
          </w:tcPr>
          <w:p w:rsidR="0005177F" w:rsidRPr="0005177F" w:rsidRDefault="0005177F" w:rsidP="0005177F">
            <w:pPr>
              <w:rPr>
                <w:rFonts w:ascii="Times New Roman" w:hAnsi="Times New Roman" w:cs="Times New Roman"/>
                <w:sz w:val="24"/>
                <w:szCs w:val="24"/>
              </w:rPr>
            </w:pPr>
          </w:p>
        </w:tc>
      </w:tr>
      <w:tr w:rsidR="0005177F" w:rsidRPr="0005177F" w:rsidTr="007A1F3C">
        <w:trPr>
          <w:gridBefore w:val="1"/>
          <w:wBefore w:w="52" w:type="dxa"/>
          <w:trHeight w:hRule="exact" w:val="283"/>
        </w:trPr>
        <w:tc>
          <w:tcPr>
            <w:tcW w:w="9933" w:type="dxa"/>
            <w:gridSpan w:val="6"/>
            <w:tcBorders>
              <w:top w:val="single" w:sz="4" w:space="0" w:color="auto"/>
              <w:left w:val="single" w:sz="4" w:space="0" w:color="auto"/>
              <w:right w:val="single" w:sz="4" w:space="0" w:color="auto"/>
            </w:tcBorders>
            <w:shd w:val="clear" w:color="auto" w:fill="FFFFFF"/>
            <w:vAlign w:val="bottom"/>
          </w:tcPr>
          <w:p w:rsidR="0005177F" w:rsidRPr="0005177F" w:rsidRDefault="0005177F" w:rsidP="0005177F">
            <w:pPr>
              <w:jc w:val="center"/>
              <w:rPr>
                <w:rFonts w:ascii="Times New Roman" w:hAnsi="Times New Roman" w:cs="Times New Roman"/>
                <w:sz w:val="24"/>
                <w:szCs w:val="24"/>
              </w:rPr>
            </w:pPr>
            <w:r w:rsidRPr="0005177F">
              <w:rPr>
                <w:rFonts w:ascii="Times New Roman" w:hAnsi="Times New Roman" w:cs="Times New Roman"/>
                <w:sz w:val="24"/>
                <w:szCs w:val="24"/>
              </w:rPr>
              <w:t>Сведения об объекте</w:t>
            </w:r>
          </w:p>
        </w:tc>
      </w:tr>
      <w:tr w:rsidR="0005177F" w:rsidRPr="0005177F" w:rsidTr="007A1F3C">
        <w:trPr>
          <w:gridBefore w:val="1"/>
          <w:wBefore w:w="52" w:type="dxa"/>
          <w:trHeight w:hRule="exact" w:val="288"/>
        </w:trPr>
        <w:tc>
          <w:tcPr>
            <w:tcW w:w="4680" w:type="dxa"/>
            <w:gridSpan w:val="3"/>
            <w:tcBorders>
              <w:top w:val="single" w:sz="4" w:space="0" w:color="auto"/>
              <w:left w:val="single" w:sz="4" w:space="0" w:color="auto"/>
            </w:tcBorders>
            <w:shd w:val="clear" w:color="auto" w:fill="FFFFFF"/>
            <w:vAlign w:val="bottom"/>
          </w:tcPr>
          <w:p w:rsidR="0005177F" w:rsidRPr="0005177F" w:rsidRDefault="0005177F" w:rsidP="0005177F">
            <w:pPr>
              <w:rPr>
                <w:rFonts w:ascii="Times New Roman" w:hAnsi="Times New Roman" w:cs="Times New Roman"/>
                <w:sz w:val="24"/>
                <w:szCs w:val="24"/>
              </w:rPr>
            </w:pPr>
            <w:r w:rsidRPr="0005177F">
              <w:rPr>
                <w:rFonts w:ascii="Times New Roman" w:hAnsi="Times New Roman" w:cs="Times New Roman"/>
                <w:sz w:val="24"/>
                <w:szCs w:val="24"/>
              </w:rPr>
              <w:t>Кадастровый номер</w:t>
            </w:r>
          </w:p>
        </w:tc>
        <w:tc>
          <w:tcPr>
            <w:tcW w:w="5253" w:type="dxa"/>
            <w:gridSpan w:val="3"/>
            <w:tcBorders>
              <w:top w:val="single" w:sz="4" w:space="0" w:color="auto"/>
              <w:left w:val="single" w:sz="4" w:space="0" w:color="auto"/>
              <w:right w:val="single" w:sz="4" w:space="0" w:color="auto"/>
            </w:tcBorders>
            <w:shd w:val="clear" w:color="auto" w:fill="FFFFFF"/>
          </w:tcPr>
          <w:p w:rsidR="0005177F" w:rsidRPr="0005177F" w:rsidRDefault="0005177F" w:rsidP="0005177F">
            <w:pPr>
              <w:rPr>
                <w:rFonts w:ascii="Times New Roman" w:hAnsi="Times New Roman" w:cs="Times New Roman"/>
                <w:sz w:val="24"/>
                <w:szCs w:val="24"/>
              </w:rPr>
            </w:pPr>
          </w:p>
        </w:tc>
      </w:tr>
      <w:tr w:rsidR="0005177F" w:rsidRPr="0005177F" w:rsidTr="007A1F3C">
        <w:trPr>
          <w:gridBefore w:val="1"/>
          <w:wBefore w:w="52" w:type="dxa"/>
          <w:trHeight w:hRule="exact" w:val="283"/>
        </w:trPr>
        <w:tc>
          <w:tcPr>
            <w:tcW w:w="4680" w:type="dxa"/>
            <w:gridSpan w:val="3"/>
            <w:tcBorders>
              <w:top w:val="single" w:sz="4" w:space="0" w:color="auto"/>
              <w:left w:val="single" w:sz="4" w:space="0" w:color="auto"/>
            </w:tcBorders>
            <w:shd w:val="clear" w:color="auto" w:fill="FFFFFF"/>
            <w:vAlign w:val="bottom"/>
          </w:tcPr>
          <w:p w:rsidR="0005177F" w:rsidRPr="0005177F" w:rsidRDefault="0005177F" w:rsidP="0005177F">
            <w:pPr>
              <w:rPr>
                <w:rFonts w:ascii="Times New Roman" w:hAnsi="Times New Roman" w:cs="Times New Roman"/>
                <w:sz w:val="24"/>
                <w:szCs w:val="24"/>
              </w:rPr>
            </w:pPr>
            <w:r w:rsidRPr="0005177F">
              <w:rPr>
                <w:rFonts w:ascii="Times New Roman" w:hAnsi="Times New Roman" w:cs="Times New Roman"/>
                <w:sz w:val="24"/>
                <w:szCs w:val="24"/>
              </w:rPr>
              <w:t>Адрес объекта</w:t>
            </w:r>
          </w:p>
        </w:tc>
        <w:tc>
          <w:tcPr>
            <w:tcW w:w="5253" w:type="dxa"/>
            <w:gridSpan w:val="3"/>
            <w:tcBorders>
              <w:top w:val="single" w:sz="4" w:space="0" w:color="auto"/>
              <w:left w:val="single" w:sz="4" w:space="0" w:color="auto"/>
              <w:right w:val="single" w:sz="4" w:space="0" w:color="auto"/>
            </w:tcBorders>
            <w:shd w:val="clear" w:color="auto" w:fill="FFFFFF"/>
          </w:tcPr>
          <w:p w:rsidR="0005177F" w:rsidRPr="0005177F" w:rsidRDefault="0005177F" w:rsidP="0005177F">
            <w:pPr>
              <w:rPr>
                <w:rFonts w:ascii="Times New Roman" w:hAnsi="Times New Roman" w:cs="Times New Roman"/>
                <w:sz w:val="24"/>
                <w:szCs w:val="24"/>
              </w:rPr>
            </w:pPr>
          </w:p>
        </w:tc>
      </w:tr>
      <w:tr w:rsidR="0005177F" w:rsidRPr="0005177F" w:rsidTr="007A1F3C">
        <w:trPr>
          <w:gridBefore w:val="1"/>
          <w:wBefore w:w="52" w:type="dxa"/>
          <w:trHeight w:hRule="exact" w:val="288"/>
        </w:trPr>
        <w:tc>
          <w:tcPr>
            <w:tcW w:w="4680" w:type="dxa"/>
            <w:gridSpan w:val="3"/>
            <w:tcBorders>
              <w:top w:val="single" w:sz="4" w:space="0" w:color="auto"/>
              <w:left w:val="single" w:sz="4" w:space="0" w:color="auto"/>
            </w:tcBorders>
            <w:shd w:val="clear" w:color="auto" w:fill="FFFFFF"/>
            <w:vAlign w:val="bottom"/>
          </w:tcPr>
          <w:p w:rsidR="0005177F" w:rsidRPr="0005177F" w:rsidRDefault="0005177F" w:rsidP="0005177F">
            <w:pPr>
              <w:rPr>
                <w:rFonts w:ascii="Times New Roman" w:hAnsi="Times New Roman" w:cs="Times New Roman"/>
                <w:sz w:val="24"/>
                <w:szCs w:val="24"/>
              </w:rPr>
            </w:pPr>
            <w:r w:rsidRPr="0005177F">
              <w:rPr>
                <w:rFonts w:ascii="Times New Roman" w:hAnsi="Times New Roman" w:cs="Times New Roman"/>
                <w:sz w:val="24"/>
                <w:szCs w:val="24"/>
              </w:rPr>
              <w:t>Тип информационной вывески</w:t>
            </w:r>
          </w:p>
        </w:tc>
        <w:tc>
          <w:tcPr>
            <w:tcW w:w="5253" w:type="dxa"/>
            <w:gridSpan w:val="3"/>
            <w:tcBorders>
              <w:top w:val="single" w:sz="4" w:space="0" w:color="auto"/>
              <w:left w:val="single" w:sz="4" w:space="0" w:color="auto"/>
              <w:right w:val="single" w:sz="4" w:space="0" w:color="auto"/>
            </w:tcBorders>
            <w:shd w:val="clear" w:color="auto" w:fill="FFFFFF"/>
          </w:tcPr>
          <w:p w:rsidR="0005177F" w:rsidRPr="0005177F" w:rsidRDefault="0005177F" w:rsidP="0005177F">
            <w:pPr>
              <w:rPr>
                <w:rFonts w:ascii="Times New Roman" w:hAnsi="Times New Roman" w:cs="Times New Roman"/>
                <w:sz w:val="24"/>
                <w:szCs w:val="24"/>
              </w:rPr>
            </w:pPr>
          </w:p>
        </w:tc>
      </w:tr>
      <w:tr w:rsidR="0005177F" w:rsidRPr="0005177F" w:rsidTr="007A1F3C">
        <w:trPr>
          <w:gridBefore w:val="1"/>
          <w:wBefore w:w="52" w:type="dxa"/>
          <w:trHeight w:hRule="exact" w:val="283"/>
        </w:trPr>
        <w:tc>
          <w:tcPr>
            <w:tcW w:w="4680" w:type="dxa"/>
            <w:gridSpan w:val="3"/>
            <w:tcBorders>
              <w:top w:val="single" w:sz="4" w:space="0" w:color="auto"/>
              <w:left w:val="single" w:sz="4" w:space="0" w:color="auto"/>
            </w:tcBorders>
            <w:shd w:val="clear" w:color="auto" w:fill="FFFFFF"/>
            <w:vAlign w:val="bottom"/>
          </w:tcPr>
          <w:p w:rsidR="0005177F" w:rsidRPr="0005177F" w:rsidRDefault="0005177F" w:rsidP="0005177F">
            <w:pPr>
              <w:rPr>
                <w:rFonts w:ascii="Times New Roman" w:hAnsi="Times New Roman" w:cs="Times New Roman"/>
                <w:sz w:val="24"/>
                <w:szCs w:val="24"/>
              </w:rPr>
            </w:pPr>
            <w:r w:rsidRPr="0005177F">
              <w:rPr>
                <w:rFonts w:ascii="Times New Roman" w:hAnsi="Times New Roman" w:cs="Times New Roman"/>
                <w:sz w:val="24"/>
                <w:szCs w:val="24"/>
              </w:rPr>
              <w:t>Номер регистрации товарного знака</w:t>
            </w:r>
          </w:p>
        </w:tc>
        <w:tc>
          <w:tcPr>
            <w:tcW w:w="5253" w:type="dxa"/>
            <w:gridSpan w:val="3"/>
            <w:tcBorders>
              <w:top w:val="single" w:sz="4" w:space="0" w:color="auto"/>
              <w:left w:val="single" w:sz="4" w:space="0" w:color="auto"/>
              <w:right w:val="single" w:sz="4" w:space="0" w:color="auto"/>
            </w:tcBorders>
            <w:shd w:val="clear" w:color="auto" w:fill="FFFFFF"/>
          </w:tcPr>
          <w:p w:rsidR="0005177F" w:rsidRPr="0005177F" w:rsidRDefault="0005177F" w:rsidP="0005177F">
            <w:pPr>
              <w:rPr>
                <w:rFonts w:ascii="Times New Roman" w:hAnsi="Times New Roman" w:cs="Times New Roman"/>
                <w:sz w:val="24"/>
                <w:szCs w:val="24"/>
              </w:rPr>
            </w:pPr>
          </w:p>
        </w:tc>
      </w:tr>
      <w:tr w:rsidR="0005177F" w:rsidRPr="0005177F" w:rsidTr="007A1F3C">
        <w:trPr>
          <w:gridBefore w:val="1"/>
          <w:wBefore w:w="52" w:type="dxa"/>
          <w:trHeight w:hRule="exact" w:val="288"/>
        </w:trPr>
        <w:tc>
          <w:tcPr>
            <w:tcW w:w="9933" w:type="dxa"/>
            <w:gridSpan w:val="6"/>
            <w:tcBorders>
              <w:top w:val="single" w:sz="4" w:space="0" w:color="auto"/>
              <w:left w:val="single" w:sz="4" w:space="0" w:color="auto"/>
              <w:right w:val="single" w:sz="4" w:space="0" w:color="auto"/>
            </w:tcBorders>
            <w:shd w:val="clear" w:color="auto" w:fill="FFFFFF"/>
            <w:vAlign w:val="bottom"/>
          </w:tcPr>
          <w:p w:rsidR="0005177F" w:rsidRPr="0005177F" w:rsidRDefault="0005177F" w:rsidP="0005177F">
            <w:pPr>
              <w:jc w:val="center"/>
              <w:rPr>
                <w:rFonts w:ascii="Times New Roman" w:hAnsi="Times New Roman" w:cs="Times New Roman"/>
                <w:sz w:val="24"/>
                <w:szCs w:val="24"/>
              </w:rPr>
            </w:pPr>
            <w:r w:rsidRPr="0005177F">
              <w:rPr>
                <w:rFonts w:ascii="Times New Roman" w:hAnsi="Times New Roman" w:cs="Times New Roman"/>
                <w:sz w:val="24"/>
                <w:szCs w:val="24"/>
              </w:rPr>
              <w:t>Документы</w:t>
            </w:r>
          </w:p>
        </w:tc>
      </w:tr>
      <w:tr w:rsidR="0005177F" w:rsidRPr="0005177F" w:rsidTr="007A1F3C">
        <w:trPr>
          <w:gridBefore w:val="1"/>
          <w:wBefore w:w="52" w:type="dxa"/>
          <w:trHeight w:hRule="exact" w:val="298"/>
        </w:trPr>
        <w:tc>
          <w:tcPr>
            <w:tcW w:w="4680" w:type="dxa"/>
            <w:gridSpan w:val="3"/>
            <w:tcBorders>
              <w:top w:val="single" w:sz="4" w:space="0" w:color="auto"/>
              <w:left w:val="single" w:sz="4" w:space="0" w:color="auto"/>
              <w:bottom w:val="single" w:sz="4" w:space="0" w:color="auto"/>
            </w:tcBorders>
            <w:shd w:val="clear" w:color="auto" w:fill="FFFFFF"/>
          </w:tcPr>
          <w:p w:rsidR="0005177F" w:rsidRPr="0005177F" w:rsidRDefault="0005177F" w:rsidP="0005177F">
            <w:pPr>
              <w:rPr>
                <w:rFonts w:ascii="Times New Roman" w:hAnsi="Times New Roman" w:cs="Times New Roman"/>
                <w:sz w:val="24"/>
                <w:szCs w:val="24"/>
              </w:rPr>
            </w:pPr>
          </w:p>
        </w:tc>
        <w:tc>
          <w:tcPr>
            <w:tcW w:w="5253" w:type="dxa"/>
            <w:gridSpan w:val="3"/>
            <w:tcBorders>
              <w:top w:val="single" w:sz="4" w:space="0" w:color="auto"/>
              <w:left w:val="single" w:sz="4" w:space="0" w:color="auto"/>
              <w:bottom w:val="single" w:sz="4" w:space="0" w:color="auto"/>
              <w:right w:val="single" w:sz="4" w:space="0" w:color="auto"/>
            </w:tcBorders>
            <w:shd w:val="clear" w:color="auto" w:fill="FFFFFF"/>
          </w:tcPr>
          <w:p w:rsidR="0005177F" w:rsidRPr="0005177F" w:rsidRDefault="0005177F" w:rsidP="0005177F">
            <w:pPr>
              <w:rPr>
                <w:rFonts w:ascii="Times New Roman" w:hAnsi="Times New Roman" w:cs="Times New Roman"/>
                <w:sz w:val="24"/>
                <w:szCs w:val="24"/>
              </w:rPr>
            </w:pPr>
          </w:p>
        </w:tc>
      </w:tr>
      <w:tr w:rsidR="007A1F3C" w:rsidRPr="0005177F" w:rsidTr="007A1F3C">
        <w:trPr>
          <w:gridBefore w:val="1"/>
          <w:wBefore w:w="52" w:type="dxa"/>
          <w:trHeight w:hRule="exact" w:val="298"/>
        </w:trPr>
        <w:tc>
          <w:tcPr>
            <w:tcW w:w="4680" w:type="dxa"/>
            <w:gridSpan w:val="3"/>
            <w:tcBorders>
              <w:top w:val="single" w:sz="4" w:space="0" w:color="auto"/>
              <w:left w:val="single" w:sz="4" w:space="0" w:color="auto"/>
              <w:bottom w:val="single" w:sz="4" w:space="0" w:color="auto"/>
            </w:tcBorders>
            <w:shd w:val="clear" w:color="auto" w:fill="FFFFFF"/>
          </w:tcPr>
          <w:p w:rsidR="007A1F3C" w:rsidRPr="0005177F" w:rsidRDefault="007A1F3C" w:rsidP="0005177F">
            <w:pPr>
              <w:rPr>
                <w:rFonts w:ascii="Times New Roman" w:hAnsi="Times New Roman" w:cs="Times New Roman"/>
                <w:sz w:val="24"/>
                <w:szCs w:val="24"/>
              </w:rPr>
            </w:pPr>
          </w:p>
        </w:tc>
        <w:tc>
          <w:tcPr>
            <w:tcW w:w="5253" w:type="dxa"/>
            <w:gridSpan w:val="3"/>
            <w:tcBorders>
              <w:top w:val="single" w:sz="4" w:space="0" w:color="auto"/>
              <w:left w:val="single" w:sz="4" w:space="0" w:color="auto"/>
              <w:bottom w:val="single" w:sz="4" w:space="0" w:color="auto"/>
              <w:right w:val="single" w:sz="4" w:space="0" w:color="auto"/>
            </w:tcBorders>
            <w:shd w:val="clear" w:color="auto" w:fill="FFFFFF"/>
          </w:tcPr>
          <w:p w:rsidR="007A1F3C" w:rsidRPr="0005177F" w:rsidRDefault="007A1F3C" w:rsidP="0005177F">
            <w:pPr>
              <w:rPr>
                <w:rFonts w:ascii="Times New Roman" w:hAnsi="Times New Roman" w:cs="Times New Roman"/>
                <w:sz w:val="24"/>
                <w:szCs w:val="24"/>
              </w:rPr>
            </w:pPr>
          </w:p>
        </w:tc>
      </w:tr>
      <w:tr w:rsidR="007A1F3C" w:rsidRPr="0005177F" w:rsidTr="007A1F3C">
        <w:trPr>
          <w:gridBefore w:val="1"/>
          <w:wBefore w:w="52" w:type="dxa"/>
          <w:trHeight w:hRule="exact" w:val="298"/>
        </w:trPr>
        <w:tc>
          <w:tcPr>
            <w:tcW w:w="4680" w:type="dxa"/>
            <w:gridSpan w:val="3"/>
            <w:tcBorders>
              <w:top w:val="single" w:sz="4" w:space="0" w:color="auto"/>
              <w:left w:val="single" w:sz="4" w:space="0" w:color="auto"/>
              <w:bottom w:val="single" w:sz="4" w:space="0" w:color="auto"/>
            </w:tcBorders>
            <w:shd w:val="clear" w:color="auto" w:fill="FFFFFF"/>
          </w:tcPr>
          <w:p w:rsidR="007A1F3C" w:rsidRPr="0005177F" w:rsidRDefault="007A1F3C" w:rsidP="0005177F">
            <w:pPr>
              <w:rPr>
                <w:rFonts w:ascii="Times New Roman" w:hAnsi="Times New Roman" w:cs="Times New Roman"/>
                <w:sz w:val="24"/>
                <w:szCs w:val="24"/>
              </w:rPr>
            </w:pPr>
          </w:p>
        </w:tc>
        <w:tc>
          <w:tcPr>
            <w:tcW w:w="5253" w:type="dxa"/>
            <w:gridSpan w:val="3"/>
            <w:tcBorders>
              <w:top w:val="single" w:sz="4" w:space="0" w:color="auto"/>
              <w:left w:val="single" w:sz="4" w:space="0" w:color="auto"/>
              <w:bottom w:val="single" w:sz="4" w:space="0" w:color="auto"/>
              <w:right w:val="single" w:sz="4" w:space="0" w:color="auto"/>
            </w:tcBorders>
            <w:shd w:val="clear" w:color="auto" w:fill="FFFFFF"/>
          </w:tcPr>
          <w:p w:rsidR="007A1F3C" w:rsidRPr="0005177F" w:rsidRDefault="007A1F3C" w:rsidP="0005177F">
            <w:pPr>
              <w:rPr>
                <w:rFonts w:ascii="Times New Roman" w:hAnsi="Times New Roman" w:cs="Times New Roman"/>
                <w:sz w:val="24"/>
                <w:szCs w:val="24"/>
              </w:rPr>
            </w:pPr>
          </w:p>
        </w:tc>
      </w:tr>
      <w:tr w:rsidR="007A1F3C" w:rsidRPr="0005177F" w:rsidTr="007A1F3C">
        <w:trPr>
          <w:gridBefore w:val="1"/>
          <w:wBefore w:w="52" w:type="dxa"/>
          <w:trHeight w:hRule="exact" w:val="298"/>
        </w:trPr>
        <w:tc>
          <w:tcPr>
            <w:tcW w:w="4680" w:type="dxa"/>
            <w:gridSpan w:val="3"/>
            <w:tcBorders>
              <w:top w:val="single" w:sz="4" w:space="0" w:color="auto"/>
              <w:left w:val="single" w:sz="4" w:space="0" w:color="auto"/>
              <w:bottom w:val="single" w:sz="4" w:space="0" w:color="auto"/>
            </w:tcBorders>
            <w:shd w:val="clear" w:color="auto" w:fill="FFFFFF"/>
          </w:tcPr>
          <w:p w:rsidR="007A1F3C" w:rsidRPr="0005177F" w:rsidRDefault="007A1F3C" w:rsidP="0005177F">
            <w:pPr>
              <w:rPr>
                <w:rFonts w:ascii="Times New Roman" w:hAnsi="Times New Roman" w:cs="Times New Roman"/>
                <w:sz w:val="24"/>
                <w:szCs w:val="24"/>
              </w:rPr>
            </w:pPr>
          </w:p>
        </w:tc>
        <w:tc>
          <w:tcPr>
            <w:tcW w:w="5253" w:type="dxa"/>
            <w:gridSpan w:val="3"/>
            <w:tcBorders>
              <w:top w:val="single" w:sz="4" w:space="0" w:color="auto"/>
              <w:left w:val="single" w:sz="4" w:space="0" w:color="auto"/>
              <w:bottom w:val="single" w:sz="4" w:space="0" w:color="auto"/>
              <w:right w:val="single" w:sz="4" w:space="0" w:color="auto"/>
            </w:tcBorders>
            <w:shd w:val="clear" w:color="auto" w:fill="FFFFFF"/>
          </w:tcPr>
          <w:p w:rsidR="007A1F3C" w:rsidRPr="0005177F" w:rsidRDefault="007A1F3C" w:rsidP="0005177F">
            <w:pPr>
              <w:rPr>
                <w:rFonts w:ascii="Times New Roman" w:hAnsi="Times New Roman" w:cs="Times New Roman"/>
                <w:sz w:val="24"/>
                <w:szCs w:val="24"/>
              </w:rPr>
            </w:pPr>
          </w:p>
        </w:tc>
      </w:tr>
      <w:tr w:rsidR="007A1F3C" w:rsidRPr="007A1F3C" w:rsidTr="007A1F3C">
        <w:tblPrEx>
          <w:tblBorders>
            <w:insideH w:val="single" w:sz="4" w:space="0" w:color="auto"/>
          </w:tblBorders>
          <w:tblCellMar>
            <w:top w:w="102" w:type="dxa"/>
            <w:left w:w="62" w:type="dxa"/>
            <w:bottom w:w="102" w:type="dxa"/>
            <w:right w:w="62" w:type="dxa"/>
          </w:tblCellMar>
        </w:tblPrEx>
        <w:tc>
          <w:tcPr>
            <w:tcW w:w="2438" w:type="dxa"/>
            <w:gridSpan w:val="2"/>
            <w:tcBorders>
              <w:top w:val="nil"/>
              <w:left w:val="nil"/>
              <w:right w:val="nil"/>
            </w:tcBorders>
          </w:tcPr>
          <w:p w:rsidR="007A1F3C" w:rsidRPr="007A1F3C" w:rsidRDefault="007A1F3C" w:rsidP="007D4E25">
            <w:pPr>
              <w:pStyle w:val="ConsPlusNormal"/>
              <w:jc w:val="both"/>
              <w:rPr>
                <w:sz w:val="24"/>
                <w:szCs w:val="24"/>
              </w:rPr>
            </w:pPr>
          </w:p>
        </w:tc>
        <w:tc>
          <w:tcPr>
            <w:tcW w:w="397" w:type="dxa"/>
            <w:tcBorders>
              <w:top w:val="nil"/>
              <w:left w:val="nil"/>
              <w:bottom w:val="nil"/>
              <w:right w:val="nil"/>
            </w:tcBorders>
          </w:tcPr>
          <w:p w:rsidR="007A1F3C" w:rsidRPr="007A1F3C" w:rsidRDefault="007A1F3C" w:rsidP="007D4E25">
            <w:pPr>
              <w:pStyle w:val="ConsPlusNormal"/>
              <w:jc w:val="both"/>
              <w:rPr>
                <w:sz w:val="24"/>
                <w:szCs w:val="24"/>
              </w:rPr>
            </w:pPr>
          </w:p>
        </w:tc>
        <w:tc>
          <w:tcPr>
            <w:tcW w:w="2438" w:type="dxa"/>
            <w:gridSpan w:val="2"/>
            <w:tcBorders>
              <w:top w:val="nil"/>
              <w:left w:val="nil"/>
              <w:right w:val="nil"/>
            </w:tcBorders>
          </w:tcPr>
          <w:p w:rsidR="007A1F3C" w:rsidRPr="007A1F3C" w:rsidRDefault="007A1F3C" w:rsidP="007D4E25">
            <w:pPr>
              <w:pStyle w:val="ConsPlusNormal"/>
              <w:jc w:val="both"/>
              <w:rPr>
                <w:sz w:val="24"/>
                <w:szCs w:val="24"/>
              </w:rPr>
            </w:pPr>
          </w:p>
        </w:tc>
        <w:tc>
          <w:tcPr>
            <w:tcW w:w="397" w:type="dxa"/>
            <w:tcBorders>
              <w:top w:val="nil"/>
              <w:left w:val="nil"/>
              <w:bottom w:val="nil"/>
              <w:right w:val="nil"/>
            </w:tcBorders>
          </w:tcPr>
          <w:p w:rsidR="007A1F3C" w:rsidRPr="007A1F3C" w:rsidRDefault="007A1F3C" w:rsidP="007D4E25">
            <w:pPr>
              <w:pStyle w:val="ConsPlusNormal"/>
              <w:jc w:val="both"/>
              <w:rPr>
                <w:sz w:val="24"/>
                <w:szCs w:val="24"/>
              </w:rPr>
            </w:pPr>
          </w:p>
        </w:tc>
        <w:tc>
          <w:tcPr>
            <w:tcW w:w="4315" w:type="dxa"/>
            <w:tcBorders>
              <w:top w:val="nil"/>
              <w:left w:val="nil"/>
              <w:right w:val="nil"/>
            </w:tcBorders>
          </w:tcPr>
          <w:p w:rsidR="007A1F3C" w:rsidRPr="007A1F3C" w:rsidRDefault="007A1F3C" w:rsidP="007D4E25">
            <w:pPr>
              <w:pStyle w:val="ConsPlusNormal"/>
              <w:jc w:val="both"/>
              <w:rPr>
                <w:sz w:val="24"/>
                <w:szCs w:val="24"/>
              </w:rPr>
            </w:pPr>
          </w:p>
        </w:tc>
      </w:tr>
      <w:tr w:rsidR="007A1F3C" w:rsidRPr="007A1F3C" w:rsidTr="007A1F3C">
        <w:tblPrEx>
          <w:tblBorders>
            <w:insideH w:val="single" w:sz="4" w:space="0" w:color="auto"/>
          </w:tblBorders>
          <w:tblCellMar>
            <w:top w:w="102" w:type="dxa"/>
            <w:left w:w="62" w:type="dxa"/>
            <w:bottom w:w="102" w:type="dxa"/>
            <w:right w:w="62" w:type="dxa"/>
          </w:tblCellMar>
        </w:tblPrEx>
        <w:tc>
          <w:tcPr>
            <w:tcW w:w="2438" w:type="dxa"/>
            <w:gridSpan w:val="2"/>
            <w:tcBorders>
              <w:left w:val="nil"/>
              <w:bottom w:val="nil"/>
              <w:right w:val="nil"/>
            </w:tcBorders>
          </w:tcPr>
          <w:p w:rsidR="007A1F3C" w:rsidRPr="007A1F3C" w:rsidRDefault="007A1F3C" w:rsidP="007D4E25">
            <w:pPr>
              <w:pStyle w:val="ConsPlusNormal"/>
              <w:jc w:val="center"/>
              <w:rPr>
                <w:sz w:val="20"/>
                <w:szCs w:val="20"/>
              </w:rPr>
            </w:pPr>
            <w:r w:rsidRPr="007A1F3C">
              <w:rPr>
                <w:sz w:val="20"/>
                <w:szCs w:val="20"/>
              </w:rPr>
              <w:t>(дата)</w:t>
            </w:r>
          </w:p>
        </w:tc>
        <w:tc>
          <w:tcPr>
            <w:tcW w:w="397" w:type="dxa"/>
            <w:tcBorders>
              <w:top w:val="nil"/>
              <w:left w:val="nil"/>
              <w:bottom w:val="nil"/>
              <w:right w:val="nil"/>
            </w:tcBorders>
          </w:tcPr>
          <w:p w:rsidR="007A1F3C" w:rsidRPr="007A1F3C" w:rsidRDefault="007A1F3C" w:rsidP="007D4E25">
            <w:pPr>
              <w:pStyle w:val="ConsPlusNormal"/>
              <w:jc w:val="center"/>
              <w:rPr>
                <w:sz w:val="20"/>
                <w:szCs w:val="20"/>
              </w:rPr>
            </w:pPr>
          </w:p>
        </w:tc>
        <w:tc>
          <w:tcPr>
            <w:tcW w:w="2438" w:type="dxa"/>
            <w:gridSpan w:val="2"/>
            <w:tcBorders>
              <w:left w:val="nil"/>
              <w:bottom w:val="nil"/>
              <w:right w:val="nil"/>
            </w:tcBorders>
          </w:tcPr>
          <w:p w:rsidR="007A1F3C" w:rsidRPr="007A1F3C" w:rsidRDefault="007A1F3C" w:rsidP="007D4E25">
            <w:pPr>
              <w:pStyle w:val="ConsPlusNormal"/>
              <w:jc w:val="center"/>
              <w:rPr>
                <w:sz w:val="20"/>
                <w:szCs w:val="20"/>
              </w:rPr>
            </w:pPr>
            <w:r w:rsidRPr="007A1F3C">
              <w:rPr>
                <w:sz w:val="20"/>
                <w:szCs w:val="20"/>
              </w:rPr>
              <w:t>(подпись)</w:t>
            </w:r>
          </w:p>
        </w:tc>
        <w:tc>
          <w:tcPr>
            <w:tcW w:w="397" w:type="dxa"/>
            <w:tcBorders>
              <w:top w:val="nil"/>
              <w:left w:val="nil"/>
              <w:bottom w:val="nil"/>
              <w:right w:val="nil"/>
            </w:tcBorders>
          </w:tcPr>
          <w:p w:rsidR="007A1F3C" w:rsidRPr="007A1F3C" w:rsidRDefault="007A1F3C" w:rsidP="007D4E25">
            <w:pPr>
              <w:pStyle w:val="ConsPlusNormal"/>
              <w:jc w:val="center"/>
              <w:rPr>
                <w:sz w:val="24"/>
                <w:szCs w:val="24"/>
              </w:rPr>
            </w:pPr>
          </w:p>
        </w:tc>
        <w:tc>
          <w:tcPr>
            <w:tcW w:w="4315" w:type="dxa"/>
            <w:tcBorders>
              <w:left w:val="nil"/>
              <w:bottom w:val="nil"/>
              <w:right w:val="nil"/>
            </w:tcBorders>
          </w:tcPr>
          <w:p w:rsidR="007A1F3C" w:rsidRDefault="007A1F3C" w:rsidP="007A1F3C">
            <w:pPr>
              <w:pStyle w:val="ConsPlusNormal"/>
              <w:jc w:val="center"/>
              <w:rPr>
                <w:sz w:val="20"/>
                <w:szCs w:val="20"/>
              </w:rPr>
            </w:pPr>
            <w:r>
              <w:rPr>
                <w:sz w:val="20"/>
                <w:szCs w:val="20"/>
              </w:rPr>
              <w:t>(</w:t>
            </w:r>
            <w:r w:rsidRPr="009F654C">
              <w:rPr>
                <w:sz w:val="20"/>
                <w:szCs w:val="20"/>
              </w:rPr>
              <w:t xml:space="preserve">фамилия, имя, отчество </w:t>
            </w:r>
          </w:p>
          <w:p w:rsidR="007A1F3C" w:rsidRPr="007A1F3C" w:rsidRDefault="007A1F3C" w:rsidP="007A1F3C">
            <w:pPr>
              <w:pStyle w:val="ConsPlusNormal"/>
              <w:jc w:val="center"/>
              <w:rPr>
                <w:sz w:val="24"/>
                <w:szCs w:val="24"/>
              </w:rPr>
            </w:pPr>
            <w:r>
              <w:rPr>
                <w:sz w:val="20"/>
                <w:szCs w:val="20"/>
              </w:rPr>
              <w:t>(посл</w:t>
            </w:r>
            <w:r w:rsidRPr="009F654C">
              <w:rPr>
                <w:sz w:val="20"/>
                <w:szCs w:val="20"/>
              </w:rPr>
              <w:t>еднее – при наличии)</w:t>
            </w:r>
          </w:p>
        </w:tc>
      </w:tr>
    </w:tbl>
    <w:p w:rsidR="004933E8" w:rsidRPr="00CF14B3" w:rsidRDefault="004933E8" w:rsidP="00F83F39">
      <w:pPr>
        <w:spacing w:after="0" w:line="240" w:lineRule="auto"/>
        <w:jc w:val="right"/>
        <w:rPr>
          <w:rFonts w:ascii="Times New Roman" w:hAnsi="Times New Roman" w:cs="Times New Roman"/>
          <w:sz w:val="24"/>
          <w:szCs w:val="24"/>
        </w:rPr>
      </w:pPr>
      <w:r w:rsidRPr="00CF14B3">
        <w:rPr>
          <w:rFonts w:ascii="Times New Roman" w:hAnsi="Times New Roman" w:cs="Times New Roman"/>
          <w:sz w:val="24"/>
          <w:szCs w:val="24"/>
        </w:rPr>
        <w:lastRenderedPageBreak/>
        <w:t>Приложение № 2</w:t>
      </w:r>
    </w:p>
    <w:p w:rsidR="004933E8" w:rsidRPr="00CF14B3" w:rsidRDefault="004933E8" w:rsidP="00F83F39">
      <w:pPr>
        <w:spacing w:after="0" w:line="240" w:lineRule="auto"/>
        <w:jc w:val="right"/>
        <w:rPr>
          <w:rFonts w:ascii="Times New Roman" w:hAnsi="Times New Roman" w:cs="Times New Roman"/>
          <w:sz w:val="24"/>
          <w:szCs w:val="24"/>
        </w:rPr>
      </w:pPr>
      <w:r w:rsidRPr="00CF14B3">
        <w:rPr>
          <w:rFonts w:ascii="Times New Roman" w:hAnsi="Times New Roman" w:cs="Times New Roman"/>
          <w:sz w:val="24"/>
          <w:szCs w:val="24"/>
        </w:rPr>
        <w:t xml:space="preserve">к Административному регламенту </w:t>
      </w:r>
    </w:p>
    <w:p w:rsidR="00EF5C53" w:rsidRDefault="00EF5C53" w:rsidP="00EF5C53">
      <w:pPr>
        <w:spacing w:after="0" w:line="240" w:lineRule="auto"/>
        <w:jc w:val="right"/>
        <w:rPr>
          <w:rFonts w:ascii="Times New Roman" w:hAnsi="Times New Roman" w:cs="Times New Roman"/>
          <w:sz w:val="24"/>
          <w:szCs w:val="24"/>
        </w:rPr>
      </w:pPr>
      <w:r w:rsidRPr="00EF5C53">
        <w:rPr>
          <w:rFonts w:ascii="Times New Roman" w:hAnsi="Times New Roman" w:cs="Times New Roman"/>
          <w:sz w:val="24"/>
          <w:szCs w:val="24"/>
        </w:rPr>
        <w:t xml:space="preserve">«Установка информационной вывески, </w:t>
      </w:r>
    </w:p>
    <w:p w:rsidR="00EF5C53" w:rsidRDefault="00EF5C53" w:rsidP="00EF5C53">
      <w:pPr>
        <w:spacing w:after="0" w:line="240" w:lineRule="auto"/>
        <w:jc w:val="right"/>
        <w:rPr>
          <w:rFonts w:ascii="Times New Roman" w:hAnsi="Times New Roman" w:cs="Times New Roman"/>
          <w:sz w:val="24"/>
          <w:szCs w:val="24"/>
        </w:rPr>
      </w:pPr>
      <w:r w:rsidRPr="00EF5C53">
        <w:rPr>
          <w:rFonts w:ascii="Times New Roman" w:hAnsi="Times New Roman" w:cs="Times New Roman"/>
          <w:sz w:val="24"/>
          <w:szCs w:val="24"/>
        </w:rPr>
        <w:t xml:space="preserve">согласование дизайн-проекта </w:t>
      </w:r>
    </w:p>
    <w:p w:rsidR="004933E8" w:rsidRDefault="00EF5C53" w:rsidP="00EF5C53">
      <w:pPr>
        <w:spacing w:after="0" w:line="240" w:lineRule="auto"/>
        <w:jc w:val="right"/>
        <w:rPr>
          <w:rFonts w:ascii="Times New Roman" w:hAnsi="Times New Roman" w:cs="Times New Roman"/>
          <w:sz w:val="28"/>
        </w:rPr>
      </w:pPr>
      <w:r w:rsidRPr="00EF5C53">
        <w:rPr>
          <w:rFonts w:ascii="Times New Roman" w:hAnsi="Times New Roman" w:cs="Times New Roman"/>
          <w:sz w:val="24"/>
          <w:szCs w:val="24"/>
        </w:rPr>
        <w:t>размещения вывески»</w:t>
      </w:r>
    </w:p>
    <w:p w:rsidR="004933E8" w:rsidRDefault="004933E8" w:rsidP="00F83F39">
      <w:pPr>
        <w:spacing w:after="0" w:line="240" w:lineRule="auto"/>
        <w:rPr>
          <w:rFonts w:ascii="Times New Roman" w:hAnsi="Times New Roman" w:cs="Times New Roman"/>
        </w:rPr>
      </w:pPr>
    </w:p>
    <w:p w:rsidR="009F654C" w:rsidRDefault="0005177F" w:rsidP="0005177F">
      <w:pPr>
        <w:pStyle w:val="20"/>
        <w:shd w:val="clear" w:color="auto" w:fill="auto"/>
        <w:spacing w:before="0" w:line="240" w:lineRule="auto"/>
        <w:ind w:right="100" w:firstLine="0"/>
        <w:jc w:val="center"/>
        <w:rPr>
          <w:b w:val="0"/>
          <w:sz w:val="24"/>
          <w:szCs w:val="24"/>
        </w:rPr>
      </w:pPr>
      <w:r w:rsidRPr="009F654C">
        <w:rPr>
          <w:b w:val="0"/>
          <w:sz w:val="24"/>
          <w:szCs w:val="24"/>
        </w:rPr>
        <w:t xml:space="preserve">Уведомление о согласовании </w:t>
      </w:r>
    </w:p>
    <w:p w:rsidR="0005177F" w:rsidRDefault="009F654C" w:rsidP="009F654C">
      <w:pPr>
        <w:pStyle w:val="20"/>
        <w:shd w:val="clear" w:color="auto" w:fill="auto"/>
        <w:spacing w:before="0" w:line="240" w:lineRule="auto"/>
        <w:ind w:right="100" w:firstLine="0"/>
        <w:jc w:val="center"/>
        <w:rPr>
          <w:b w:val="0"/>
          <w:sz w:val="24"/>
          <w:szCs w:val="24"/>
        </w:rPr>
      </w:pPr>
      <w:r w:rsidRPr="009F654C">
        <w:rPr>
          <w:b w:val="0"/>
          <w:sz w:val="24"/>
          <w:szCs w:val="24"/>
        </w:rPr>
        <w:t>у</w:t>
      </w:r>
      <w:r w:rsidR="0005177F" w:rsidRPr="009F654C">
        <w:rPr>
          <w:b w:val="0"/>
          <w:sz w:val="24"/>
          <w:szCs w:val="24"/>
        </w:rPr>
        <w:t>становк</w:t>
      </w:r>
      <w:r w:rsidRPr="009F654C">
        <w:rPr>
          <w:b w:val="0"/>
          <w:sz w:val="24"/>
          <w:szCs w:val="24"/>
        </w:rPr>
        <w:t>и</w:t>
      </w:r>
      <w:r w:rsidR="0005177F" w:rsidRPr="009F654C">
        <w:rPr>
          <w:b w:val="0"/>
          <w:sz w:val="24"/>
          <w:szCs w:val="24"/>
        </w:rPr>
        <w:t xml:space="preserve"> информационной вывески, дизайн-проекта</w:t>
      </w:r>
      <w:r w:rsidRPr="009F654C">
        <w:rPr>
          <w:b w:val="0"/>
          <w:sz w:val="24"/>
          <w:szCs w:val="24"/>
        </w:rPr>
        <w:t xml:space="preserve"> </w:t>
      </w:r>
      <w:r w:rsidR="0005177F" w:rsidRPr="009F654C">
        <w:rPr>
          <w:b w:val="0"/>
          <w:sz w:val="24"/>
          <w:szCs w:val="24"/>
        </w:rPr>
        <w:t>размещения вывески</w:t>
      </w:r>
    </w:p>
    <w:p w:rsidR="009F654C" w:rsidRDefault="009F654C" w:rsidP="009F654C">
      <w:pPr>
        <w:pStyle w:val="20"/>
        <w:shd w:val="clear" w:color="auto" w:fill="auto"/>
        <w:spacing w:before="0" w:line="240" w:lineRule="auto"/>
        <w:ind w:right="100" w:firstLine="0"/>
        <w:jc w:val="center"/>
        <w:rPr>
          <w:b w:val="0"/>
          <w:sz w:val="24"/>
          <w:szCs w:val="24"/>
        </w:rPr>
      </w:pPr>
      <w:r>
        <w:rPr>
          <w:b w:val="0"/>
          <w:sz w:val="24"/>
          <w:szCs w:val="24"/>
        </w:rPr>
        <w:t>№ ___________ от ___________________</w:t>
      </w:r>
    </w:p>
    <w:p w:rsidR="009F654C" w:rsidRDefault="009F654C" w:rsidP="009F654C">
      <w:pPr>
        <w:pStyle w:val="20"/>
        <w:shd w:val="clear" w:color="auto" w:fill="auto"/>
        <w:spacing w:before="0" w:line="240" w:lineRule="auto"/>
        <w:ind w:right="100" w:firstLine="0"/>
        <w:jc w:val="center"/>
        <w:rPr>
          <w:b w:val="0"/>
          <w:sz w:val="24"/>
          <w:szCs w:val="24"/>
        </w:rPr>
      </w:pPr>
    </w:p>
    <w:p w:rsidR="009F654C" w:rsidRDefault="009F654C" w:rsidP="009F654C">
      <w:pPr>
        <w:pStyle w:val="20"/>
        <w:shd w:val="clear" w:color="auto" w:fill="auto"/>
        <w:spacing w:before="0" w:line="240" w:lineRule="auto"/>
        <w:ind w:right="100" w:firstLine="0"/>
        <w:jc w:val="center"/>
        <w:rPr>
          <w:b w:val="0"/>
          <w:sz w:val="24"/>
          <w:szCs w:val="24"/>
        </w:rPr>
      </w:pPr>
    </w:p>
    <w:tbl>
      <w:tblPr>
        <w:tblStyle w:val="a4"/>
        <w:tblW w:w="0" w:type="auto"/>
        <w:tblLook w:val="04A0"/>
      </w:tblPr>
      <w:tblGrid>
        <w:gridCol w:w="3652"/>
        <w:gridCol w:w="6485"/>
      </w:tblGrid>
      <w:tr w:rsidR="009F654C" w:rsidTr="009F654C">
        <w:tc>
          <w:tcPr>
            <w:tcW w:w="3652" w:type="dxa"/>
          </w:tcPr>
          <w:p w:rsidR="009F654C" w:rsidRPr="009F654C" w:rsidRDefault="009F654C" w:rsidP="009F654C">
            <w:pPr>
              <w:pStyle w:val="20"/>
              <w:shd w:val="clear" w:color="auto" w:fill="auto"/>
              <w:spacing w:before="0" w:line="240" w:lineRule="auto"/>
              <w:ind w:right="100" w:firstLine="0"/>
              <w:jc w:val="left"/>
              <w:rPr>
                <w:b w:val="0"/>
                <w:sz w:val="24"/>
                <w:szCs w:val="24"/>
              </w:rPr>
            </w:pPr>
            <w:r w:rsidRPr="009F654C">
              <w:rPr>
                <w:b w:val="0"/>
                <w:sz w:val="24"/>
                <w:szCs w:val="24"/>
              </w:rPr>
              <w:t>Получатель согласования</w:t>
            </w:r>
          </w:p>
        </w:tc>
        <w:tc>
          <w:tcPr>
            <w:tcW w:w="6485" w:type="dxa"/>
          </w:tcPr>
          <w:p w:rsidR="009F654C" w:rsidRPr="009F654C" w:rsidRDefault="009F654C" w:rsidP="009F654C">
            <w:pPr>
              <w:pStyle w:val="20"/>
              <w:shd w:val="clear" w:color="auto" w:fill="auto"/>
              <w:spacing w:before="0" w:line="240" w:lineRule="auto"/>
              <w:ind w:right="100" w:firstLine="0"/>
              <w:jc w:val="left"/>
              <w:rPr>
                <w:b w:val="0"/>
                <w:sz w:val="24"/>
                <w:szCs w:val="24"/>
              </w:rPr>
            </w:pPr>
          </w:p>
        </w:tc>
      </w:tr>
      <w:tr w:rsidR="009F654C" w:rsidTr="009F654C">
        <w:tc>
          <w:tcPr>
            <w:tcW w:w="3652" w:type="dxa"/>
          </w:tcPr>
          <w:p w:rsidR="009F654C" w:rsidRPr="009F654C" w:rsidRDefault="009F654C" w:rsidP="009F654C">
            <w:pPr>
              <w:pStyle w:val="20"/>
              <w:shd w:val="clear" w:color="auto" w:fill="auto"/>
              <w:spacing w:before="0" w:line="240" w:lineRule="auto"/>
              <w:ind w:right="100" w:firstLine="0"/>
              <w:jc w:val="left"/>
              <w:rPr>
                <w:b w:val="0"/>
                <w:sz w:val="24"/>
                <w:szCs w:val="24"/>
              </w:rPr>
            </w:pPr>
            <w:r w:rsidRPr="009F654C">
              <w:rPr>
                <w:b w:val="0"/>
                <w:sz w:val="24"/>
                <w:szCs w:val="24"/>
              </w:rPr>
              <w:t>Тип вывески</w:t>
            </w:r>
          </w:p>
        </w:tc>
        <w:tc>
          <w:tcPr>
            <w:tcW w:w="6485" w:type="dxa"/>
          </w:tcPr>
          <w:p w:rsidR="009F654C" w:rsidRPr="009F654C" w:rsidRDefault="009F654C" w:rsidP="009F654C">
            <w:pPr>
              <w:pStyle w:val="20"/>
              <w:shd w:val="clear" w:color="auto" w:fill="auto"/>
              <w:spacing w:before="0" w:line="240" w:lineRule="auto"/>
              <w:ind w:right="100" w:firstLine="0"/>
              <w:jc w:val="left"/>
              <w:rPr>
                <w:b w:val="0"/>
                <w:sz w:val="24"/>
                <w:szCs w:val="24"/>
              </w:rPr>
            </w:pPr>
          </w:p>
        </w:tc>
      </w:tr>
      <w:tr w:rsidR="009F654C" w:rsidTr="009F654C">
        <w:tc>
          <w:tcPr>
            <w:tcW w:w="3652" w:type="dxa"/>
          </w:tcPr>
          <w:p w:rsidR="009F654C" w:rsidRPr="009F654C" w:rsidRDefault="009F654C" w:rsidP="009F654C">
            <w:pPr>
              <w:pStyle w:val="20"/>
              <w:shd w:val="clear" w:color="auto" w:fill="auto"/>
              <w:spacing w:before="0" w:line="240" w:lineRule="auto"/>
              <w:ind w:right="100" w:firstLine="0"/>
              <w:jc w:val="left"/>
              <w:rPr>
                <w:b w:val="0"/>
                <w:sz w:val="24"/>
                <w:szCs w:val="24"/>
              </w:rPr>
            </w:pPr>
            <w:r w:rsidRPr="009F654C">
              <w:rPr>
                <w:b w:val="0"/>
                <w:sz w:val="24"/>
                <w:szCs w:val="24"/>
              </w:rPr>
              <w:t>Адрес размещения</w:t>
            </w:r>
          </w:p>
        </w:tc>
        <w:tc>
          <w:tcPr>
            <w:tcW w:w="6485" w:type="dxa"/>
          </w:tcPr>
          <w:p w:rsidR="009F654C" w:rsidRPr="009F654C" w:rsidRDefault="009F654C" w:rsidP="009F654C">
            <w:pPr>
              <w:pStyle w:val="20"/>
              <w:shd w:val="clear" w:color="auto" w:fill="auto"/>
              <w:spacing w:before="0" w:line="240" w:lineRule="auto"/>
              <w:ind w:right="100" w:firstLine="0"/>
              <w:jc w:val="left"/>
              <w:rPr>
                <w:b w:val="0"/>
                <w:sz w:val="24"/>
                <w:szCs w:val="24"/>
              </w:rPr>
            </w:pPr>
          </w:p>
        </w:tc>
      </w:tr>
      <w:tr w:rsidR="009F654C" w:rsidTr="009F654C">
        <w:tc>
          <w:tcPr>
            <w:tcW w:w="3652" w:type="dxa"/>
          </w:tcPr>
          <w:p w:rsidR="009F654C" w:rsidRPr="009F654C" w:rsidRDefault="009F654C" w:rsidP="009F654C">
            <w:pPr>
              <w:pStyle w:val="20"/>
              <w:shd w:val="clear" w:color="auto" w:fill="auto"/>
              <w:spacing w:before="0" w:line="240" w:lineRule="auto"/>
              <w:ind w:right="100" w:firstLine="0"/>
              <w:jc w:val="left"/>
              <w:rPr>
                <w:b w:val="0"/>
                <w:sz w:val="24"/>
                <w:szCs w:val="24"/>
              </w:rPr>
            </w:pPr>
            <w:r w:rsidRPr="009F654C">
              <w:rPr>
                <w:b w:val="0"/>
                <w:sz w:val="24"/>
                <w:szCs w:val="24"/>
              </w:rPr>
              <w:t>Дата начала размещения</w:t>
            </w:r>
          </w:p>
        </w:tc>
        <w:tc>
          <w:tcPr>
            <w:tcW w:w="6485" w:type="dxa"/>
          </w:tcPr>
          <w:p w:rsidR="009F654C" w:rsidRPr="009F654C" w:rsidRDefault="009F654C" w:rsidP="009F654C">
            <w:pPr>
              <w:pStyle w:val="20"/>
              <w:shd w:val="clear" w:color="auto" w:fill="auto"/>
              <w:spacing w:before="0" w:line="240" w:lineRule="auto"/>
              <w:ind w:right="100" w:firstLine="0"/>
              <w:jc w:val="left"/>
              <w:rPr>
                <w:b w:val="0"/>
                <w:sz w:val="24"/>
                <w:szCs w:val="24"/>
              </w:rPr>
            </w:pPr>
          </w:p>
        </w:tc>
      </w:tr>
      <w:tr w:rsidR="009F654C" w:rsidTr="009F654C">
        <w:tc>
          <w:tcPr>
            <w:tcW w:w="3652" w:type="dxa"/>
          </w:tcPr>
          <w:p w:rsidR="009F654C" w:rsidRPr="009F654C" w:rsidRDefault="009F654C" w:rsidP="009F654C">
            <w:pPr>
              <w:pStyle w:val="20"/>
              <w:shd w:val="clear" w:color="auto" w:fill="auto"/>
              <w:spacing w:before="0" w:line="240" w:lineRule="auto"/>
              <w:ind w:right="100" w:firstLine="0"/>
              <w:jc w:val="left"/>
              <w:rPr>
                <w:b w:val="0"/>
                <w:sz w:val="24"/>
                <w:szCs w:val="24"/>
              </w:rPr>
            </w:pPr>
            <w:r w:rsidRPr="009F654C">
              <w:rPr>
                <w:b w:val="0"/>
                <w:sz w:val="24"/>
                <w:szCs w:val="24"/>
              </w:rPr>
              <w:t>Дополнительная информация</w:t>
            </w:r>
          </w:p>
        </w:tc>
        <w:tc>
          <w:tcPr>
            <w:tcW w:w="6485" w:type="dxa"/>
          </w:tcPr>
          <w:p w:rsidR="009F654C" w:rsidRPr="009F654C" w:rsidRDefault="009F654C" w:rsidP="009F654C">
            <w:pPr>
              <w:pStyle w:val="20"/>
              <w:shd w:val="clear" w:color="auto" w:fill="auto"/>
              <w:spacing w:before="0" w:line="240" w:lineRule="auto"/>
              <w:ind w:right="100" w:firstLine="0"/>
              <w:jc w:val="left"/>
              <w:rPr>
                <w:b w:val="0"/>
                <w:sz w:val="24"/>
                <w:szCs w:val="24"/>
              </w:rPr>
            </w:pPr>
          </w:p>
        </w:tc>
      </w:tr>
    </w:tbl>
    <w:p w:rsidR="009F654C" w:rsidRPr="009F654C" w:rsidRDefault="009F654C" w:rsidP="009F654C">
      <w:pPr>
        <w:pStyle w:val="20"/>
        <w:shd w:val="clear" w:color="auto" w:fill="auto"/>
        <w:spacing w:before="0" w:line="240" w:lineRule="auto"/>
        <w:ind w:right="100" w:firstLine="0"/>
        <w:jc w:val="left"/>
        <w:rPr>
          <w:b w:val="0"/>
          <w:sz w:val="24"/>
          <w:szCs w:val="24"/>
        </w:rPr>
      </w:pPr>
    </w:p>
    <w:p w:rsidR="004933E8" w:rsidRPr="009F654C" w:rsidRDefault="004933E8" w:rsidP="00F83F39">
      <w:pPr>
        <w:spacing w:after="0" w:line="240" w:lineRule="auto"/>
        <w:jc w:val="center"/>
        <w:rPr>
          <w:rFonts w:ascii="Times New Roman" w:hAnsi="Times New Roman" w:cs="Times New Roman"/>
          <w:b/>
          <w:sz w:val="24"/>
          <w:szCs w:val="24"/>
        </w:rPr>
      </w:pPr>
    </w:p>
    <w:p w:rsidR="004933E8" w:rsidRPr="009F654C" w:rsidRDefault="004933E8" w:rsidP="00F83F39">
      <w:pPr>
        <w:spacing w:after="0" w:line="240" w:lineRule="auto"/>
        <w:rPr>
          <w:rFonts w:ascii="Times New Roman" w:hAnsi="Times New Roman" w:cs="Times New Roman"/>
          <w:b/>
          <w:sz w:val="24"/>
          <w:szCs w:val="24"/>
        </w:rPr>
      </w:pPr>
    </w:p>
    <w:p w:rsidR="00C04780" w:rsidRPr="009F654C" w:rsidRDefault="009F654C" w:rsidP="00F83F39">
      <w:pPr>
        <w:spacing w:after="0" w:line="240" w:lineRule="auto"/>
        <w:rPr>
          <w:rFonts w:ascii="Times New Roman" w:hAnsi="Times New Roman" w:cs="Times New Roman"/>
          <w:sz w:val="28"/>
        </w:rPr>
      </w:pPr>
      <w:r w:rsidRPr="009F654C">
        <w:rPr>
          <w:rFonts w:ascii="Times New Roman" w:hAnsi="Times New Roman" w:cs="Times New Roman"/>
          <w:sz w:val="28"/>
        </w:rPr>
        <w:t>_______________          _______________      ______________________________</w:t>
      </w:r>
    </w:p>
    <w:p w:rsidR="009F654C" w:rsidRPr="009F654C" w:rsidRDefault="009F654C" w:rsidP="009F654C">
      <w:pPr>
        <w:tabs>
          <w:tab w:val="left" w:pos="298"/>
          <w:tab w:val="left" w:pos="3466"/>
          <w:tab w:val="left" w:pos="577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(должность)                                           </w:t>
      </w:r>
      <w:r w:rsidRPr="009F654C">
        <w:rPr>
          <w:rFonts w:ascii="Times New Roman" w:hAnsi="Times New Roman" w:cs="Times New Roman"/>
          <w:sz w:val="20"/>
          <w:szCs w:val="20"/>
        </w:rPr>
        <w:t>(подпись)</w:t>
      </w:r>
      <w:r>
        <w:rPr>
          <w:rFonts w:ascii="Times New Roman" w:hAnsi="Times New Roman" w:cs="Times New Roman"/>
          <w:sz w:val="20"/>
          <w:szCs w:val="20"/>
        </w:rPr>
        <w:t xml:space="preserve">                       </w:t>
      </w:r>
      <w:r w:rsidRPr="009F654C">
        <w:rPr>
          <w:rFonts w:ascii="Times New Roman" w:hAnsi="Times New Roman" w:cs="Times New Roman"/>
          <w:sz w:val="20"/>
          <w:szCs w:val="20"/>
        </w:rPr>
        <w:t xml:space="preserve">(фамилия, имя, отчество  </w:t>
      </w:r>
      <w:r>
        <w:rPr>
          <w:rFonts w:ascii="Times New Roman" w:hAnsi="Times New Roman" w:cs="Times New Roman"/>
          <w:sz w:val="20"/>
          <w:szCs w:val="20"/>
        </w:rPr>
        <w:t>(посл</w:t>
      </w:r>
      <w:r w:rsidRPr="009F654C">
        <w:rPr>
          <w:rFonts w:ascii="Times New Roman" w:hAnsi="Times New Roman" w:cs="Times New Roman"/>
          <w:sz w:val="20"/>
          <w:szCs w:val="20"/>
        </w:rPr>
        <w:t>еднее – при наличии)</w:t>
      </w:r>
    </w:p>
    <w:p w:rsidR="00CF14B3" w:rsidRPr="009F654C" w:rsidRDefault="00CF14B3" w:rsidP="009F654C">
      <w:pPr>
        <w:tabs>
          <w:tab w:val="left" w:pos="6432"/>
        </w:tabs>
        <w:spacing w:after="0" w:line="240" w:lineRule="auto"/>
        <w:rPr>
          <w:rFonts w:ascii="Times New Roman" w:hAnsi="Times New Roman" w:cs="Times New Roman"/>
          <w:sz w:val="20"/>
          <w:szCs w:val="20"/>
        </w:rPr>
      </w:pPr>
    </w:p>
    <w:p w:rsidR="00CF14B3" w:rsidRDefault="00CF14B3" w:rsidP="009F654C">
      <w:pPr>
        <w:spacing w:after="0" w:line="240" w:lineRule="auto"/>
        <w:rPr>
          <w:rFonts w:ascii="Times New Roman" w:hAnsi="Times New Roman" w:cs="Times New Roman"/>
          <w:sz w:val="28"/>
        </w:rPr>
      </w:pPr>
    </w:p>
    <w:p w:rsidR="00CF14B3" w:rsidRDefault="00CF14B3" w:rsidP="00F83F39">
      <w:pPr>
        <w:spacing w:after="0" w:line="240" w:lineRule="auto"/>
        <w:jc w:val="right"/>
        <w:rPr>
          <w:rFonts w:ascii="Times New Roman" w:hAnsi="Times New Roman" w:cs="Times New Roman"/>
          <w:sz w:val="28"/>
        </w:rPr>
      </w:pPr>
    </w:p>
    <w:p w:rsidR="00CF14B3" w:rsidRDefault="00CF14B3" w:rsidP="00F83F39">
      <w:pPr>
        <w:spacing w:after="0" w:line="240" w:lineRule="auto"/>
        <w:jc w:val="right"/>
        <w:rPr>
          <w:rFonts w:ascii="Times New Roman" w:hAnsi="Times New Roman" w:cs="Times New Roman"/>
          <w:sz w:val="28"/>
        </w:rPr>
      </w:pPr>
    </w:p>
    <w:p w:rsidR="00CF14B3" w:rsidRDefault="00CF14B3" w:rsidP="00F83F39">
      <w:pPr>
        <w:spacing w:after="0" w:line="240" w:lineRule="auto"/>
        <w:jc w:val="right"/>
        <w:rPr>
          <w:rFonts w:ascii="Times New Roman" w:hAnsi="Times New Roman" w:cs="Times New Roman"/>
          <w:sz w:val="28"/>
        </w:rPr>
      </w:pPr>
    </w:p>
    <w:p w:rsidR="00CF14B3" w:rsidRDefault="00CF14B3" w:rsidP="00F83F39">
      <w:pPr>
        <w:spacing w:after="0" w:line="240" w:lineRule="auto"/>
        <w:jc w:val="right"/>
        <w:rPr>
          <w:rFonts w:ascii="Times New Roman" w:hAnsi="Times New Roman" w:cs="Times New Roman"/>
          <w:sz w:val="28"/>
        </w:rPr>
      </w:pPr>
    </w:p>
    <w:p w:rsidR="00CF14B3" w:rsidRDefault="00CF14B3" w:rsidP="00F83F39">
      <w:pPr>
        <w:spacing w:after="0" w:line="240" w:lineRule="auto"/>
        <w:jc w:val="right"/>
        <w:rPr>
          <w:rFonts w:ascii="Times New Roman" w:hAnsi="Times New Roman" w:cs="Times New Roman"/>
          <w:sz w:val="28"/>
        </w:rPr>
      </w:pPr>
    </w:p>
    <w:p w:rsidR="00CF14B3" w:rsidRDefault="00CF14B3" w:rsidP="00F83F39">
      <w:pPr>
        <w:spacing w:after="0" w:line="240" w:lineRule="auto"/>
        <w:jc w:val="right"/>
        <w:rPr>
          <w:rFonts w:ascii="Times New Roman" w:hAnsi="Times New Roman" w:cs="Times New Roman"/>
          <w:sz w:val="28"/>
        </w:rPr>
      </w:pPr>
    </w:p>
    <w:p w:rsidR="00CF14B3" w:rsidRDefault="00CF14B3" w:rsidP="00F83F39">
      <w:pPr>
        <w:spacing w:after="0" w:line="240" w:lineRule="auto"/>
        <w:jc w:val="right"/>
        <w:rPr>
          <w:rFonts w:ascii="Times New Roman" w:hAnsi="Times New Roman" w:cs="Times New Roman"/>
          <w:sz w:val="28"/>
        </w:rPr>
      </w:pPr>
    </w:p>
    <w:p w:rsidR="006D34CB" w:rsidRDefault="006D34CB" w:rsidP="00F83F39">
      <w:pPr>
        <w:spacing w:after="0" w:line="240" w:lineRule="auto"/>
        <w:jc w:val="right"/>
        <w:rPr>
          <w:rFonts w:ascii="Times New Roman" w:hAnsi="Times New Roman" w:cs="Times New Roman"/>
          <w:sz w:val="28"/>
        </w:rPr>
      </w:pPr>
    </w:p>
    <w:p w:rsidR="009F654C" w:rsidRDefault="009F654C" w:rsidP="00F83F39">
      <w:pPr>
        <w:spacing w:after="0" w:line="240" w:lineRule="auto"/>
        <w:jc w:val="right"/>
        <w:rPr>
          <w:rFonts w:ascii="Times New Roman" w:hAnsi="Times New Roman" w:cs="Times New Roman"/>
          <w:sz w:val="24"/>
          <w:szCs w:val="24"/>
        </w:rPr>
      </w:pPr>
    </w:p>
    <w:p w:rsidR="009F654C" w:rsidRDefault="009F654C" w:rsidP="00F83F39">
      <w:pPr>
        <w:spacing w:after="0" w:line="240" w:lineRule="auto"/>
        <w:jc w:val="right"/>
        <w:rPr>
          <w:rFonts w:ascii="Times New Roman" w:hAnsi="Times New Roman" w:cs="Times New Roman"/>
          <w:sz w:val="24"/>
          <w:szCs w:val="24"/>
        </w:rPr>
      </w:pPr>
    </w:p>
    <w:p w:rsidR="009F654C" w:rsidRDefault="009F654C" w:rsidP="00F83F39">
      <w:pPr>
        <w:spacing w:after="0" w:line="240" w:lineRule="auto"/>
        <w:jc w:val="right"/>
        <w:rPr>
          <w:rFonts w:ascii="Times New Roman" w:hAnsi="Times New Roman" w:cs="Times New Roman"/>
          <w:sz w:val="24"/>
          <w:szCs w:val="24"/>
        </w:rPr>
      </w:pPr>
    </w:p>
    <w:p w:rsidR="009F654C" w:rsidRDefault="009F654C" w:rsidP="00F83F39">
      <w:pPr>
        <w:spacing w:after="0" w:line="240" w:lineRule="auto"/>
        <w:jc w:val="right"/>
        <w:rPr>
          <w:rFonts w:ascii="Times New Roman" w:hAnsi="Times New Roman" w:cs="Times New Roman"/>
          <w:sz w:val="24"/>
          <w:szCs w:val="24"/>
        </w:rPr>
      </w:pPr>
    </w:p>
    <w:p w:rsidR="009F654C" w:rsidRDefault="009F654C" w:rsidP="00F83F39">
      <w:pPr>
        <w:spacing w:after="0" w:line="240" w:lineRule="auto"/>
        <w:jc w:val="right"/>
        <w:rPr>
          <w:rFonts w:ascii="Times New Roman" w:hAnsi="Times New Roman" w:cs="Times New Roman"/>
          <w:sz w:val="24"/>
          <w:szCs w:val="24"/>
        </w:rPr>
      </w:pPr>
    </w:p>
    <w:p w:rsidR="009F654C" w:rsidRDefault="009F654C" w:rsidP="00F83F39">
      <w:pPr>
        <w:spacing w:after="0" w:line="240" w:lineRule="auto"/>
        <w:jc w:val="right"/>
        <w:rPr>
          <w:rFonts w:ascii="Times New Roman" w:hAnsi="Times New Roman" w:cs="Times New Roman"/>
          <w:sz w:val="24"/>
          <w:szCs w:val="24"/>
        </w:rPr>
      </w:pPr>
    </w:p>
    <w:p w:rsidR="009F654C" w:rsidRDefault="009F654C" w:rsidP="00F83F39">
      <w:pPr>
        <w:spacing w:after="0" w:line="240" w:lineRule="auto"/>
        <w:jc w:val="right"/>
        <w:rPr>
          <w:rFonts w:ascii="Times New Roman" w:hAnsi="Times New Roman" w:cs="Times New Roman"/>
          <w:sz w:val="24"/>
          <w:szCs w:val="24"/>
        </w:rPr>
      </w:pPr>
    </w:p>
    <w:p w:rsidR="009F654C" w:rsidRDefault="009F654C" w:rsidP="00F83F39">
      <w:pPr>
        <w:spacing w:after="0" w:line="240" w:lineRule="auto"/>
        <w:jc w:val="right"/>
        <w:rPr>
          <w:rFonts w:ascii="Times New Roman" w:hAnsi="Times New Roman" w:cs="Times New Roman"/>
          <w:sz w:val="24"/>
          <w:szCs w:val="24"/>
        </w:rPr>
      </w:pPr>
    </w:p>
    <w:p w:rsidR="009F654C" w:rsidRDefault="009F654C" w:rsidP="00F83F39">
      <w:pPr>
        <w:spacing w:after="0" w:line="240" w:lineRule="auto"/>
        <w:jc w:val="right"/>
        <w:rPr>
          <w:rFonts w:ascii="Times New Roman" w:hAnsi="Times New Roman" w:cs="Times New Roman"/>
          <w:sz w:val="24"/>
          <w:szCs w:val="24"/>
        </w:rPr>
      </w:pPr>
    </w:p>
    <w:p w:rsidR="009F654C" w:rsidRDefault="009F654C" w:rsidP="00F83F39">
      <w:pPr>
        <w:spacing w:after="0" w:line="240" w:lineRule="auto"/>
        <w:jc w:val="right"/>
        <w:rPr>
          <w:rFonts w:ascii="Times New Roman" w:hAnsi="Times New Roman" w:cs="Times New Roman"/>
          <w:sz w:val="24"/>
          <w:szCs w:val="24"/>
        </w:rPr>
      </w:pPr>
    </w:p>
    <w:p w:rsidR="009F654C" w:rsidRDefault="009F654C" w:rsidP="00F83F39">
      <w:pPr>
        <w:spacing w:after="0" w:line="240" w:lineRule="auto"/>
        <w:jc w:val="right"/>
        <w:rPr>
          <w:rFonts w:ascii="Times New Roman" w:hAnsi="Times New Roman" w:cs="Times New Roman"/>
          <w:sz w:val="24"/>
          <w:szCs w:val="24"/>
        </w:rPr>
      </w:pPr>
    </w:p>
    <w:p w:rsidR="009F654C" w:rsidRDefault="009F654C" w:rsidP="00F83F39">
      <w:pPr>
        <w:spacing w:after="0" w:line="240" w:lineRule="auto"/>
        <w:jc w:val="right"/>
        <w:rPr>
          <w:rFonts w:ascii="Times New Roman" w:hAnsi="Times New Roman" w:cs="Times New Roman"/>
          <w:sz w:val="24"/>
          <w:szCs w:val="24"/>
        </w:rPr>
      </w:pPr>
    </w:p>
    <w:p w:rsidR="009F654C" w:rsidRDefault="009F654C" w:rsidP="00F83F39">
      <w:pPr>
        <w:spacing w:after="0" w:line="240" w:lineRule="auto"/>
        <w:jc w:val="right"/>
        <w:rPr>
          <w:rFonts w:ascii="Times New Roman" w:hAnsi="Times New Roman" w:cs="Times New Roman"/>
          <w:sz w:val="24"/>
          <w:szCs w:val="24"/>
        </w:rPr>
      </w:pPr>
    </w:p>
    <w:p w:rsidR="009F654C" w:rsidRDefault="009F654C" w:rsidP="00F83F39">
      <w:pPr>
        <w:spacing w:after="0" w:line="240" w:lineRule="auto"/>
        <w:jc w:val="right"/>
        <w:rPr>
          <w:rFonts w:ascii="Times New Roman" w:hAnsi="Times New Roman" w:cs="Times New Roman"/>
          <w:sz w:val="24"/>
          <w:szCs w:val="24"/>
        </w:rPr>
      </w:pPr>
    </w:p>
    <w:p w:rsidR="009F654C" w:rsidRDefault="009F654C" w:rsidP="00F83F39">
      <w:pPr>
        <w:spacing w:after="0" w:line="240" w:lineRule="auto"/>
        <w:jc w:val="right"/>
        <w:rPr>
          <w:rFonts w:ascii="Times New Roman" w:hAnsi="Times New Roman" w:cs="Times New Roman"/>
          <w:sz w:val="24"/>
          <w:szCs w:val="24"/>
        </w:rPr>
      </w:pPr>
    </w:p>
    <w:p w:rsidR="004868D0" w:rsidRDefault="004868D0" w:rsidP="00F83F39">
      <w:pPr>
        <w:spacing w:after="0" w:line="240" w:lineRule="auto"/>
        <w:jc w:val="right"/>
        <w:rPr>
          <w:rFonts w:ascii="Times New Roman" w:hAnsi="Times New Roman" w:cs="Times New Roman"/>
          <w:sz w:val="24"/>
          <w:szCs w:val="24"/>
        </w:rPr>
      </w:pPr>
    </w:p>
    <w:p w:rsidR="004868D0" w:rsidRDefault="004868D0" w:rsidP="00F83F39">
      <w:pPr>
        <w:spacing w:after="0" w:line="240" w:lineRule="auto"/>
        <w:jc w:val="right"/>
        <w:rPr>
          <w:rFonts w:ascii="Times New Roman" w:hAnsi="Times New Roman" w:cs="Times New Roman"/>
          <w:sz w:val="24"/>
          <w:szCs w:val="24"/>
        </w:rPr>
      </w:pPr>
    </w:p>
    <w:p w:rsidR="004868D0" w:rsidRDefault="004868D0" w:rsidP="00F83F39">
      <w:pPr>
        <w:spacing w:after="0" w:line="240" w:lineRule="auto"/>
        <w:jc w:val="right"/>
        <w:rPr>
          <w:rFonts w:ascii="Times New Roman" w:hAnsi="Times New Roman" w:cs="Times New Roman"/>
          <w:sz w:val="24"/>
          <w:szCs w:val="24"/>
        </w:rPr>
      </w:pPr>
    </w:p>
    <w:p w:rsidR="004868D0" w:rsidRDefault="004868D0" w:rsidP="00F83F39">
      <w:pPr>
        <w:spacing w:after="0" w:line="240" w:lineRule="auto"/>
        <w:jc w:val="right"/>
        <w:rPr>
          <w:rFonts w:ascii="Times New Roman" w:hAnsi="Times New Roman" w:cs="Times New Roman"/>
          <w:sz w:val="24"/>
          <w:szCs w:val="24"/>
        </w:rPr>
      </w:pPr>
    </w:p>
    <w:p w:rsidR="009F654C" w:rsidRDefault="009F654C" w:rsidP="00F83F39">
      <w:pPr>
        <w:spacing w:after="0" w:line="240" w:lineRule="auto"/>
        <w:jc w:val="right"/>
        <w:rPr>
          <w:rFonts w:ascii="Times New Roman" w:hAnsi="Times New Roman" w:cs="Times New Roman"/>
          <w:sz w:val="24"/>
          <w:szCs w:val="24"/>
        </w:rPr>
      </w:pPr>
    </w:p>
    <w:p w:rsidR="009F654C" w:rsidRDefault="009F654C" w:rsidP="00F83F39">
      <w:pPr>
        <w:spacing w:after="0" w:line="240" w:lineRule="auto"/>
        <w:jc w:val="right"/>
        <w:rPr>
          <w:rFonts w:ascii="Times New Roman" w:hAnsi="Times New Roman" w:cs="Times New Roman"/>
          <w:sz w:val="24"/>
          <w:szCs w:val="24"/>
        </w:rPr>
      </w:pPr>
    </w:p>
    <w:p w:rsidR="004933E8" w:rsidRPr="00524616" w:rsidRDefault="004933E8" w:rsidP="00F83F39">
      <w:pPr>
        <w:spacing w:after="0" w:line="240" w:lineRule="auto"/>
        <w:jc w:val="right"/>
        <w:rPr>
          <w:rFonts w:ascii="Times New Roman" w:hAnsi="Times New Roman" w:cs="Times New Roman"/>
          <w:sz w:val="24"/>
          <w:szCs w:val="24"/>
        </w:rPr>
      </w:pPr>
      <w:r w:rsidRPr="00524616">
        <w:rPr>
          <w:rFonts w:ascii="Times New Roman" w:hAnsi="Times New Roman" w:cs="Times New Roman"/>
          <w:sz w:val="24"/>
          <w:szCs w:val="24"/>
        </w:rPr>
        <w:lastRenderedPageBreak/>
        <w:t>Приложение № 3</w:t>
      </w:r>
    </w:p>
    <w:p w:rsidR="004933E8" w:rsidRPr="00524616" w:rsidRDefault="004933E8" w:rsidP="00F83F39">
      <w:pPr>
        <w:spacing w:after="0" w:line="240" w:lineRule="auto"/>
        <w:jc w:val="right"/>
        <w:rPr>
          <w:rFonts w:ascii="Times New Roman" w:hAnsi="Times New Roman" w:cs="Times New Roman"/>
          <w:sz w:val="24"/>
          <w:szCs w:val="24"/>
        </w:rPr>
      </w:pPr>
      <w:r w:rsidRPr="00524616">
        <w:rPr>
          <w:rFonts w:ascii="Times New Roman" w:hAnsi="Times New Roman" w:cs="Times New Roman"/>
          <w:sz w:val="24"/>
          <w:szCs w:val="24"/>
        </w:rPr>
        <w:t xml:space="preserve">к Административному регламенту </w:t>
      </w:r>
    </w:p>
    <w:p w:rsidR="00EF5C53" w:rsidRDefault="00EF5C53" w:rsidP="00EF5C53">
      <w:pPr>
        <w:spacing w:after="0" w:line="240" w:lineRule="auto"/>
        <w:jc w:val="right"/>
        <w:rPr>
          <w:rFonts w:ascii="Times New Roman" w:hAnsi="Times New Roman" w:cs="Times New Roman"/>
          <w:sz w:val="24"/>
          <w:szCs w:val="24"/>
        </w:rPr>
      </w:pPr>
      <w:r w:rsidRPr="00EF5C53">
        <w:rPr>
          <w:rFonts w:ascii="Times New Roman" w:hAnsi="Times New Roman" w:cs="Times New Roman"/>
          <w:sz w:val="24"/>
          <w:szCs w:val="24"/>
        </w:rPr>
        <w:t xml:space="preserve">«Установка информационной вывески, </w:t>
      </w:r>
    </w:p>
    <w:p w:rsidR="00EF5C53" w:rsidRDefault="00EF5C53" w:rsidP="00EF5C53">
      <w:pPr>
        <w:spacing w:after="0" w:line="240" w:lineRule="auto"/>
        <w:jc w:val="right"/>
        <w:rPr>
          <w:rFonts w:ascii="Times New Roman" w:hAnsi="Times New Roman" w:cs="Times New Roman"/>
          <w:sz w:val="24"/>
          <w:szCs w:val="24"/>
        </w:rPr>
      </w:pPr>
      <w:r w:rsidRPr="00EF5C53">
        <w:rPr>
          <w:rFonts w:ascii="Times New Roman" w:hAnsi="Times New Roman" w:cs="Times New Roman"/>
          <w:sz w:val="24"/>
          <w:szCs w:val="24"/>
        </w:rPr>
        <w:t xml:space="preserve">согласование дизайн-проекта </w:t>
      </w:r>
    </w:p>
    <w:p w:rsidR="004933E8" w:rsidRDefault="00EF5C53" w:rsidP="00EF5C53">
      <w:pPr>
        <w:spacing w:after="0" w:line="240" w:lineRule="auto"/>
        <w:jc w:val="right"/>
        <w:rPr>
          <w:rFonts w:ascii="Times New Roman" w:hAnsi="Times New Roman" w:cs="Times New Roman"/>
          <w:sz w:val="28"/>
        </w:rPr>
      </w:pPr>
      <w:r w:rsidRPr="00EF5C53">
        <w:rPr>
          <w:rFonts w:ascii="Times New Roman" w:hAnsi="Times New Roman" w:cs="Times New Roman"/>
          <w:sz w:val="24"/>
          <w:szCs w:val="24"/>
        </w:rPr>
        <w:t>размещения вывески»</w:t>
      </w:r>
    </w:p>
    <w:p w:rsidR="004933E8" w:rsidRDefault="004933E8" w:rsidP="00F83F39">
      <w:pPr>
        <w:spacing w:after="0" w:line="240" w:lineRule="auto"/>
        <w:rPr>
          <w:rFonts w:ascii="Times New Roman" w:hAnsi="Times New Roman" w:cs="Times New Roman"/>
        </w:rPr>
      </w:pPr>
    </w:p>
    <w:p w:rsidR="009F654C" w:rsidRPr="009F654C" w:rsidRDefault="009F654C" w:rsidP="009F654C">
      <w:pPr>
        <w:pStyle w:val="60"/>
        <w:shd w:val="clear" w:color="auto" w:fill="auto"/>
        <w:spacing w:before="0" w:line="240" w:lineRule="auto"/>
        <w:jc w:val="center"/>
        <w:rPr>
          <w:b w:val="0"/>
          <w:sz w:val="24"/>
          <w:szCs w:val="24"/>
        </w:rPr>
      </w:pPr>
      <w:r w:rsidRPr="009F654C">
        <w:rPr>
          <w:b w:val="0"/>
          <w:sz w:val="24"/>
          <w:szCs w:val="24"/>
        </w:rPr>
        <w:t>РЕШЕНИЕ</w:t>
      </w:r>
    </w:p>
    <w:p w:rsidR="009F654C" w:rsidRPr="009F654C" w:rsidRDefault="009F654C" w:rsidP="009F654C">
      <w:pPr>
        <w:pStyle w:val="60"/>
        <w:shd w:val="clear" w:color="auto" w:fill="auto"/>
        <w:spacing w:before="0" w:line="240" w:lineRule="auto"/>
        <w:jc w:val="center"/>
        <w:rPr>
          <w:b w:val="0"/>
          <w:sz w:val="24"/>
          <w:szCs w:val="24"/>
        </w:rPr>
      </w:pPr>
      <w:r w:rsidRPr="009F654C">
        <w:rPr>
          <w:b w:val="0"/>
          <w:sz w:val="24"/>
          <w:szCs w:val="24"/>
        </w:rPr>
        <w:t>об отказе в приеме документов, необходимых для предоставления услуги</w:t>
      </w:r>
    </w:p>
    <w:p w:rsidR="009F654C" w:rsidRPr="009F654C" w:rsidRDefault="009F654C" w:rsidP="009F654C">
      <w:pPr>
        <w:pStyle w:val="31"/>
        <w:shd w:val="clear" w:color="auto" w:fill="auto"/>
        <w:tabs>
          <w:tab w:val="center" w:leader="underscore" w:pos="7412"/>
          <w:tab w:val="left" w:leader="underscore" w:pos="9154"/>
        </w:tabs>
        <w:spacing w:after="0" w:line="240" w:lineRule="auto"/>
        <w:ind w:left="20" w:firstLine="0"/>
        <w:jc w:val="center"/>
        <w:rPr>
          <w:sz w:val="24"/>
          <w:szCs w:val="24"/>
        </w:rPr>
      </w:pPr>
      <w:r w:rsidRPr="009F654C">
        <w:rPr>
          <w:sz w:val="24"/>
          <w:szCs w:val="24"/>
        </w:rPr>
        <w:t>от ____________ № ______</w:t>
      </w:r>
    </w:p>
    <w:p w:rsidR="009F654C" w:rsidRDefault="009F654C" w:rsidP="009F654C">
      <w:pPr>
        <w:pStyle w:val="31"/>
        <w:shd w:val="clear" w:color="auto" w:fill="auto"/>
        <w:tabs>
          <w:tab w:val="right" w:leader="underscore" w:pos="7876"/>
          <w:tab w:val="right" w:leader="underscore" w:pos="10074"/>
        </w:tabs>
        <w:spacing w:after="0" w:line="240" w:lineRule="auto"/>
        <w:ind w:left="580" w:firstLine="0"/>
        <w:jc w:val="both"/>
        <w:rPr>
          <w:sz w:val="24"/>
          <w:szCs w:val="24"/>
        </w:rPr>
      </w:pPr>
    </w:p>
    <w:p w:rsidR="009F654C" w:rsidRPr="009F654C" w:rsidRDefault="009F654C" w:rsidP="009F654C">
      <w:pPr>
        <w:pStyle w:val="31"/>
        <w:shd w:val="clear" w:color="auto" w:fill="auto"/>
        <w:tabs>
          <w:tab w:val="right" w:leader="underscore" w:pos="7876"/>
          <w:tab w:val="right" w:leader="underscore" w:pos="9923"/>
        </w:tabs>
        <w:spacing w:after="0" w:line="240" w:lineRule="auto"/>
        <w:ind w:left="580" w:firstLine="0"/>
        <w:jc w:val="both"/>
        <w:rPr>
          <w:sz w:val="24"/>
          <w:szCs w:val="24"/>
        </w:rPr>
      </w:pPr>
      <w:r w:rsidRPr="009F654C">
        <w:rPr>
          <w:sz w:val="24"/>
          <w:szCs w:val="24"/>
        </w:rPr>
        <w:t>По результатам рассмотрения заявления от</w:t>
      </w:r>
      <w:r>
        <w:rPr>
          <w:sz w:val="24"/>
          <w:szCs w:val="24"/>
        </w:rPr>
        <w:t xml:space="preserve"> </w:t>
      </w:r>
      <w:r w:rsidRPr="009F654C">
        <w:rPr>
          <w:sz w:val="24"/>
          <w:szCs w:val="24"/>
        </w:rPr>
        <w:tab/>
        <w:t>№</w:t>
      </w:r>
      <w:r w:rsidRPr="009F654C">
        <w:rPr>
          <w:sz w:val="24"/>
          <w:szCs w:val="24"/>
        </w:rPr>
        <w:tab/>
        <w:t>на</w:t>
      </w:r>
    </w:p>
    <w:p w:rsidR="009F654C" w:rsidRPr="009F654C" w:rsidRDefault="009F654C" w:rsidP="009F654C">
      <w:pPr>
        <w:pStyle w:val="31"/>
        <w:shd w:val="clear" w:color="auto" w:fill="auto"/>
        <w:spacing w:after="0" w:line="240" w:lineRule="auto"/>
        <w:ind w:left="20" w:right="-2" w:firstLine="0"/>
        <w:jc w:val="both"/>
        <w:rPr>
          <w:sz w:val="24"/>
          <w:szCs w:val="24"/>
        </w:rPr>
      </w:pPr>
      <w:r w:rsidRPr="009F654C">
        <w:rPr>
          <w:sz w:val="24"/>
          <w:szCs w:val="24"/>
        </w:rPr>
        <w:t>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r>
        <w:rPr>
          <w:sz w:val="24"/>
          <w:szCs w:val="24"/>
        </w:rPr>
        <w:t xml:space="preserve"> _______________________________________________________________________________.</w:t>
      </w:r>
    </w:p>
    <w:p w:rsidR="009F654C" w:rsidRPr="009F654C" w:rsidRDefault="009F654C" w:rsidP="009F654C">
      <w:pPr>
        <w:pStyle w:val="31"/>
        <w:shd w:val="clear" w:color="auto" w:fill="auto"/>
        <w:spacing w:after="0" w:line="240" w:lineRule="auto"/>
        <w:ind w:left="580" w:firstLine="0"/>
        <w:jc w:val="both"/>
        <w:rPr>
          <w:sz w:val="24"/>
          <w:szCs w:val="24"/>
        </w:rPr>
      </w:pPr>
      <w:r w:rsidRPr="009F654C">
        <w:rPr>
          <w:sz w:val="24"/>
          <w:szCs w:val="24"/>
        </w:rPr>
        <w:t>Дополнительная информация:</w:t>
      </w:r>
      <w:r>
        <w:rPr>
          <w:sz w:val="24"/>
          <w:szCs w:val="24"/>
        </w:rPr>
        <w:t xml:space="preserve"> _________________________________________________.</w:t>
      </w:r>
    </w:p>
    <w:p w:rsidR="009F654C" w:rsidRPr="009F654C" w:rsidRDefault="009F654C" w:rsidP="009F654C">
      <w:pPr>
        <w:pStyle w:val="31"/>
        <w:shd w:val="clear" w:color="auto" w:fill="auto"/>
        <w:spacing w:after="0" w:line="240" w:lineRule="auto"/>
        <w:ind w:left="20" w:right="-2" w:firstLine="560"/>
        <w:jc w:val="both"/>
        <w:rPr>
          <w:sz w:val="24"/>
          <w:szCs w:val="24"/>
        </w:rPr>
      </w:pPr>
      <w:r w:rsidRPr="009F654C">
        <w:rPr>
          <w:sz w:val="24"/>
          <w:szCs w:val="24"/>
        </w:rPr>
        <w:t xml:space="preserve">Вы вправе повторно обратиться в </w:t>
      </w:r>
      <w:r>
        <w:rPr>
          <w:sz w:val="24"/>
          <w:szCs w:val="24"/>
        </w:rPr>
        <w:t>У</w:t>
      </w:r>
      <w:r w:rsidRPr="009F654C">
        <w:rPr>
          <w:sz w:val="24"/>
          <w:szCs w:val="24"/>
        </w:rPr>
        <w:t>полномоченный орган с заявлением о предоставлении услуги после устранения указанных нарушений.</w:t>
      </w:r>
    </w:p>
    <w:p w:rsidR="009F654C" w:rsidRPr="009F654C" w:rsidRDefault="009F654C" w:rsidP="009F654C">
      <w:pPr>
        <w:pStyle w:val="31"/>
        <w:shd w:val="clear" w:color="auto" w:fill="auto"/>
        <w:spacing w:after="0" w:line="240" w:lineRule="auto"/>
        <w:ind w:left="20" w:right="-2" w:firstLine="560"/>
        <w:jc w:val="both"/>
        <w:rPr>
          <w:sz w:val="24"/>
          <w:szCs w:val="24"/>
        </w:rPr>
      </w:pPr>
      <w:r w:rsidRPr="009F654C">
        <w:rPr>
          <w:sz w:val="24"/>
          <w:szCs w:val="24"/>
        </w:rPr>
        <w:t xml:space="preserve">Данный отказ может быть обжалован в досудебном порядке путем направления жалобы в </w:t>
      </w:r>
      <w:r>
        <w:rPr>
          <w:sz w:val="24"/>
          <w:szCs w:val="24"/>
        </w:rPr>
        <w:t>У</w:t>
      </w:r>
      <w:r w:rsidRPr="009F654C">
        <w:rPr>
          <w:sz w:val="24"/>
          <w:szCs w:val="24"/>
        </w:rPr>
        <w:t>полномоченный орган, а также в судебном порядке.</w:t>
      </w:r>
    </w:p>
    <w:p w:rsidR="004933E8" w:rsidRPr="009F654C" w:rsidRDefault="004933E8" w:rsidP="009F654C">
      <w:pPr>
        <w:spacing w:after="0" w:line="240" w:lineRule="auto"/>
        <w:jc w:val="center"/>
        <w:rPr>
          <w:rFonts w:ascii="Times New Roman" w:hAnsi="Times New Roman" w:cs="Times New Roman"/>
          <w:b/>
          <w:sz w:val="24"/>
          <w:szCs w:val="24"/>
        </w:rPr>
      </w:pPr>
    </w:p>
    <w:p w:rsidR="00CF14B3" w:rsidRDefault="00CF14B3" w:rsidP="009F654C">
      <w:pPr>
        <w:spacing w:after="0" w:line="240" w:lineRule="auto"/>
        <w:jc w:val="right"/>
        <w:rPr>
          <w:rFonts w:ascii="Times New Roman" w:hAnsi="Times New Roman" w:cs="Times New Roman"/>
          <w:sz w:val="28"/>
        </w:rPr>
      </w:pPr>
    </w:p>
    <w:p w:rsidR="009F654C" w:rsidRPr="009F654C" w:rsidRDefault="009F654C" w:rsidP="009F654C">
      <w:pPr>
        <w:spacing w:after="0" w:line="240" w:lineRule="auto"/>
        <w:rPr>
          <w:rFonts w:ascii="Times New Roman" w:hAnsi="Times New Roman" w:cs="Times New Roman"/>
          <w:sz w:val="28"/>
        </w:rPr>
      </w:pPr>
      <w:r w:rsidRPr="009F654C">
        <w:rPr>
          <w:rFonts w:ascii="Times New Roman" w:hAnsi="Times New Roman" w:cs="Times New Roman"/>
          <w:sz w:val="28"/>
        </w:rPr>
        <w:t>_______________          _______________      ______________________________</w:t>
      </w:r>
    </w:p>
    <w:p w:rsidR="009F654C" w:rsidRPr="009F654C" w:rsidRDefault="009F654C" w:rsidP="009F654C">
      <w:pPr>
        <w:tabs>
          <w:tab w:val="left" w:pos="298"/>
          <w:tab w:val="left" w:pos="3466"/>
          <w:tab w:val="left" w:pos="577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(должность)                                           </w:t>
      </w:r>
      <w:r w:rsidRPr="009F654C">
        <w:rPr>
          <w:rFonts w:ascii="Times New Roman" w:hAnsi="Times New Roman" w:cs="Times New Roman"/>
          <w:sz w:val="20"/>
          <w:szCs w:val="20"/>
        </w:rPr>
        <w:t>(подпись)</w:t>
      </w:r>
      <w:r>
        <w:rPr>
          <w:rFonts w:ascii="Times New Roman" w:hAnsi="Times New Roman" w:cs="Times New Roman"/>
          <w:sz w:val="20"/>
          <w:szCs w:val="20"/>
        </w:rPr>
        <w:t xml:space="preserve">                       </w:t>
      </w:r>
      <w:r w:rsidRPr="009F654C">
        <w:rPr>
          <w:rFonts w:ascii="Times New Roman" w:hAnsi="Times New Roman" w:cs="Times New Roman"/>
          <w:sz w:val="20"/>
          <w:szCs w:val="20"/>
        </w:rPr>
        <w:t xml:space="preserve">(фамилия, имя, отчество  </w:t>
      </w:r>
      <w:r>
        <w:rPr>
          <w:rFonts w:ascii="Times New Roman" w:hAnsi="Times New Roman" w:cs="Times New Roman"/>
          <w:sz w:val="20"/>
          <w:szCs w:val="20"/>
        </w:rPr>
        <w:t>(посл</w:t>
      </w:r>
      <w:r w:rsidRPr="009F654C">
        <w:rPr>
          <w:rFonts w:ascii="Times New Roman" w:hAnsi="Times New Roman" w:cs="Times New Roman"/>
          <w:sz w:val="20"/>
          <w:szCs w:val="20"/>
        </w:rPr>
        <w:t>еднее – при наличии)</w:t>
      </w:r>
    </w:p>
    <w:p w:rsidR="00CF14B3" w:rsidRDefault="00CF14B3" w:rsidP="009F654C">
      <w:pPr>
        <w:spacing w:after="0" w:line="240" w:lineRule="auto"/>
        <w:rPr>
          <w:rFonts w:ascii="Times New Roman" w:hAnsi="Times New Roman" w:cs="Times New Roman"/>
          <w:sz w:val="28"/>
        </w:rPr>
      </w:pPr>
    </w:p>
    <w:p w:rsidR="00CF14B3" w:rsidRDefault="00CF14B3" w:rsidP="00F83F39">
      <w:pPr>
        <w:spacing w:after="0" w:line="240" w:lineRule="auto"/>
        <w:jc w:val="right"/>
        <w:rPr>
          <w:rFonts w:ascii="Times New Roman" w:hAnsi="Times New Roman" w:cs="Times New Roman"/>
          <w:sz w:val="28"/>
        </w:rPr>
      </w:pPr>
    </w:p>
    <w:p w:rsidR="00524616" w:rsidRDefault="00524616" w:rsidP="00F83F39">
      <w:pPr>
        <w:spacing w:after="0" w:line="240" w:lineRule="auto"/>
        <w:jc w:val="right"/>
        <w:rPr>
          <w:rFonts w:ascii="Times New Roman" w:hAnsi="Times New Roman" w:cs="Times New Roman"/>
          <w:sz w:val="28"/>
        </w:rPr>
      </w:pPr>
    </w:p>
    <w:p w:rsidR="00524616" w:rsidRDefault="00524616" w:rsidP="00F83F39">
      <w:pPr>
        <w:spacing w:after="0" w:line="240" w:lineRule="auto"/>
        <w:jc w:val="right"/>
        <w:rPr>
          <w:rFonts w:ascii="Times New Roman" w:hAnsi="Times New Roman" w:cs="Times New Roman"/>
          <w:sz w:val="28"/>
        </w:rPr>
      </w:pPr>
    </w:p>
    <w:p w:rsidR="00524616" w:rsidRDefault="00524616" w:rsidP="00F83F39">
      <w:pPr>
        <w:spacing w:after="0" w:line="240" w:lineRule="auto"/>
        <w:jc w:val="right"/>
        <w:rPr>
          <w:rFonts w:ascii="Times New Roman" w:hAnsi="Times New Roman" w:cs="Times New Roman"/>
          <w:sz w:val="28"/>
        </w:rPr>
      </w:pPr>
    </w:p>
    <w:p w:rsidR="00524616" w:rsidRDefault="00524616" w:rsidP="00F83F39">
      <w:pPr>
        <w:spacing w:after="0" w:line="240" w:lineRule="auto"/>
        <w:jc w:val="right"/>
        <w:rPr>
          <w:rFonts w:ascii="Times New Roman" w:hAnsi="Times New Roman" w:cs="Times New Roman"/>
          <w:sz w:val="28"/>
        </w:rPr>
      </w:pPr>
    </w:p>
    <w:p w:rsidR="00524616" w:rsidRDefault="00524616" w:rsidP="00F83F39">
      <w:pPr>
        <w:spacing w:after="0" w:line="240" w:lineRule="auto"/>
        <w:jc w:val="right"/>
        <w:rPr>
          <w:rFonts w:ascii="Times New Roman" w:hAnsi="Times New Roman" w:cs="Times New Roman"/>
          <w:sz w:val="28"/>
        </w:rPr>
      </w:pPr>
    </w:p>
    <w:p w:rsidR="00524616" w:rsidRDefault="00524616" w:rsidP="00F83F39">
      <w:pPr>
        <w:spacing w:after="0" w:line="240" w:lineRule="auto"/>
        <w:jc w:val="right"/>
        <w:rPr>
          <w:rFonts w:ascii="Times New Roman" w:hAnsi="Times New Roman" w:cs="Times New Roman"/>
          <w:sz w:val="28"/>
        </w:rPr>
      </w:pPr>
    </w:p>
    <w:p w:rsidR="00CF14B3" w:rsidRDefault="00CF14B3" w:rsidP="00F83F39">
      <w:pPr>
        <w:spacing w:after="0" w:line="240" w:lineRule="auto"/>
        <w:jc w:val="right"/>
        <w:rPr>
          <w:rFonts w:ascii="Times New Roman" w:hAnsi="Times New Roman" w:cs="Times New Roman"/>
          <w:sz w:val="28"/>
        </w:rPr>
      </w:pPr>
    </w:p>
    <w:p w:rsidR="00AA6190" w:rsidRDefault="00AA6190" w:rsidP="00F83F39">
      <w:pPr>
        <w:spacing w:after="0" w:line="240" w:lineRule="auto"/>
        <w:jc w:val="right"/>
        <w:rPr>
          <w:rFonts w:ascii="Times New Roman" w:hAnsi="Times New Roman" w:cs="Times New Roman"/>
          <w:sz w:val="24"/>
          <w:szCs w:val="24"/>
        </w:rPr>
      </w:pPr>
    </w:p>
    <w:p w:rsidR="00AA6190" w:rsidRDefault="00AA6190" w:rsidP="00F83F39">
      <w:pPr>
        <w:spacing w:after="0" w:line="240" w:lineRule="auto"/>
        <w:jc w:val="right"/>
        <w:rPr>
          <w:rFonts w:ascii="Times New Roman" w:hAnsi="Times New Roman" w:cs="Times New Roman"/>
          <w:sz w:val="24"/>
          <w:szCs w:val="24"/>
        </w:rPr>
      </w:pPr>
    </w:p>
    <w:p w:rsidR="00AA6190" w:rsidRDefault="00AA6190" w:rsidP="00F83F39">
      <w:pPr>
        <w:spacing w:after="0" w:line="240" w:lineRule="auto"/>
        <w:jc w:val="right"/>
        <w:rPr>
          <w:rFonts w:ascii="Times New Roman" w:hAnsi="Times New Roman" w:cs="Times New Roman"/>
          <w:sz w:val="24"/>
          <w:szCs w:val="24"/>
        </w:rPr>
      </w:pPr>
    </w:p>
    <w:p w:rsidR="00AA6190" w:rsidRDefault="00AA6190" w:rsidP="00F83F39">
      <w:pPr>
        <w:spacing w:after="0" w:line="240" w:lineRule="auto"/>
        <w:jc w:val="right"/>
        <w:rPr>
          <w:rFonts w:ascii="Times New Roman" w:hAnsi="Times New Roman" w:cs="Times New Roman"/>
          <w:sz w:val="24"/>
          <w:szCs w:val="24"/>
        </w:rPr>
      </w:pPr>
    </w:p>
    <w:p w:rsidR="00AA6190" w:rsidRDefault="00AA6190" w:rsidP="00F83F39">
      <w:pPr>
        <w:spacing w:after="0" w:line="240" w:lineRule="auto"/>
        <w:jc w:val="right"/>
        <w:rPr>
          <w:rFonts w:ascii="Times New Roman" w:hAnsi="Times New Roman" w:cs="Times New Roman"/>
          <w:sz w:val="24"/>
          <w:szCs w:val="24"/>
        </w:rPr>
      </w:pPr>
    </w:p>
    <w:p w:rsidR="00AA6190" w:rsidRDefault="00AA6190" w:rsidP="00F83F39">
      <w:pPr>
        <w:spacing w:after="0" w:line="240" w:lineRule="auto"/>
        <w:jc w:val="right"/>
        <w:rPr>
          <w:rFonts w:ascii="Times New Roman" w:hAnsi="Times New Roman" w:cs="Times New Roman"/>
          <w:sz w:val="24"/>
          <w:szCs w:val="24"/>
        </w:rPr>
      </w:pPr>
    </w:p>
    <w:p w:rsidR="00AA6190" w:rsidRDefault="00AA6190" w:rsidP="00F83F39">
      <w:pPr>
        <w:spacing w:after="0" w:line="240" w:lineRule="auto"/>
        <w:jc w:val="right"/>
        <w:rPr>
          <w:rFonts w:ascii="Times New Roman" w:hAnsi="Times New Roman" w:cs="Times New Roman"/>
          <w:sz w:val="24"/>
          <w:szCs w:val="24"/>
        </w:rPr>
      </w:pPr>
    </w:p>
    <w:p w:rsidR="00AA6190" w:rsidRDefault="00AA6190" w:rsidP="00F83F39">
      <w:pPr>
        <w:spacing w:after="0" w:line="240" w:lineRule="auto"/>
        <w:jc w:val="right"/>
        <w:rPr>
          <w:rFonts w:ascii="Times New Roman" w:hAnsi="Times New Roman" w:cs="Times New Roman"/>
          <w:sz w:val="24"/>
          <w:szCs w:val="24"/>
        </w:rPr>
      </w:pPr>
    </w:p>
    <w:p w:rsidR="00AA6190" w:rsidRDefault="00AA6190" w:rsidP="00F83F39">
      <w:pPr>
        <w:spacing w:after="0" w:line="240" w:lineRule="auto"/>
        <w:jc w:val="right"/>
        <w:rPr>
          <w:rFonts w:ascii="Times New Roman" w:hAnsi="Times New Roman" w:cs="Times New Roman"/>
          <w:sz w:val="24"/>
          <w:szCs w:val="24"/>
        </w:rPr>
      </w:pPr>
    </w:p>
    <w:p w:rsidR="00AA6190" w:rsidRDefault="00AA6190" w:rsidP="00F83F39">
      <w:pPr>
        <w:spacing w:after="0" w:line="240" w:lineRule="auto"/>
        <w:jc w:val="right"/>
        <w:rPr>
          <w:rFonts w:ascii="Times New Roman" w:hAnsi="Times New Roman" w:cs="Times New Roman"/>
          <w:sz w:val="24"/>
          <w:szCs w:val="24"/>
        </w:rPr>
      </w:pPr>
    </w:p>
    <w:p w:rsidR="00AA6190" w:rsidRDefault="00AA6190" w:rsidP="00F83F39">
      <w:pPr>
        <w:spacing w:after="0" w:line="240" w:lineRule="auto"/>
        <w:jc w:val="right"/>
        <w:rPr>
          <w:rFonts w:ascii="Times New Roman" w:hAnsi="Times New Roman" w:cs="Times New Roman"/>
          <w:sz w:val="24"/>
          <w:szCs w:val="24"/>
        </w:rPr>
      </w:pPr>
    </w:p>
    <w:p w:rsidR="00AA6190" w:rsidRDefault="00AA6190" w:rsidP="00F83F39">
      <w:pPr>
        <w:spacing w:after="0" w:line="240" w:lineRule="auto"/>
        <w:jc w:val="right"/>
        <w:rPr>
          <w:rFonts w:ascii="Times New Roman" w:hAnsi="Times New Roman" w:cs="Times New Roman"/>
          <w:sz w:val="24"/>
          <w:szCs w:val="24"/>
        </w:rPr>
      </w:pPr>
    </w:p>
    <w:p w:rsidR="00AA6190" w:rsidRDefault="00AA6190" w:rsidP="00F83F39">
      <w:pPr>
        <w:spacing w:after="0" w:line="240" w:lineRule="auto"/>
        <w:jc w:val="right"/>
        <w:rPr>
          <w:rFonts w:ascii="Times New Roman" w:hAnsi="Times New Roman" w:cs="Times New Roman"/>
          <w:sz w:val="24"/>
          <w:szCs w:val="24"/>
        </w:rPr>
      </w:pPr>
    </w:p>
    <w:p w:rsidR="00AA6190" w:rsidRDefault="00AA6190" w:rsidP="00F83F39">
      <w:pPr>
        <w:spacing w:after="0" w:line="240" w:lineRule="auto"/>
        <w:jc w:val="right"/>
        <w:rPr>
          <w:rFonts w:ascii="Times New Roman" w:hAnsi="Times New Roman" w:cs="Times New Roman"/>
          <w:sz w:val="24"/>
          <w:szCs w:val="24"/>
        </w:rPr>
      </w:pPr>
    </w:p>
    <w:p w:rsidR="00AA6190" w:rsidRDefault="00AA6190" w:rsidP="00F83F39">
      <w:pPr>
        <w:spacing w:after="0" w:line="240" w:lineRule="auto"/>
        <w:jc w:val="right"/>
        <w:rPr>
          <w:rFonts w:ascii="Times New Roman" w:hAnsi="Times New Roman" w:cs="Times New Roman"/>
          <w:sz w:val="24"/>
          <w:szCs w:val="24"/>
        </w:rPr>
      </w:pPr>
    </w:p>
    <w:p w:rsidR="00AA6190" w:rsidRDefault="00AA6190" w:rsidP="00F83F39">
      <w:pPr>
        <w:spacing w:after="0" w:line="240" w:lineRule="auto"/>
        <w:jc w:val="right"/>
        <w:rPr>
          <w:rFonts w:ascii="Times New Roman" w:hAnsi="Times New Roman" w:cs="Times New Roman"/>
          <w:sz w:val="24"/>
          <w:szCs w:val="24"/>
        </w:rPr>
      </w:pPr>
    </w:p>
    <w:p w:rsidR="00AA6190" w:rsidRDefault="00AA6190" w:rsidP="00F83F39">
      <w:pPr>
        <w:spacing w:after="0" w:line="240" w:lineRule="auto"/>
        <w:jc w:val="right"/>
        <w:rPr>
          <w:rFonts w:ascii="Times New Roman" w:hAnsi="Times New Roman" w:cs="Times New Roman"/>
          <w:sz w:val="24"/>
          <w:szCs w:val="24"/>
        </w:rPr>
      </w:pPr>
    </w:p>
    <w:p w:rsidR="00AA6190" w:rsidRDefault="00AA6190" w:rsidP="00F83F39">
      <w:pPr>
        <w:spacing w:after="0" w:line="240" w:lineRule="auto"/>
        <w:jc w:val="right"/>
        <w:rPr>
          <w:rFonts w:ascii="Times New Roman" w:hAnsi="Times New Roman" w:cs="Times New Roman"/>
          <w:sz w:val="24"/>
          <w:szCs w:val="24"/>
        </w:rPr>
      </w:pPr>
    </w:p>
    <w:p w:rsidR="00AA6190" w:rsidRDefault="00AA6190" w:rsidP="00F83F39">
      <w:pPr>
        <w:spacing w:after="0" w:line="240" w:lineRule="auto"/>
        <w:jc w:val="right"/>
        <w:rPr>
          <w:rFonts w:ascii="Times New Roman" w:hAnsi="Times New Roman" w:cs="Times New Roman"/>
          <w:sz w:val="24"/>
          <w:szCs w:val="24"/>
        </w:rPr>
      </w:pPr>
    </w:p>
    <w:p w:rsidR="004933E8" w:rsidRPr="00524616" w:rsidRDefault="004933E8" w:rsidP="00F83F39">
      <w:pPr>
        <w:spacing w:after="0" w:line="240" w:lineRule="auto"/>
        <w:jc w:val="right"/>
        <w:rPr>
          <w:rFonts w:ascii="Times New Roman" w:hAnsi="Times New Roman" w:cs="Times New Roman"/>
          <w:sz w:val="24"/>
          <w:szCs w:val="24"/>
        </w:rPr>
      </w:pPr>
      <w:r w:rsidRPr="00524616">
        <w:rPr>
          <w:rFonts w:ascii="Times New Roman" w:hAnsi="Times New Roman" w:cs="Times New Roman"/>
          <w:sz w:val="24"/>
          <w:szCs w:val="24"/>
        </w:rPr>
        <w:lastRenderedPageBreak/>
        <w:t>Приложение № 4</w:t>
      </w:r>
    </w:p>
    <w:p w:rsidR="004933E8" w:rsidRPr="00524616" w:rsidRDefault="004933E8" w:rsidP="00F83F39">
      <w:pPr>
        <w:spacing w:after="0" w:line="240" w:lineRule="auto"/>
        <w:jc w:val="right"/>
        <w:rPr>
          <w:rFonts w:ascii="Times New Roman" w:hAnsi="Times New Roman" w:cs="Times New Roman"/>
          <w:sz w:val="24"/>
          <w:szCs w:val="24"/>
        </w:rPr>
      </w:pPr>
      <w:r w:rsidRPr="00524616">
        <w:rPr>
          <w:rFonts w:ascii="Times New Roman" w:hAnsi="Times New Roman" w:cs="Times New Roman"/>
          <w:sz w:val="24"/>
          <w:szCs w:val="24"/>
        </w:rPr>
        <w:t>к Административному регламенту</w:t>
      </w:r>
    </w:p>
    <w:p w:rsidR="00EF5C53" w:rsidRDefault="00EF5C53" w:rsidP="00EF5C53">
      <w:pPr>
        <w:spacing w:after="0" w:line="240" w:lineRule="auto"/>
        <w:jc w:val="right"/>
        <w:rPr>
          <w:rFonts w:ascii="Times New Roman" w:hAnsi="Times New Roman" w:cs="Times New Roman"/>
          <w:sz w:val="24"/>
          <w:szCs w:val="24"/>
        </w:rPr>
      </w:pPr>
      <w:r w:rsidRPr="00EF5C53">
        <w:rPr>
          <w:rFonts w:ascii="Times New Roman" w:hAnsi="Times New Roman" w:cs="Times New Roman"/>
          <w:sz w:val="24"/>
          <w:szCs w:val="24"/>
        </w:rPr>
        <w:t xml:space="preserve">«Установка информационной вывески, </w:t>
      </w:r>
    </w:p>
    <w:p w:rsidR="00EF5C53" w:rsidRDefault="00EF5C53" w:rsidP="00EF5C53">
      <w:pPr>
        <w:spacing w:after="0" w:line="240" w:lineRule="auto"/>
        <w:jc w:val="right"/>
        <w:rPr>
          <w:rFonts w:ascii="Times New Roman" w:hAnsi="Times New Roman" w:cs="Times New Roman"/>
          <w:sz w:val="24"/>
          <w:szCs w:val="24"/>
        </w:rPr>
      </w:pPr>
      <w:r w:rsidRPr="00EF5C53">
        <w:rPr>
          <w:rFonts w:ascii="Times New Roman" w:hAnsi="Times New Roman" w:cs="Times New Roman"/>
          <w:sz w:val="24"/>
          <w:szCs w:val="24"/>
        </w:rPr>
        <w:t xml:space="preserve">согласование дизайн-проекта </w:t>
      </w:r>
    </w:p>
    <w:p w:rsidR="004933E8" w:rsidRDefault="00EF5C53" w:rsidP="00EF5C53">
      <w:pPr>
        <w:spacing w:after="0" w:line="240" w:lineRule="auto"/>
        <w:jc w:val="right"/>
        <w:rPr>
          <w:rFonts w:ascii="Times New Roman" w:hAnsi="Times New Roman" w:cs="Times New Roman"/>
          <w:sz w:val="28"/>
        </w:rPr>
      </w:pPr>
      <w:r w:rsidRPr="00EF5C53">
        <w:rPr>
          <w:rFonts w:ascii="Times New Roman" w:hAnsi="Times New Roman" w:cs="Times New Roman"/>
          <w:sz w:val="24"/>
          <w:szCs w:val="24"/>
        </w:rPr>
        <w:t>размещения вывески»</w:t>
      </w:r>
    </w:p>
    <w:p w:rsidR="004933E8" w:rsidRDefault="004933E8" w:rsidP="00F83F39">
      <w:pPr>
        <w:spacing w:after="0" w:line="240" w:lineRule="auto"/>
        <w:rPr>
          <w:rFonts w:ascii="Times New Roman" w:hAnsi="Times New Roman" w:cs="Times New Roman"/>
        </w:rPr>
      </w:pPr>
    </w:p>
    <w:p w:rsidR="004933E8" w:rsidRDefault="004933E8" w:rsidP="00F83F39">
      <w:pPr>
        <w:spacing w:after="0" w:line="240" w:lineRule="auto"/>
        <w:rPr>
          <w:rFonts w:ascii="Times New Roman" w:hAnsi="Times New Roman" w:cs="Times New Roman"/>
        </w:rPr>
      </w:pPr>
    </w:p>
    <w:p w:rsidR="00AA6190" w:rsidRPr="00AA6190" w:rsidRDefault="00AA6190" w:rsidP="00AA6190">
      <w:pPr>
        <w:pStyle w:val="60"/>
        <w:shd w:val="clear" w:color="auto" w:fill="auto"/>
        <w:spacing w:before="0" w:line="240" w:lineRule="auto"/>
        <w:jc w:val="center"/>
        <w:rPr>
          <w:b w:val="0"/>
          <w:sz w:val="24"/>
          <w:szCs w:val="24"/>
        </w:rPr>
      </w:pPr>
      <w:r w:rsidRPr="00AA6190">
        <w:rPr>
          <w:b w:val="0"/>
          <w:sz w:val="24"/>
          <w:szCs w:val="24"/>
        </w:rPr>
        <w:t>РЕШЕНИЕ</w:t>
      </w:r>
    </w:p>
    <w:p w:rsidR="00AA6190" w:rsidRPr="00AA6190" w:rsidRDefault="00AA6190" w:rsidP="00AA6190">
      <w:pPr>
        <w:pStyle w:val="60"/>
        <w:shd w:val="clear" w:color="auto" w:fill="auto"/>
        <w:spacing w:before="0" w:line="240" w:lineRule="auto"/>
        <w:jc w:val="center"/>
        <w:rPr>
          <w:b w:val="0"/>
          <w:sz w:val="24"/>
          <w:szCs w:val="24"/>
        </w:rPr>
      </w:pPr>
      <w:r w:rsidRPr="00AA6190">
        <w:rPr>
          <w:b w:val="0"/>
          <w:sz w:val="24"/>
          <w:szCs w:val="24"/>
        </w:rPr>
        <w:t>об отказе в предоставлении услуги</w:t>
      </w:r>
    </w:p>
    <w:p w:rsidR="00AA6190" w:rsidRDefault="00AA6190" w:rsidP="00AA6190">
      <w:pPr>
        <w:pStyle w:val="31"/>
        <w:shd w:val="clear" w:color="auto" w:fill="auto"/>
        <w:tabs>
          <w:tab w:val="center" w:leader="underscore" w:pos="7412"/>
          <w:tab w:val="left" w:leader="underscore" w:pos="9154"/>
        </w:tabs>
        <w:spacing w:after="0" w:line="240" w:lineRule="auto"/>
        <w:ind w:left="20" w:firstLine="0"/>
        <w:jc w:val="center"/>
        <w:rPr>
          <w:sz w:val="24"/>
          <w:szCs w:val="24"/>
        </w:rPr>
      </w:pPr>
      <w:r w:rsidRPr="00AA6190">
        <w:rPr>
          <w:sz w:val="24"/>
          <w:szCs w:val="24"/>
        </w:rPr>
        <w:t>от</w:t>
      </w:r>
      <w:r>
        <w:rPr>
          <w:sz w:val="24"/>
          <w:szCs w:val="24"/>
        </w:rPr>
        <w:t xml:space="preserve"> </w:t>
      </w:r>
      <w:r w:rsidRPr="00AA6190">
        <w:rPr>
          <w:sz w:val="24"/>
          <w:szCs w:val="24"/>
        </w:rPr>
        <w:t xml:space="preserve"> </w:t>
      </w:r>
      <w:r>
        <w:rPr>
          <w:sz w:val="24"/>
          <w:szCs w:val="24"/>
        </w:rPr>
        <w:t xml:space="preserve">___________ </w:t>
      </w:r>
      <w:r w:rsidRPr="00AA6190">
        <w:rPr>
          <w:sz w:val="24"/>
          <w:szCs w:val="24"/>
        </w:rPr>
        <w:t>№</w:t>
      </w:r>
      <w:r>
        <w:rPr>
          <w:sz w:val="24"/>
          <w:szCs w:val="24"/>
        </w:rPr>
        <w:t xml:space="preserve"> ______</w:t>
      </w:r>
    </w:p>
    <w:p w:rsidR="00AA6190" w:rsidRDefault="00AA6190" w:rsidP="00AA6190">
      <w:pPr>
        <w:pStyle w:val="31"/>
        <w:shd w:val="clear" w:color="auto" w:fill="auto"/>
        <w:tabs>
          <w:tab w:val="center" w:leader="underscore" w:pos="7412"/>
          <w:tab w:val="left" w:leader="underscore" w:pos="9154"/>
        </w:tabs>
        <w:spacing w:after="0" w:line="240" w:lineRule="auto"/>
        <w:ind w:left="20" w:firstLine="0"/>
        <w:jc w:val="both"/>
        <w:rPr>
          <w:sz w:val="24"/>
          <w:szCs w:val="24"/>
        </w:rPr>
      </w:pPr>
    </w:p>
    <w:p w:rsidR="00AA6190" w:rsidRPr="00AA6190" w:rsidRDefault="00AA6190" w:rsidP="00AA6190">
      <w:pPr>
        <w:spacing w:after="0" w:line="240" w:lineRule="auto"/>
        <w:ind w:firstLine="709"/>
        <w:jc w:val="both"/>
        <w:rPr>
          <w:rFonts w:ascii="Times New Roman" w:hAnsi="Times New Roman" w:cs="Times New Roman"/>
          <w:sz w:val="24"/>
          <w:szCs w:val="24"/>
        </w:rPr>
      </w:pPr>
      <w:r w:rsidRPr="00AA6190">
        <w:rPr>
          <w:rFonts w:ascii="Times New Roman" w:hAnsi="Times New Roman" w:cs="Times New Roman"/>
          <w:sz w:val="24"/>
          <w:szCs w:val="24"/>
        </w:rPr>
        <w:t xml:space="preserve">По результатам рассмотрения заявления от </w:t>
      </w:r>
      <w:r>
        <w:rPr>
          <w:rFonts w:ascii="Times New Roman" w:hAnsi="Times New Roman" w:cs="Times New Roman"/>
          <w:sz w:val="24"/>
          <w:szCs w:val="24"/>
        </w:rPr>
        <w:t>_______________</w:t>
      </w:r>
      <w:r w:rsidRPr="00AA6190">
        <w:rPr>
          <w:rFonts w:ascii="Times New Roman" w:hAnsi="Times New Roman" w:cs="Times New Roman"/>
          <w:sz w:val="24"/>
          <w:szCs w:val="24"/>
        </w:rPr>
        <w:tab/>
        <w:t xml:space="preserve">№ </w:t>
      </w:r>
      <w:r>
        <w:rPr>
          <w:rFonts w:ascii="Times New Roman" w:hAnsi="Times New Roman" w:cs="Times New Roman"/>
          <w:sz w:val="24"/>
          <w:szCs w:val="24"/>
        </w:rPr>
        <w:t xml:space="preserve">_________________ на </w:t>
      </w:r>
      <w:r w:rsidRPr="00AA6190">
        <w:rPr>
          <w:rFonts w:ascii="Times New Roman" w:hAnsi="Times New Roman" w:cs="Times New Roman"/>
          <w:sz w:val="24"/>
          <w:szCs w:val="24"/>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r>
        <w:rPr>
          <w:rFonts w:ascii="Times New Roman" w:hAnsi="Times New Roman" w:cs="Times New Roman"/>
          <w:sz w:val="24"/>
          <w:szCs w:val="24"/>
        </w:rPr>
        <w:t xml:space="preserve"> ____________________________________________________________________.</w:t>
      </w:r>
    </w:p>
    <w:p w:rsidR="00AA6190" w:rsidRPr="00AA6190" w:rsidRDefault="00AA6190" w:rsidP="00AA6190">
      <w:pPr>
        <w:spacing w:after="0" w:line="240" w:lineRule="auto"/>
        <w:jc w:val="both"/>
        <w:rPr>
          <w:rFonts w:ascii="Times New Roman" w:hAnsi="Times New Roman" w:cs="Times New Roman"/>
          <w:sz w:val="24"/>
          <w:szCs w:val="24"/>
        </w:rPr>
      </w:pPr>
      <w:r w:rsidRPr="00AA6190">
        <w:rPr>
          <w:rFonts w:ascii="Times New Roman" w:hAnsi="Times New Roman" w:cs="Times New Roman"/>
          <w:sz w:val="24"/>
          <w:szCs w:val="24"/>
        </w:rPr>
        <w:t>Разъяснение причин отказа:</w:t>
      </w:r>
      <w:r>
        <w:rPr>
          <w:rFonts w:ascii="Times New Roman" w:hAnsi="Times New Roman" w:cs="Times New Roman"/>
          <w:sz w:val="24"/>
          <w:szCs w:val="24"/>
        </w:rPr>
        <w:t xml:space="preserve"> _______________________________________________________.</w:t>
      </w:r>
    </w:p>
    <w:p w:rsidR="00AA6190" w:rsidRPr="00AA6190" w:rsidRDefault="00AA6190" w:rsidP="00AA6190">
      <w:pPr>
        <w:spacing w:after="0" w:line="240" w:lineRule="auto"/>
        <w:jc w:val="both"/>
        <w:rPr>
          <w:rFonts w:ascii="Times New Roman" w:hAnsi="Times New Roman" w:cs="Times New Roman"/>
          <w:sz w:val="24"/>
          <w:szCs w:val="24"/>
        </w:rPr>
      </w:pPr>
      <w:r w:rsidRPr="00AA6190">
        <w:rPr>
          <w:rFonts w:ascii="Times New Roman" w:hAnsi="Times New Roman" w:cs="Times New Roman"/>
          <w:sz w:val="24"/>
          <w:szCs w:val="24"/>
        </w:rPr>
        <w:t>Дополнительная информация:</w:t>
      </w:r>
      <w:r>
        <w:rPr>
          <w:rFonts w:ascii="Times New Roman" w:hAnsi="Times New Roman" w:cs="Times New Roman"/>
          <w:sz w:val="24"/>
          <w:szCs w:val="24"/>
        </w:rPr>
        <w:t xml:space="preserve"> _____________________________________________________.</w:t>
      </w:r>
    </w:p>
    <w:p w:rsidR="00AA6190" w:rsidRPr="00AA6190" w:rsidRDefault="00AA6190" w:rsidP="00AA6190">
      <w:pPr>
        <w:spacing w:after="0" w:line="240" w:lineRule="auto"/>
        <w:ind w:firstLine="709"/>
        <w:jc w:val="both"/>
        <w:rPr>
          <w:rFonts w:ascii="Times New Roman" w:hAnsi="Times New Roman" w:cs="Times New Roman"/>
          <w:sz w:val="24"/>
          <w:szCs w:val="24"/>
        </w:rPr>
      </w:pPr>
      <w:r w:rsidRPr="00AA6190">
        <w:rPr>
          <w:rFonts w:ascii="Times New Roman" w:hAnsi="Times New Roman" w:cs="Times New Roman"/>
          <w:sz w:val="24"/>
          <w:szCs w:val="24"/>
        </w:rPr>
        <w:t>В</w:t>
      </w:r>
      <w:r>
        <w:rPr>
          <w:rFonts w:ascii="Times New Roman" w:hAnsi="Times New Roman" w:cs="Times New Roman"/>
          <w:sz w:val="24"/>
          <w:szCs w:val="24"/>
        </w:rPr>
        <w:t>ы вправе повторно обратиться в У</w:t>
      </w:r>
      <w:r w:rsidRPr="00AA6190">
        <w:rPr>
          <w:rFonts w:ascii="Times New Roman" w:hAnsi="Times New Roman" w:cs="Times New Roman"/>
          <w:sz w:val="24"/>
          <w:szCs w:val="24"/>
        </w:rPr>
        <w:t>полномоченный орган с заявлением о предоставлении услуги после устранения указанных нарушений.</w:t>
      </w:r>
    </w:p>
    <w:p w:rsidR="00745C9B" w:rsidRPr="00AA6190" w:rsidRDefault="00AA6190" w:rsidP="00AA6190">
      <w:pPr>
        <w:spacing w:after="0" w:line="240" w:lineRule="auto"/>
        <w:ind w:firstLine="709"/>
        <w:jc w:val="both"/>
        <w:rPr>
          <w:rFonts w:ascii="Times New Roman" w:hAnsi="Times New Roman" w:cs="Times New Roman"/>
          <w:sz w:val="24"/>
          <w:szCs w:val="24"/>
        </w:rPr>
      </w:pPr>
      <w:r w:rsidRPr="00AA6190">
        <w:rPr>
          <w:rFonts w:ascii="Times New Roman" w:hAnsi="Times New Roman" w:cs="Times New Roman"/>
          <w:sz w:val="24"/>
          <w:szCs w:val="24"/>
        </w:rPr>
        <w:t xml:space="preserve">Данный отказ может быть обжалован в досудебном порядке путем направления жалобы в </w:t>
      </w:r>
      <w:r>
        <w:rPr>
          <w:rFonts w:ascii="Times New Roman" w:hAnsi="Times New Roman" w:cs="Times New Roman"/>
          <w:sz w:val="24"/>
          <w:szCs w:val="24"/>
        </w:rPr>
        <w:t>У</w:t>
      </w:r>
      <w:r w:rsidRPr="00AA6190">
        <w:rPr>
          <w:rFonts w:ascii="Times New Roman" w:hAnsi="Times New Roman" w:cs="Times New Roman"/>
          <w:sz w:val="24"/>
          <w:szCs w:val="24"/>
        </w:rPr>
        <w:t>полномоченный орган, а также в судебном порядке.</w:t>
      </w:r>
    </w:p>
    <w:p w:rsidR="00745C9B" w:rsidRPr="00AA6190" w:rsidRDefault="00745C9B" w:rsidP="00AA6190">
      <w:pPr>
        <w:spacing w:after="0" w:line="240" w:lineRule="auto"/>
        <w:rPr>
          <w:rFonts w:ascii="Times New Roman" w:hAnsi="Times New Roman" w:cs="Times New Roman"/>
          <w:sz w:val="24"/>
          <w:szCs w:val="24"/>
        </w:rPr>
      </w:pPr>
    </w:p>
    <w:p w:rsidR="00745C9B" w:rsidRPr="00AA6190" w:rsidRDefault="00745C9B" w:rsidP="00AA6190">
      <w:pPr>
        <w:spacing w:after="0" w:line="240" w:lineRule="auto"/>
        <w:rPr>
          <w:rFonts w:ascii="Times New Roman" w:hAnsi="Times New Roman" w:cs="Times New Roman"/>
          <w:sz w:val="24"/>
          <w:szCs w:val="24"/>
        </w:rPr>
      </w:pPr>
    </w:p>
    <w:p w:rsidR="00745C9B" w:rsidRDefault="00745C9B" w:rsidP="00AA6190">
      <w:pPr>
        <w:tabs>
          <w:tab w:val="left" w:pos="6273"/>
        </w:tabs>
        <w:spacing w:after="0" w:line="240" w:lineRule="auto"/>
        <w:jc w:val="right"/>
        <w:rPr>
          <w:rFonts w:ascii="Times New Roman" w:hAnsi="Times New Roman" w:cs="Times New Roman"/>
          <w:sz w:val="20"/>
        </w:rPr>
      </w:pPr>
    </w:p>
    <w:p w:rsidR="009F654C" w:rsidRPr="009F654C" w:rsidRDefault="009F654C" w:rsidP="009F654C">
      <w:pPr>
        <w:spacing w:after="0" w:line="240" w:lineRule="auto"/>
        <w:rPr>
          <w:rFonts w:ascii="Times New Roman" w:hAnsi="Times New Roman" w:cs="Times New Roman"/>
          <w:sz w:val="28"/>
        </w:rPr>
      </w:pPr>
      <w:r w:rsidRPr="009F654C">
        <w:rPr>
          <w:rFonts w:ascii="Times New Roman" w:hAnsi="Times New Roman" w:cs="Times New Roman"/>
          <w:sz w:val="28"/>
        </w:rPr>
        <w:t>_______________          _______________      ______________________________</w:t>
      </w:r>
    </w:p>
    <w:p w:rsidR="009F654C" w:rsidRPr="009F654C" w:rsidRDefault="009F654C" w:rsidP="009F654C">
      <w:pPr>
        <w:tabs>
          <w:tab w:val="left" w:pos="298"/>
          <w:tab w:val="left" w:pos="3466"/>
          <w:tab w:val="left" w:pos="577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(должность)                                           </w:t>
      </w:r>
      <w:r w:rsidRPr="009F654C">
        <w:rPr>
          <w:rFonts w:ascii="Times New Roman" w:hAnsi="Times New Roman" w:cs="Times New Roman"/>
          <w:sz w:val="20"/>
          <w:szCs w:val="20"/>
        </w:rPr>
        <w:t>(подпись)</w:t>
      </w:r>
      <w:r>
        <w:rPr>
          <w:rFonts w:ascii="Times New Roman" w:hAnsi="Times New Roman" w:cs="Times New Roman"/>
          <w:sz w:val="20"/>
          <w:szCs w:val="20"/>
        </w:rPr>
        <w:t xml:space="preserve">                       </w:t>
      </w:r>
      <w:r w:rsidRPr="009F654C">
        <w:rPr>
          <w:rFonts w:ascii="Times New Roman" w:hAnsi="Times New Roman" w:cs="Times New Roman"/>
          <w:sz w:val="20"/>
          <w:szCs w:val="20"/>
        </w:rPr>
        <w:t xml:space="preserve">(фамилия, имя, отчество  </w:t>
      </w:r>
      <w:r>
        <w:rPr>
          <w:rFonts w:ascii="Times New Roman" w:hAnsi="Times New Roman" w:cs="Times New Roman"/>
          <w:sz w:val="20"/>
          <w:szCs w:val="20"/>
        </w:rPr>
        <w:t>(посл</w:t>
      </w:r>
      <w:r w:rsidRPr="009F654C">
        <w:rPr>
          <w:rFonts w:ascii="Times New Roman" w:hAnsi="Times New Roman" w:cs="Times New Roman"/>
          <w:sz w:val="20"/>
          <w:szCs w:val="20"/>
        </w:rPr>
        <w:t>еднее – при наличии)</w:t>
      </w:r>
    </w:p>
    <w:p w:rsidR="00745C9B" w:rsidRDefault="00745C9B" w:rsidP="00F83F39">
      <w:pPr>
        <w:tabs>
          <w:tab w:val="left" w:pos="6273"/>
        </w:tabs>
        <w:spacing w:after="0" w:line="240" w:lineRule="auto"/>
        <w:jc w:val="right"/>
        <w:rPr>
          <w:rFonts w:ascii="Times New Roman" w:hAnsi="Times New Roman" w:cs="Times New Roman"/>
          <w:sz w:val="20"/>
        </w:rPr>
      </w:pPr>
    </w:p>
    <w:p w:rsidR="008A5062" w:rsidRDefault="008A5062" w:rsidP="00F83F39">
      <w:pPr>
        <w:spacing w:after="0" w:line="240" w:lineRule="auto"/>
        <w:rPr>
          <w:rFonts w:ascii="Times New Roman" w:hAnsi="Times New Roman" w:cs="Times New Roman"/>
          <w:sz w:val="28"/>
        </w:rPr>
        <w:sectPr w:rsidR="008A5062" w:rsidSect="00AA6190">
          <w:pgSz w:w="11906" w:h="16838"/>
          <w:pgMar w:top="993" w:right="849" w:bottom="993" w:left="1134" w:header="709" w:footer="709" w:gutter="0"/>
          <w:cols w:space="708"/>
          <w:docGrid w:linePitch="360"/>
        </w:sectPr>
      </w:pPr>
    </w:p>
    <w:p w:rsidR="00745C9B" w:rsidRPr="00524616" w:rsidRDefault="00745C9B" w:rsidP="00F83F39">
      <w:pPr>
        <w:spacing w:after="0" w:line="240" w:lineRule="auto"/>
        <w:jc w:val="right"/>
        <w:rPr>
          <w:rFonts w:ascii="Times New Roman" w:hAnsi="Times New Roman" w:cs="Times New Roman"/>
          <w:sz w:val="24"/>
          <w:szCs w:val="24"/>
        </w:rPr>
      </w:pPr>
      <w:r w:rsidRPr="00524616">
        <w:rPr>
          <w:rFonts w:ascii="Times New Roman" w:hAnsi="Times New Roman" w:cs="Times New Roman"/>
          <w:sz w:val="24"/>
          <w:szCs w:val="24"/>
        </w:rPr>
        <w:lastRenderedPageBreak/>
        <w:t>Приложение № 5</w:t>
      </w:r>
    </w:p>
    <w:p w:rsidR="00745C9B" w:rsidRPr="00524616" w:rsidRDefault="00745C9B" w:rsidP="00F83F39">
      <w:pPr>
        <w:spacing w:after="0" w:line="240" w:lineRule="auto"/>
        <w:jc w:val="right"/>
        <w:rPr>
          <w:rFonts w:ascii="Times New Roman" w:hAnsi="Times New Roman" w:cs="Times New Roman"/>
          <w:sz w:val="24"/>
          <w:szCs w:val="24"/>
        </w:rPr>
      </w:pPr>
      <w:r w:rsidRPr="00524616">
        <w:rPr>
          <w:rFonts w:ascii="Times New Roman" w:hAnsi="Times New Roman" w:cs="Times New Roman"/>
          <w:sz w:val="24"/>
          <w:szCs w:val="24"/>
        </w:rPr>
        <w:t xml:space="preserve">к Административному регламенту </w:t>
      </w:r>
    </w:p>
    <w:p w:rsidR="00EF5C53" w:rsidRDefault="00EF5C53" w:rsidP="00EF5C53">
      <w:pPr>
        <w:spacing w:after="0" w:line="240" w:lineRule="auto"/>
        <w:jc w:val="right"/>
        <w:rPr>
          <w:rFonts w:ascii="Times New Roman" w:hAnsi="Times New Roman" w:cs="Times New Roman"/>
          <w:sz w:val="24"/>
          <w:szCs w:val="24"/>
        </w:rPr>
      </w:pPr>
      <w:r w:rsidRPr="00EF5C53">
        <w:rPr>
          <w:rFonts w:ascii="Times New Roman" w:hAnsi="Times New Roman" w:cs="Times New Roman"/>
          <w:sz w:val="24"/>
          <w:szCs w:val="24"/>
        </w:rPr>
        <w:t xml:space="preserve">«Установка информационной вывески, </w:t>
      </w:r>
    </w:p>
    <w:p w:rsidR="00EF5C53" w:rsidRDefault="00EF5C53" w:rsidP="00EF5C53">
      <w:pPr>
        <w:spacing w:after="0" w:line="240" w:lineRule="auto"/>
        <w:jc w:val="right"/>
        <w:rPr>
          <w:rFonts w:ascii="Times New Roman" w:hAnsi="Times New Roman" w:cs="Times New Roman"/>
          <w:sz w:val="24"/>
          <w:szCs w:val="24"/>
        </w:rPr>
      </w:pPr>
      <w:r w:rsidRPr="00EF5C53">
        <w:rPr>
          <w:rFonts w:ascii="Times New Roman" w:hAnsi="Times New Roman" w:cs="Times New Roman"/>
          <w:sz w:val="24"/>
          <w:szCs w:val="24"/>
        </w:rPr>
        <w:t xml:space="preserve">согласование дизайн-проекта </w:t>
      </w:r>
    </w:p>
    <w:p w:rsidR="00745C9B" w:rsidRDefault="00EF5C53" w:rsidP="00EF5C53">
      <w:pPr>
        <w:spacing w:after="0" w:line="240" w:lineRule="auto"/>
        <w:jc w:val="right"/>
        <w:rPr>
          <w:rFonts w:ascii="Times New Roman" w:hAnsi="Times New Roman" w:cs="Times New Roman"/>
          <w:sz w:val="24"/>
          <w:szCs w:val="24"/>
        </w:rPr>
      </w:pPr>
      <w:r w:rsidRPr="00EF5C53">
        <w:rPr>
          <w:rFonts w:ascii="Times New Roman" w:hAnsi="Times New Roman" w:cs="Times New Roman"/>
          <w:sz w:val="24"/>
          <w:szCs w:val="24"/>
        </w:rPr>
        <w:t>размещения вывески»</w:t>
      </w:r>
    </w:p>
    <w:p w:rsidR="00EF5C53" w:rsidRPr="00524616" w:rsidRDefault="00EF5C53" w:rsidP="00EF5C53">
      <w:pPr>
        <w:spacing w:after="0" w:line="240" w:lineRule="auto"/>
        <w:jc w:val="right"/>
        <w:rPr>
          <w:rFonts w:ascii="Times New Roman" w:hAnsi="Times New Roman" w:cs="Times New Roman"/>
          <w:sz w:val="24"/>
          <w:szCs w:val="24"/>
        </w:rPr>
      </w:pPr>
    </w:p>
    <w:p w:rsidR="00745C9B" w:rsidRPr="00882A78" w:rsidRDefault="00745C9B" w:rsidP="00F83F39">
      <w:pPr>
        <w:spacing w:after="0" w:line="240" w:lineRule="auto"/>
        <w:jc w:val="center"/>
        <w:rPr>
          <w:rFonts w:ascii="Times New Roman" w:hAnsi="Times New Roman" w:cs="Times New Roman"/>
          <w:sz w:val="24"/>
          <w:szCs w:val="24"/>
        </w:rPr>
      </w:pPr>
      <w:r w:rsidRPr="00882A78">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w:t>
      </w:r>
    </w:p>
    <w:p w:rsidR="00745C9B" w:rsidRPr="00524616" w:rsidRDefault="00745C9B" w:rsidP="00F83F39">
      <w:pPr>
        <w:spacing w:after="0" w:line="240" w:lineRule="auto"/>
        <w:jc w:val="center"/>
        <w:rPr>
          <w:rFonts w:ascii="Times New Roman" w:hAnsi="Times New Roman" w:cs="Times New Roman"/>
          <w:b/>
          <w:sz w:val="24"/>
          <w:szCs w:val="24"/>
        </w:rPr>
      </w:pPr>
    </w:p>
    <w:tbl>
      <w:tblPr>
        <w:tblStyle w:val="a4"/>
        <w:tblW w:w="14709" w:type="dxa"/>
        <w:tblLayout w:type="fixed"/>
        <w:tblLook w:val="04A0"/>
      </w:tblPr>
      <w:tblGrid>
        <w:gridCol w:w="2128"/>
        <w:gridCol w:w="11"/>
        <w:gridCol w:w="22"/>
        <w:gridCol w:w="3050"/>
        <w:gridCol w:w="1560"/>
        <w:gridCol w:w="2116"/>
        <w:gridCol w:w="11"/>
        <w:gridCol w:w="17"/>
        <w:gridCol w:w="1966"/>
        <w:gridCol w:w="1701"/>
        <w:gridCol w:w="2127"/>
      </w:tblGrid>
      <w:tr w:rsidR="00745C9B" w:rsidRPr="00E20027" w:rsidTr="00E05B3F">
        <w:tc>
          <w:tcPr>
            <w:tcW w:w="2139" w:type="dxa"/>
            <w:gridSpan w:val="2"/>
            <w:tcBorders>
              <w:top w:val="single" w:sz="4" w:space="0" w:color="auto"/>
              <w:left w:val="single" w:sz="4" w:space="0" w:color="auto"/>
              <w:bottom w:val="single" w:sz="4" w:space="0" w:color="auto"/>
              <w:right w:val="single" w:sz="4" w:space="0" w:color="auto"/>
            </w:tcBorders>
            <w:hideMark/>
          </w:tcPr>
          <w:p w:rsidR="00745C9B" w:rsidRPr="00E20027" w:rsidRDefault="00745C9B" w:rsidP="002C45BF">
            <w:pPr>
              <w:rPr>
                <w:rFonts w:ascii="Times New Roman" w:hAnsi="Times New Roman" w:cs="Times New Roman"/>
              </w:rPr>
            </w:pPr>
            <w:r w:rsidRPr="00E20027">
              <w:rPr>
                <w:rFonts w:ascii="Times New Roman" w:hAnsi="Times New Roman" w:cs="Times New Roman"/>
              </w:rPr>
              <w:t xml:space="preserve">Основание для начала административной процедуры </w:t>
            </w:r>
          </w:p>
        </w:tc>
        <w:tc>
          <w:tcPr>
            <w:tcW w:w="3072" w:type="dxa"/>
            <w:gridSpan w:val="2"/>
            <w:tcBorders>
              <w:top w:val="single" w:sz="4" w:space="0" w:color="auto"/>
              <w:left w:val="single" w:sz="4" w:space="0" w:color="auto"/>
              <w:bottom w:val="single" w:sz="4" w:space="0" w:color="auto"/>
              <w:right w:val="single" w:sz="4" w:space="0" w:color="auto"/>
            </w:tcBorders>
            <w:hideMark/>
          </w:tcPr>
          <w:p w:rsidR="00745C9B" w:rsidRPr="00E20027" w:rsidRDefault="00745C9B" w:rsidP="002C45BF">
            <w:pPr>
              <w:rPr>
                <w:rFonts w:ascii="Times New Roman" w:hAnsi="Times New Roman" w:cs="Times New Roman"/>
              </w:rPr>
            </w:pPr>
            <w:r w:rsidRPr="00E20027">
              <w:rPr>
                <w:rFonts w:ascii="Times New Roman" w:hAnsi="Times New Roman" w:cs="Times New Roman"/>
              </w:rPr>
              <w:t>Содержание административных действий</w:t>
            </w:r>
          </w:p>
        </w:tc>
        <w:tc>
          <w:tcPr>
            <w:tcW w:w="1560" w:type="dxa"/>
            <w:tcBorders>
              <w:top w:val="single" w:sz="4" w:space="0" w:color="auto"/>
              <w:left w:val="single" w:sz="4" w:space="0" w:color="auto"/>
              <w:bottom w:val="single" w:sz="4" w:space="0" w:color="auto"/>
              <w:right w:val="single" w:sz="4" w:space="0" w:color="auto"/>
            </w:tcBorders>
            <w:hideMark/>
          </w:tcPr>
          <w:p w:rsidR="00745C9B" w:rsidRPr="00E20027" w:rsidRDefault="00745C9B" w:rsidP="002C45BF">
            <w:pPr>
              <w:rPr>
                <w:rFonts w:ascii="Times New Roman" w:hAnsi="Times New Roman" w:cs="Times New Roman"/>
              </w:rPr>
            </w:pPr>
            <w:r w:rsidRPr="00E20027">
              <w:rPr>
                <w:rFonts w:ascii="Times New Roman" w:hAnsi="Times New Roman" w:cs="Times New Roman"/>
              </w:rPr>
              <w:t>Срок выполнения административных действий</w:t>
            </w:r>
          </w:p>
        </w:tc>
        <w:tc>
          <w:tcPr>
            <w:tcW w:w="2116" w:type="dxa"/>
            <w:tcBorders>
              <w:top w:val="single" w:sz="4" w:space="0" w:color="auto"/>
              <w:left w:val="single" w:sz="4" w:space="0" w:color="auto"/>
              <w:bottom w:val="single" w:sz="4" w:space="0" w:color="auto"/>
              <w:right w:val="single" w:sz="4" w:space="0" w:color="auto"/>
            </w:tcBorders>
            <w:hideMark/>
          </w:tcPr>
          <w:p w:rsidR="00745C9B" w:rsidRPr="00E20027" w:rsidRDefault="00745C9B" w:rsidP="002C45BF">
            <w:pPr>
              <w:rPr>
                <w:rFonts w:ascii="Times New Roman" w:hAnsi="Times New Roman" w:cs="Times New Roman"/>
              </w:rPr>
            </w:pPr>
            <w:r w:rsidRPr="00E20027">
              <w:rPr>
                <w:rFonts w:ascii="Times New Roman" w:hAnsi="Times New Roman" w:cs="Times New Roman"/>
              </w:rPr>
              <w:t>Должностное лицо, ответственное за выполнение административного действия</w:t>
            </w:r>
          </w:p>
        </w:tc>
        <w:tc>
          <w:tcPr>
            <w:tcW w:w="1994" w:type="dxa"/>
            <w:gridSpan w:val="3"/>
            <w:tcBorders>
              <w:top w:val="single" w:sz="4" w:space="0" w:color="auto"/>
              <w:left w:val="single" w:sz="4" w:space="0" w:color="auto"/>
              <w:bottom w:val="single" w:sz="4" w:space="0" w:color="auto"/>
              <w:right w:val="single" w:sz="4" w:space="0" w:color="auto"/>
            </w:tcBorders>
            <w:hideMark/>
          </w:tcPr>
          <w:p w:rsidR="00E20027" w:rsidRDefault="00745C9B" w:rsidP="002C45BF">
            <w:pPr>
              <w:rPr>
                <w:rFonts w:ascii="Times New Roman" w:hAnsi="Times New Roman" w:cs="Times New Roman"/>
              </w:rPr>
            </w:pPr>
            <w:r w:rsidRPr="00E20027">
              <w:rPr>
                <w:rFonts w:ascii="Times New Roman" w:hAnsi="Times New Roman" w:cs="Times New Roman"/>
              </w:rPr>
              <w:t>Место выполнения административного действия/</w:t>
            </w:r>
          </w:p>
          <w:p w:rsidR="00745C9B" w:rsidRPr="00E20027" w:rsidRDefault="00745C9B" w:rsidP="002C45BF">
            <w:pPr>
              <w:rPr>
                <w:rFonts w:ascii="Times New Roman" w:hAnsi="Times New Roman" w:cs="Times New Roman"/>
              </w:rPr>
            </w:pPr>
            <w:r w:rsidRPr="00E20027">
              <w:rPr>
                <w:rFonts w:ascii="Times New Roman" w:hAnsi="Times New Roman" w:cs="Times New Roman"/>
              </w:rPr>
              <w:t>используемая информационная система</w:t>
            </w:r>
          </w:p>
        </w:tc>
        <w:tc>
          <w:tcPr>
            <w:tcW w:w="1701" w:type="dxa"/>
            <w:tcBorders>
              <w:top w:val="single" w:sz="4" w:space="0" w:color="auto"/>
              <w:left w:val="single" w:sz="4" w:space="0" w:color="auto"/>
              <w:bottom w:val="single" w:sz="4" w:space="0" w:color="auto"/>
              <w:right w:val="single" w:sz="4" w:space="0" w:color="auto"/>
            </w:tcBorders>
            <w:hideMark/>
          </w:tcPr>
          <w:p w:rsidR="00745C9B" w:rsidRPr="00E20027" w:rsidRDefault="00745C9B" w:rsidP="002C45BF">
            <w:pPr>
              <w:rPr>
                <w:rFonts w:ascii="Times New Roman" w:hAnsi="Times New Roman" w:cs="Times New Roman"/>
              </w:rPr>
            </w:pPr>
            <w:r w:rsidRPr="00E20027">
              <w:rPr>
                <w:rFonts w:ascii="Times New Roman" w:hAnsi="Times New Roman" w:cs="Times New Roman"/>
              </w:rPr>
              <w:t>Критерии принятия решения</w:t>
            </w:r>
          </w:p>
        </w:tc>
        <w:tc>
          <w:tcPr>
            <w:tcW w:w="2127" w:type="dxa"/>
            <w:tcBorders>
              <w:top w:val="single" w:sz="4" w:space="0" w:color="auto"/>
              <w:left w:val="single" w:sz="4" w:space="0" w:color="auto"/>
              <w:bottom w:val="single" w:sz="4" w:space="0" w:color="auto"/>
              <w:right w:val="single" w:sz="4" w:space="0" w:color="auto"/>
            </w:tcBorders>
            <w:hideMark/>
          </w:tcPr>
          <w:p w:rsidR="00745C9B" w:rsidRPr="00E20027" w:rsidRDefault="00745C9B" w:rsidP="002C45BF">
            <w:pPr>
              <w:rPr>
                <w:rFonts w:ascii="Times New Roman" w:hAnsi="Times New Roman" w:cs="Times New Roman"/>
              </w:rPr>
            </w:pPr>
            <w:r w:rsidRPr="00E20027">
              <w:rPr>
                <w:rFonts w:ascii="Times New Roman" w:hAnsi="Times New Roman" w:cs="Times New Roman"/>
              </w:rPr>
              <w:t>Результат административного действия, способ фиксации</w:t>
            </w:r>
          </w:p>
        </w:tc>
      </w:tr>
      <w:tr w:rsidR="00745C9B" w:rsidRPr="00E20027" w:rsidTr="00E05B3F">
        <w:tc>
          <w:tcPr>
            <w:tcW w:w="2139" w:type="dxa"/>
            <w:gridSpan w:val="2"/>
            <w:tcBorders>
              <w:top w:val="single" w:sz="4" w:space="0" w:color="auto"/>
              <w:left w:val="single" w:sz="4" w:space="0" w:color="auto"/>
              <w:bottom w:val="single" w:sz="4" w:space="0" w:color="auto"/>
              <w:right w:val="single" w:sz="4" w:space="0" w:color="auto"/>
            </w:tcBorders>
            <w:hideMark/>
          </w:tcPr>
          <w:p w:rsidR="00745C9B" w:rsidRPr="00E20027" w:rsidRDefault="00745C9B" w:rsidP="00882A78">
            <w:pPr>
              <w:jc w:val="center"/>
              <w:rPr>
                <w:rFonts w:ascii="Times New Roman" w:hAnsi="Times New Roman" w:cs="Times New Roman"/>
              </w:rPr>
            </w:pPr>
            <w:r w:rsidRPr="00E20027">
              <w:rPr>
                <w:rFonts w:ascii="Times New Roman" w:hAnsi="Times New Roman" w:cs="Times New Roman"/>
              </w:rPr>
              <w:t>1</w:t>
            </w:r>
          </w:p>
        </w:tc>
        <w:tc>
          <w:tcPr>
            <w:tcW w:w="3072" w:type="dxa"/>
            <w:gridSpan w:val="2"/>
            <w:tcBorders>
              <w:top w:val="single" w:sz="4" w:space="0" w:color="auto"/>
              <w:left w:val="single" w:sz="4" w:space="0" w:color="auto"/>
              <w:bottom w:val="single" w:sz="4" w:space="0" w:color="auto"/>
              <w:right w:val="single" w:sz="4" w:space="0" w:color="auto"/>
            </w:tcBorders>
            <w:hideMark/>
          </w:tcPr>
          <w:p w:rsidR="00745C9B" w:rsidRPr="00E20027" w:rsidRDefault="00745C9B" w:rsidP="00882A78">
            <w:pPr>
              <w:jc w:val="center"/>
              <w:rPr>
                <w:rFonts w:ascii="Times New Roman" w:hAnsi="Times New Roman" w:cs="Times New Roman"/>
              </w:rPr>
            </w:pPr>
            <w:r w:rsidRPr="00E20027">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hideMark/>
          </w:tcPr>
          <w:p w:rsidR="00745C9B" w:rsidRPr="00E20027" w:rsidRDefault="00745C9B" w:rsidP="00882A78">
            <w:pPr>
              <w:jc w:val="center"/>
              <w:rPr>
                <w:rFonts w:ascii="Times New Roman" w:hAnsi="Times New Roman" w:cs="Times New Roman"/>
              </w:rPr>
            </w:pPr>
            <w:r w:rsidRPr="00E20027">
              <w:rPr>
                <w:rFonts w:ascii="Times New Roman" w:hAnsi="Times New Roman" w:cs="Times New Roman"/>
              </w:rPr>
              <w:t>3</w:t>
            </w:r>
          </w:p>
        </w:tc>
        <w:tc>
          <w:tcPr>
            <w:tcW w:w="2116" w:type="dxa"/>
            <w:tcBorders>
              <w:top w:val="single" w:sz="4" w:space="0" w:color="auto"/>
              <w:left w:val="single" w:sz="4" w:space="0" w:color="auto"/>
              <w:bottom w:val="single" w:sz="4" w:space="0" w:color="auto"/>
              <w:right w:val="single" w:sz="4" w:space="0" w:color="auto"/>
            </w:tcBorders>
            <w:hideMark/>
          </w:tcPr>
          <w:p w:rsidR="00745C9B" w:rsidRPr="00E20027" w:rsidRDefault="00745C9B" w:rsidP="00882A78">
            <w:pPr>
              <w:jc w:val="center"/>
              <w:rPr>
                <w:rFonts w:ascii="Times New Roman" w:hAnsi="Times New Roman" w:cs="Times New Roman"/>
              </w:rPr>
            </w:pPr>
            <w:r w:rsidRPr="00E20027">
              <w:rPr>
                <w:rFonts w:ascii="Times New Roman" w:hAnsi="Times New Roman" w:cs="Times New Roman"/>
              </w:rPr>
              <w:t>4</w:t>
            </w:r>
          </w:p>
        </w:tc>
        <w:tc>
          <w:tcPr>
            <w:tcW w:w="1994" w:type="dxa"/>
            <w:gridSpan w:val="3"/>
            <w:tcBorders>
              <w:top w:val="single" w:sz="4" w:space="0" w:color="auto"/>
              <w:left w:val="single" w:sz="4" w:space="0" w:color="auto"/>
              <w:bottom w:val="single" w:sz="4" w:space="0" w:color="auto"/>
              <w:right w:val="single" w:sz="4" w:space="0" w:color="auto"/>
            </w:tcBorders>
            <w:hideMark/>
          </w:tcPr>
          <w:p w:rsidR="00745C9B" w:rsidRPr="00E20027" w:rsidRDefault="00745C9B" w:rsidP="00882A78">
            <w:pPr>
              <w:jc w:val="center"/>
              <w:rPr>
                <w:rFonts w:ascii="Times New Roman" w:hAnsi="Times New Roman" w:cs="Times New Roman"/>
              </w:rPr>
            </w:pPr>
            <w:r w:rsidRPr="00E20027">
              <w:rPr>
                <w:rFonts w:ascii="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hideMark/>
          </w:tcPr>
          <w:p w:rsidR="00745C9B" w:rsidRPr="00E20027" w:rsidRDefault="00745C9B" w:rsidP="00882A78">
            <w:pPr>
              <w:jc w:val="center"/>
              <w:rPr>
                <w:rFonts w:ascii="Times New Roman" w:hAnsi="Times New Roman" w:cs="Times New Roman"/>
              </w:rPr>
            </w:pPr>
            <w:r w:rsidRPr="00E20027">
              <w:rPr>
                <w:rFonts w:ascii="Times New Roman" w:hAnsi="Times New Roman" w:cs="Times New Roman"/>
              </w:rPr>
              <w:t>6</w:t>
            </w:r>
          </w:p>
        </w:tc>
        <w:tc>
          <w:tcPr>
            <w:tcW w:w="2127" w:type="dxa"/>
            <w:tcBorders>
              <w:top w:val="single" w:sz="4" w:space="0" w:color="auto"/>
              <w:left w:val="single" w:sz="4" w:space="0" w:color="auto"/>
              <w:bottom w:val="single" w:sz="4" w:space="0" w:color="auto"/>
              <w:right w:val="single" w:sz="4" w:space="0" w:color="auto"/>
            </w:tcBorders>
            <w:hideMark/>
          </w:tcPr>
          <w:p w:rsidR="00745C9B" w:rsidRPr="00E20027" w:rsidRDefault="00745C9B" w:rsidP="00882A78">
            <w:pPr>
              <w:jc w:val="center"/>
              <w:rPr>
                <w:rFonts w:ascii="Times New Roman" w:hAnsi="Times New Roman" w:cs="Times New Roman"/>
              </w:rPr>
            </w:pPr>
            <w:r w:rsidRPr="00E20027">
              <w:rPr>
                <w:rFonts w:ascii="Times New Roman" w:hAnsi="Times New Roman" w:cs="Times New Roman"/>
              </w:rPr>
              <w:t>7</w:t>
            </w:r>
          </w:p>
        </w:tc>
      </w:tr>
      <w:tr w:rsidR="00745C9B" w:rsidRPr="00E20027" w:rsidTr="002C45BF">
        <w:trPr>
          <w:trHeight w:val="451"/>
        </w:trPr>
        <w:tc>
          <w:tcPr>
            <w:tcW w:w="14709" w:type="dxa"/>
            <w:gridSpan w:val="11"/>
            <w:tcBorders>
              <w:top w:val="single" w:sz="4" w:space="0" w:color="auto"/>
              <w:left w:val="single" w:sz="4" w:space="0" w:color="auto"/>
              <w:bottom w:val="single" w:sz="4" w:space="0" w:color="auto"/>
              <w:right w:val="single" w:sz="4" w:space="0" w:color="auto"/>
            </w:tcBorders>
            <w:hideMark/>
          </w:tcPr>
          <w:p w:rsidR="00745C9B" w:rsidRPr="00E20027" w:rsidRDefault="00745C9B" w:rsidP="00882A78">
            <w:pPr>
              <w:jc w:val="center"/>
              <w:rPr>
                <w:rFonts w:ascii="Times New Roman" w:hAnsi="Times New Roman" w:cs="Times New Roman"/>
              </w:rPr>
            </w:pPr>
            <w:r w:rsidRPr="00E20027">
              <w:rPr>
                <w:rFonts w:ascii="Times New Roman" w:hAnsi="Times New Roman" w:cs="Times New Roman"/>
              </w:rPr>
              <w:t>1. Прием, проверка документов и регистрация заявления</w:t>
            </w:r>
          </w:p>
        </w:tc>
      </w:tr>
      <w:tr w:rsidR="00745C9B" w:rsidRPr="00E20027" w:rsidTr="00E05B3F">
        <w:trPr>
          <w:trHeight w:val="2216"/>
        </w:trPr>
        <w:tc>
          <w:tcPr>
            <w:tcW w:w="2161" w:type="dxa"/>
            <w:gridSpan w:val="3"/>
            <w:vMerge w:val="restart"/>
            <w:tcBorders>
              <w:top w:val="single" w:sz="4" w:space="0" w:color="auto"/>
              <w:left w:val="single" w:sz="4" w:space="0" w:color="auto"/>
              <w:bottom w:val="single" w:sz="4" w:space="0" w:color="auto"/>
              <w:right w:val="single" w:sz="4" w:space="0" w:color="auto"/>
            </w:tcBorders>
          </w:tcPr>
          <w:p w:rsidR="00745C9B" w:rsidRPr="00E20027" w:rsidRDefault="00745C9B" w:rsidP="002C45BF">
            <w:pPr>
              <w:rPr>
                <w:rFonts w:ascii="Times New Roman" w:hAnsi="Times New Roman" w:cs="Times New Roman"/>
              </w:rPr>
            </w:pPr>
            <w:r w:rsidRPr="00E20027">
              <w:rPr>
                <w:rFonts w:ascii="Times New Roman" w:hAnsi="Times New Roman" w:cs="Times New Roman"/>
              </w:rPr>
              <w:t xml:space="preserve">Поступление заявления и документов для предоставления муниципальной услуги в </w:t>
            </w:r>
            <w:r w:rsidR="003E731F" w:rsidRPr="00E20027">
              <w:rPr>
                <w:rFonts w:ascii="Times New Roman" w:hAnsi="Times New Roman" w:cs="Times New Roman"/>
              </w:rPr>
              <w:t xml:space="preserve">Уполномоченный орган </w:t>
            </w:r>
          </w:p>
          <w:p w:rsidR="00745C9B" w:rsidRPr="00E20027" w:rsidRDefault="00745C9B" w:rsidP="002C45BF">
            <w:pPr>
              <w:rPr>
                <w:rFonts w:ascii="Times New Roman" w:hAnsi="Times New Roman" w:cs="Times New Roman"/>
              </w:rPr>
            </w:pPr>
          </w:p>
        </w:tc>
        <w:tc>
          <w:tcPr>
            <w:tcW w:w="3050" w:type="dxa"/>
            <w:tcBorders>
              <w:top w:val="single" w:sz="4" w:space="0" w:color="auto"/>
              <w:left w:val="single" w:sz="4" w:space="0" w:color="auto"/>
              <w:bottom w:val="single" w:sz="4" w:space="0" w:color="auto"/>
              <w:right w:val="single" w:sz="4" w:space="0" w:color="auto"/>
            </w:tcBorders>
            <w:hideMark/>
          </w:tcPr>
          <w:p w:rsidR="00745C9B" w:rsidRPr="00E20027" w:rsidRDefault="00745C9B" w:rsidP="00B665E0">
            <w:pPr>
              <w:rPr>
                <w:rFonts w:ascii="Times New Roman" w:hAnsi="Times New Roman" w:cs="Times New Roman"/>
              </w:rPr>
            </w:pPr>
            <w:r w:rsidRPr="00E20027">
              <w:rPr>
                <w:rFonts w:ascii="Times New Roman" w:hAnsi="Times New Roman" w:cs="Times New Roman"/>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Pr="00FC66F2">
              <w:rPr>
                <w:rFonts w:ascii="Times New Roman" w:hAnsi="Times New Roman" w:cs="Times New Roman"/>
              </w:rPr>
              <w:t>2.</w:t>
            </w:r>
            <w:r w:rsidR="00B665E0" w:rsidRPr="00FC66F2">
              <w:rPr>
                <w:rFonts w:ascii="Times New Roman" w:hAnsi="Times New Roman" w:cs="Times New Roman"/>
              </w:rPr>
              <w:t>9</w:t>
            </w:r>
            <w:r w:rsidR="00F3167D" w:rsidRPr="00FC66F2">
              <w:rPr>
                <w:rFonts w:ascii="Times New Roman" w:hAnsi="Times New Roman" w:cs="Times New Roman"/>
              </w:rPr>
              <w:t>.</w:t>
            </w:r>
            <w:r w:rsidR="00B665E0" w:rsidRPr="00FC66F2">
              <w:rPr>
                <w:rFonts w:ascii="Times New Roman" w:hAnsi="Times New Roman" w:cs="Times New Roman"/>
              </w:rPr>
              <w:t>2.</w:t>
            </w:r>
            <w:r w:rsidRPr="00E20027">
              <w:rPr>
                <w:rFonts w:ascii="Times New Roman" w:hAnsi="Times New Roman" w:cs="Times New Roman"/>
              </w:rPr>
              <w:t xml:space="preserve"> Административного регламента </w:t>
            </w:r>
          </w:p>
        </w:tc>
        <w:tc>
          <w:tcPr>
            <w:tcW w:w="1560" w:type="dxa"/>
            <w:vMerge w:val="restart"/>
            <w:tcBorders>
              <w:top w:val="single" w:sz="4" w:space="0" w:color="auto"/>
              <w:left w:val="single" w:sz="4" w:space="0" w:color="auto"/>
              <w:bottom w:val="single" w:sz="4" w:space="0" w:color="auto"/>
              <w:right w:val="single" w:sz="4" w:space="0" w:color="auto"/>
            </w:tcBorders>
          </w:tcPr>
          <w:p w:rsidR="00745C9B" w:rsidRPr="00E20027" w:rsidRDefault="003E731F" w:rsidP="002C45BF">
            <w:pPr>
              <w:rPr>
                <w:rFonts w:ascii="Times New Roman" w:hAnsi="Times New Roman" w:cs="Times New Roman"/>
              </w:rPr>
            </w:pPr>
            <w:r w:rsidRPr="00E20027">
              <w:rPr>
                <w:rFonts w:ascii="Times New Roman" w:hAnsi="Times New Roman" w:cs="Times New Roman"/>
              </w:rPr>
              <w:t>1 рабочий день (не входит в общий срок предоставления услуги)</w:t>
            </w:r>
          </w:p>
          <w:p w:rsidR="00745C9B" w:rsidRPr="00E20027" w:rsidRDefault="00745C9B" w:rsidP="00882A78">
            <w:pPr>
              <w:rPr>
                <w:rFonts w:ascii="Times New Roman" w:hAnsi="Times New Roman" w:cs="Times New Roman"/>
              </w:rPr>
            </w:pPr>
          </w:p>
        </w:tc>
        <w:tc>
          <w:tcPr>
            <w:tcW w:w="2116" w:type="dxa"/>
            <w:vMerge w:val="restart"/>
            <w:tcBorders>
              <w:top w:val="single" w:sz="4" w:space="0" w:color="auto"/>
              <w:left w:val="single" w:sz="4" w:space="0" w:color="auto"/>
              <w:bottom w:val="single" w:sz="4" w:space="0" w:color="auto"/>
              <w:right w:val="single" w:sz="4" w:space="0" w:color="auto"/>
            </w:tcBorders>
          </w:tcPr>
          <w:p w:rsidR="00745C9B" w:rsidRPr="00E20027" w:rsidRDefault="00B1656C" w:rsidP="002C45BF">
            <w:pPr>
              <w:rPr>
                <w:rFonts w:ascii="Times New Roman" w:hAnsi="Times New Roman" w:cs="Times New Roman"/>
              </w:rPr>
            </w:pPr>
            <w:r w:rsidRPr="00E20027">
              <w:rPr>
                <w:rFonts w:ascii="Times New Roman" w:hAnsi="Times New Roman" w:cs="Times New Roman"/>
              </w:rPr>
              <w:t>Уполномоченного органа</w:t>
            </w:r>
            <w:r w:rsidR="00745C9B" w:rsidRPr="00E20027">
              <w:rPr>
                <w:rFonts w:ascii="Times New Roman" w:hAnsi="Times New Roman" w:cs="Times New Roman"/>
              </w:rPr>
              <w:t xml:space="preserve">, ответственное за предоставление муниципальной услуги </w:t>
            </w:r>
          </w:p>
          <w:p w:rsidR="00745C9B" w:rsidRPr="00E20027" w:rsidRDefault="00745C9B" w:rsidP="002C45BF">
            <w:pPr>
              <w:rPr>
                <w:rFonts w:ascii="Times New Roman" w:hAnsi="Times New Roman" w:cs="Times New Roman"/>
              </w:rPr>
            </w:pPr>
          </w:p>
          <w:p w:rsidR="00E20027" w:rsidRDefault="00E20027" w:rsidP="002C45BF">
            <w:pPr>
              <w:rPr>
                <w:rFonts w:ascii="Times New Roman" w:hAnsi="Times New Roman" w:cs="Times New Roman"/>
              </w:rPr>
            </w:pPr>
          </w:p>
          <w:p w:rsidR="00E20027" w:rsidRDefault="00E20027" w:rsidP="002C45BF">
            <w:pPr>
              <w:rPr>
                <w:rFonts w:ascii="Times New Roman" w:hAnsi="Times New Roman" w:cs="Times New Roman"/>
              </w:rPr>
            </w:pPr>
          </w:p>
          <w:p w:rsidR="00E20027" w:rsidRDefault="00E20027" w:rsidP="002C45BF">
            <w:pPr>
              <w:rPr>
                <w:rFonts w:ascii="Times New Roman" w:hAnsi="Times New Roman" w:cs="Times New Roman"/>
              </w:rPr>
            </w:pPr>
          </w:p>
          <w:p w:rsidR="00E20027" w:rsidRDefault="00E20027" w:rsidP="002C45BF">
            <w:pPr>
              <w:rPr>
                <w:rFonts w:ascii="Times New Roman" w:hAnsi="Times New Roman" w:cs="Times New Roman"/>
              </w:rPr>
            </w:pPr>
          </w:p>
          <w:p w:rsidR="00E20027" w:rsidRDefault="00E20027" w:rsidP="002C45BF">
            <w:pPr>
              <w:rPr>
                <w:rFonts w:ascii="Times New Roman" w:hAnsi="Times New Roman" w:cs="Times New Roman"/>
              </w:rPr>
            </w:pPr>
          </w:p>
          <w:p w:rsidR="00E20027" w:rsidRDefault="00E20027" w:rsidP="002C45BF">
            <w:pPr>
              <w:rPr>
                <w:rFonts w:ascii="Times New Roman" w:hAnsi="Times New Roman" w:cs="Times New Roman"/>
              </w:rPr>
            </w:pPr>
          </w:p>
          <w:p w:rsidR="00E20027" w:rsidRDefault="00E20027" w:rsidP="002C45BF">
            <w:pPr>
              <w:rPr>
                <w:rFonts w:ascii="Times New Roman" w:hAnsi="Times New Roman" w:cs="Times New Roman"/>
              </w:rPr>
            </w:pPr>
          </w:p>
          <w:p w:rsidR="00E20027" w:rsidRDefault="00E20027" w:rsidP="002C45BF">
            <w:pPr>
              <w:rPr>
                <w:rFonts w:ascii="Times New Roman" w:hAnsi="Times New Roman" w:cs="Times New Roman"/>
              </w:rPr>
            </w:pPr>
          </w:p>
          <w:p w:rsidR="00745C9B" w:rsidRPr="00E20027" w:rsidRDefault="00745C9B" w:rsidP="002C45BF">
            <w:pPr>
              <w:rPr>
                <w:rFonts w:ascii="Times New Roman" w:hAnsi="Times New Roman" w:cs="Times New Roman"/>
              </w:rPr>
            </w:pPr>
            <w:r w:rsidRPr="00E20027">
              <w:rPr>
                <w:rFonts w:ascii="Times New Roman" w:hAnsi="Times New Roman" w:cs="Times New Roman"/>
              </w:rPr>
              <w:t xml:space="preserve">Должностное лицо </w:t>
            </w:r>
            <w:r w:rsidR="00B1656C" w:rsidRPr="00E20027">
              <w:rPr>
                <w:rFonts w:ascii="Times New Roman" w:hAnsi="Times New Roman" w:cs="Times New Roman"/>
              </w:rPr>
              <w:lastRenderedPageBreak/>
              <w:t>Уполномоченного органа</w:t>
            </w:r>
            <w:r w:rsidRPr="00E20027">
              <w:rPr>
                <w:rFonts w:ascii="Times New Roman" w:hAnsi="Times New Roman" w:cs="Times New Roman"/>
              </w:rPr>
              <w:t>, ответственное за регистрацию корреспонденции</w:t>
            </w:r>
          </w:p>
        </w:tc>
        <w:tc>
          <w:tcPr>
            <w:tcW w:w="1994" w:type="dxa"/>
            <w:gridSpan w:val="3"/>
            <w:vMerge w:val="restart"/>
            <w:tcBorders>
              <w:top w:val="single" w:sz="4" w:space="0" w:color="auto"/>
              <w:left w:val="single" w:sz="4" w:space="0" w:color="auto"/>
              <w:bottom w:val="single" w:sz="4" w:space="0" w:color="auto"/>
              <w:right w:val="single" w:sz="4" w:space="0" w:color="auto"/>
            </w:tcBorders>
          </w:tcPr>
          <w:p w:rsidR="00745C9B" w:rsidRPr="00E20027" w:rsidRDefault="00B1656C" w:rsidP="002C45BF">
            <w:pPr>
              <w:rPr>
                <w:rFonts w:ascii="Times New Roman" w:hAnsi="Times New Roman" w:cs="Times New Roman"/>
              </w:rPr>
            </w:pPr>
            <w:r w:rsidRPr="00E20027">
              <w:rPr>
                <w:rFonts w:ascii="Times New Roman" w:hAnsi="Times New Roman" w:cs="Times New Roman"/>
              </w:rPr>
              <w:lastRenderedPageBreak/>
              <w:t>Уполномоченный орган</w:t>
            </w:r>
            <w:r w:rsidR="00745C9B" w:rsidRPr="00E20027">
              <w:rPr>
                <w:rFonts w:ascii="Times New Roman" w:hAnsi="Times New Roman" w:cs="Times New Roman"/>
              </w:rPr>
              <w:t xml:space="preserve"> /ГИС </w:t>
            </w:r>
          </w:p>
          <w:p w:rsidR="00745C9B" w:rsidRPr="00E20027" w:rsidRDefault="00745C9B" w:rsidP="00882A78">
            <w:pPr>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745C9B" w:rsidRPr="00E20027" w:rsidRDefault="00882A78" w:rsidP="00882A78">
            <w:pPr>
              <w:rPr>
                <w:rFonts w:ascii="Times New Roman" w:hAnsi="Times New Roman" w:cs="Times New Roman"/>
              </w:rPr>
            </w:pPr>
            <w:r w:rsidRPr="00E20027">
              <w:rPr>
                <w:rFonts w:ascii="Times New Roman" w:hAnsi="Times New Roman" w:cs="Times New Roman"/>
              </w:rPr>
              <w:t>-</w:t>
            </w:r>
          </w:p>
        </w:tc>
        <w:tc>
          <w:tcPr>
            <w:tcW w:w="2127" w:type="dxa"/>
            <w:vMerge w:val="restart"/>
            <w:tcBorders>
              <w:top w:val="single" w:sz="4" w:space="0" w:color="auto"/>
              <w:left w:val="single" w:sz="4" w:space="0" w:color="auto"/>
              <w:bottom w:val="single" w:sz="4" w:space="0" w:color="auto"/>
              <w:right w:val="single" w:sz="4" w:space="0" w:color="auto"/>
            </w:tcBorders>
          </w:tcPr>
          <w:p w:rsidR="00745C9B" w:rsidRPr="00E20027" w:rsidRDefault="00745C9B" w:rsidP="002C45BF">
            <w:pPr>
              <w:rPr>
                <w:rFonts w:ascii="Times New Roman" w:hAnsi="Times New Roman" w:cs="Times New Roman"/>
              </w:rPr>
            </w:pPr>
            <w:r w:rsidRPr="00E20027">
              <w:rPr>
                <w:rFonts w:ascii="Times New Roman" w:hAnsi="Times New Roman" w:cs="Times New Roman"/>
              </w:rPr>
              <w:t>Регистрация заявления и документов в ГИС (присвоение номера и датирование);</w:t>
            </w:r>
          </w:p>
          <w:p w:rsidR="00745C9B" w:rsidRPr="00E20027" w:rsidRDefault="009F6DC7" w:rsidP="002C45BF">
            <w:pPr>
              <w:rPr>
                <w:rFonts w:ascii="Times New Roman" w:hAnsi="Times New Roman" w:cs="Times New Roman"/>
              </w:rPr>
            </w:pPr>
            <w:r w:rsidRPr="00E20027">
              <w:rPr>
                <w:rFonts w:ascii="Times New Roman" w:hAnsi="Times New Roman" w:cs="Times New Roman"/>
              </w:rPr>
              <w:t>н</w:t>
            </w:r>
            <w:r w:rsidR="00745C9B" w:rsidRPr="00E20027">
              <w:rPr>
                <w:rFonts w:ascii="Times New Roman" w:hAnsi="Times New Roman" w:cs="Times New Roman"/>
              </w:rPr>
              <w:t>азначение должностного лица, ответственного за предоставление муниципальной услуги, и передача ему документов</w:t>
            </w:r>
          </w:p>
        </w:tc>
      </w:tr>
      <w:tr w:rsidR="00745C9B" w:rsidRPr="00E20027" w:rsidTr="00E05B3F">
        <w:trPr>
          <w:trHeight w:val="1414"/>
        </w:trPr>
        <w:tc>
          <w:tcPr>
            <w:tcW w:w="2161" w:type="dxa"/>
            <w:gridSpan w:val="3"/>
            <w:vMerge/>
            <w:tcBorders>
              <w:top w:val="single" w:sz="4" w:space="0" w:color="auto"/>
              <w:left w:val="single" w:sz="4" w:space="0" w:color="auto"/>
              <w:bottom w:val="single" w:sz="4" w:space="0" w:color="auto"/>
              <w:right w:val="single" w:sz="4" w:space="0" w:color="auto"/>
            </w:tcBorders>
            <w:vAlign w:val="center"/>
            <w:hideMark/>
          </w:tcPr>
          <w:p w:rsidR="00745C9B" w:rsidRPr="00E20027" w:rsidRDefault="00745C9B" w:rsidP="002C45BF">
            <w:pPr>
              <w:rPr>
                <w:rFonts w:ascii="Times New Roman" w:hAnsi="Times New Roman" w:cs="Times New Roman"/>
              </w:rPr>
            </w:pPr>
          </w:p>
        </w:tc>
        <w:tc>
          <w:tcPr>
            <w:tcW w:w="3050" w:type="dxa"/>
            <w:tcBorders>
              <w:top w:val="single" w:sz="4" w:space="0" w:color="auto"/>
              <w:left w:val="single" w:sz="4" w:space="0" w:color="auto"/>
              <w:bottom w:val="single" w:sz="4" w:space="0" w:color="auto"/>
              <w:right w:val="single" w:sz="4" w:space="0" w:color="auto"/>
            </w:tcBorders>
            <w:hideMark/>
          </w:tcPr>
          <w:p w:rsidR="00745C9B" w:rsidRPr="00E20027" w:rsidRDefault="003E731F" w:rsidP="00F3167D">
            <w:pPr>
              <w:rPr>
                <w:rFonts w:ascii="Times New Roman" w:hAnsi="Times New Roman" w:cs="Times New Roman"/>
              </w:rPr>
            </w:pPr>
            <w:r w:rsidRPr="00E20027">
              <w:rPr>
                <w:rFonts w:ascii="Times New Roman" w:hAnsi="Times New Roman" w:cs="Times New Roman"/>
              </w:rPr>
              <w:t xml:space="preserve">В случае отсутствия оснований для отказа в приеме документов, предусмотренных пунктом </w:t>
            </w:r>
            <w:r w:rsidRPr="00FC66F2">
              <w:rPr>
                <w:rFonts w:ascii="Times New Roman" w:hAnsi="Times New Roman" w:cs="Times New Roman"/>
              </w:rPr>
              <w:t>2.</w:t>
            </w:r>
            <w:r w:rsidR="00F3167D" w:rsidRPr="00FC66F2">
              <w:rPr>
                <w:rFonts w:ascii="Times New Roman" w:hAnsi="Times New Roman" w:cs="Times New Roman"/>
              </w:rPr>
              <w:t>9.2.</w:t>
            </w:r>
            <w:r w:rsidRPr="00E20027">
              <w:rPr>
                <w:rFonts w:ascii="Times New Roman" w:hAnsi="Times New Roman" w:cs="Times New Roman"/>
              </w:rPr>
              <w:t xml:space="preserve"> Административного регламента, регистрация заявления в электронной базе данных по учету документов</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5C9B" w:rsidRPr="00E20027" w:rsidRDefault="00745C9B" w:rsidP="002C45BF">
            <w:pPr>
              <w:rPr>
                <w:rFonts w:ascii="Times New Roman" w:hAnsi="Times New Roman" w:cs="Times New Roman"/>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745C9B" w:rsidRPr="00E20027" w:rsidRDefault="00745C9B" w:rsidP="002C45BF">
            <w:pPr>
              <w:rPr>
                <w:rFonts w:ascii="Times New Roman" w:hAnsi="Times New Roman" w:cs="Times New Roman"/>
              </w:rPr>
            </w:pPr>
          </w:p>
        </w:tc>
        <w:tc>
          <w:tcPr>
            <w:tcW w:w="1994" w:type="dxa"/>
            <w:gridSpan w:val="3"/>
            <w:vMerge/>
            <w:tcBorders>
              <w:top w:val="single" w:sz="4" w:space="0" w:color="auto"/>
              <w:left w:val="single" w:sz="4" w:space="0" w:color="auto"/>
              <w:bottom w:val="single" w:sz="4" w:space="0" w:color="auto"/>
              <w:right w:val="single" w:sz="4" w:space="0" w:color="auto"/>
            </w:tcBorders>
            <w:vAlign w:val="center"/>
            <w:hideMark/>
          </w:tcPr>
          <w:p w:rsidR="00745C9B" w:rsidRPr="00E20027" w:rsidRDefault="00745C9B" w:rsidP="002C45BF">
            <w:pP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45C9B" w:rsidRPr="00E20027" w:rsidRDefault="00745C9B" w:rsidP="002C45BF">
            <w:pPr>
              <w:rPr>
                <w:rFonts w:ascii="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45C9B" w:rsidRPr="00E20027" w:rsidRDefault="00745C9B" w:rsidP="002C45BF">
            <w:pPr>
              <w:rPr>
                <w:rFonts w:ascii="Times New Roman" w:hAnsi="Times New Roman" w:cs="Times New Roman"/>
              </w:rPr>
            </w:pPr>
          </w:p>
        </w:tc>
      </w:tr>
      <w:tr w:rsidR="00745C9B" w:rsidRPr="00E20027" w:rsidTr="00E05B3F">
        <w:trPr>
          <w:trHeight w:val="476"/>
        </w:trPr>
        <w:tc>
          <w:tcPr>
            <w:tcW w:w="2161" w:type="dxa"/>
            <w:gridSpan w:val="3"/>
            <w:vMerge/>
            <w:tcBorders>
              <w:top w:val="single" w:sz="4" w:space="0" w:color="auto"/>
              <w:left w:val="single" w:sz="4" w:space="0" w:color="auto"/>
              <w:bottom w:val="single" w:sz="4" w:space="0" w:color="auto"/>
              <w:right w:val="single" w:sz="4" w:space="0" w:color="auto"/>
            </w:tcBorders>
            <w:vAlign w:val="center"/>
            <w:hideMark/>
          </w:tcPr>
          <w:p w:rsidR="00745C9B" w:rsidRPr="00E20027" w:rsidRDefault="00745C9B" w:rsidP="002C45BF">
            <w:pPr>
              <w:rPr>
                <w:rFonts w:ascii="Times New Roman" w:hAnsi="Times New Roman" w:cs="Times New Roman"/>
              </w:rPr>
            </w:pPr>
          </w:p>
        </w:tc>
        <w:tc>
          <w:tcPr>
            <w:tcW w:w="3050" w:type="dxa"/>
            <w:tcBorders>
              <w:top w:val="single" w:sz="4" w:space="0" w:color="auto"/>
              <w:left w:val="single" w:sz="4" w:space="0" w:color="auto"/>
              <w:bottom w:val="single" w:sz="4" w:space="0" w:color="auto"/>
              <w:right w:val="single" w:sz="4" w:space="0" w:color="auto"/>
            </w:tcBorders>
            <w:hideMark/>
          </w:tcPr>
          <w:p w:rsidR="00745C9B" w:rsidRPr="00E20027" w:rsidRDefault="003E731F" w:rsidP="002C45BF">
            <w:pPr>
              <w:rPr>
                <w:rFonts w:ascii="Times New Roman" w:hAnsi="Times New Roman" w:cs="Times New Roman"/>
              </w:rPr>
            </w:pPr>
            <w:r w:rsidRPr="00E20027">
              <w:rPr>
                <w:rFonts w:ascii="Times New Roman" w:hAnsi="Times New Roman" w:cs="Times New Roman"/>
              </w:rPr>
              <w:t>Проверка заявления и документов, представленных для получения муниципальной услуги</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5C9B" w:rsidRPr="00E20027" w:rsidRDefault="00745C9B" w:rsidP="002C45BF">
            <w:pPr>
              <w:rPr>
                <w:rFonts w:ascii="Times New Roman" w:hAnsi="Times New Roman" w:cs="Times New Roman"/>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745C9B" w:rsidRPr="00E20027" w:rsidRDefault="00745C9B" w:rsidP="002C45BF">
            <w:pPr>
              <w:rPr>
                <w:rFonts w:ascii="Times New Roman" w:hAnsi="Times New Roman" w:cs="Times New Roman"/>
              </w:rPr>
            </w:pPr>
          </w:p>
        </w:tc>
        <w:tc>
          <w:tcPr>
            <w:tcW w:w="1994" w:type="dxa"/>
            <w:gridSpan w:val="3"/>
            <w:vMerge/>
            <w:tcBorders>
              <w:top w:val="single" w:sz="4" w:space="0" w:color="auto"/>
              <w:left w:val="single" w:sz="4" w:space="0" w:color="auto"/>
              <w:bottom w:val="single" w:sz="4" w:space="0" w:color="auto"/>
              <w:right w:val="single" w:sz="4" w:space="0" w:color="auto"/>
            </w:tcBorders>
            <w:vAlign w:val="center"/>
            <w:hideMark/>
          </w:tcPr>
          <w:p w:rsidR="00745C9B" w:rsidRPr="00E20027" w:rsidRDefault="00745C9B" w:rsidP="002C45BF">
            <w:pP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45C9B" w:rsidRPr="00E20027" w:rsidRDefault="00745C9B" w:rsidP="002C45BF">
            <w:pPr>
              <w:rPr>
                <w:rFonts w:ascii="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45C9B" w:rsidRPr="00E20027" w:rsidRDefault="00745C9B" w:rsidP="002C45BF">
            <w:pPr>
              <w:rPr>
                <w:rFonts w:ascii="Times New Roman" w:hAnsi="Times New Roman" w:cs="Times New Roman"/>
              </w:rPr>
            </w:pPr>
          </w:p>
        </w:tc>
      </w:tr>
      <w:tr w:rsidR="003E731F" w:rsidRPr="00E20027" w:rsidTr="00E05B3F">
        <w:trPr>
          <w:trHeight w:val="476"/>
        </w:trPr>
        <w:tc>
          <w:tcPr>
            <w:tcW w:w="2161" w:type="dxa"/>
            <w:gridSpan w:val="3"/>
            <w:tcBorders>
              <w:top w:val="single" w:sz="4" w:space="0" w:color="auto"/>
              <w:left w:val="single" w:sz="4" w:space="0" w:color="auto"/>
              <w:bottom w:val="single" w:sz="4" w:space="0" w:color="auto"/>
              <w:right w:val="single" w:sz="4" w:space="0" w:color="auto"/>
            </w:tcBorders>
            <w:vAlign w:val="center"/>
            <w:hideMark/>
          </w:tcPr>
          <w:p w:rsidR="003E731F" w:rsidRPr="00E20027" w:rsidRDefault="003E731F" w:rsidP="002C45BF">
            <w:pPr>
              <w:rPr>
                <w:rFonts w:ascii="Times New Roman" w:hAnsi="Times New Roman" w:cs="Times New Roman"/>
              </w:rPr>
            </w:pPr>
          </w:p>
        </w:tc>
        <w:tc>
          <w:tcPr>
            <w:tcW w:w="3050" w:type="dxa"/>
            <w:tcBorders>
              <w:top w:val="single" w:sz="4" w:space="0" w:color="auto"/>
              <w:left w:val="single" w:sz="4" w:space="0" w:color="auto"/>
              <w:bottom w:val="single" w:sz="4" w:space="0" w:color="auto"/>
              <w:right w:val="single" w:sz="4" w:space="0" w:color="auto"/>
            </w:tcBorders>
            <w:hideMark/>
          </w:tcPr>
          <w:p w:rsidR="00E20027" w:rsidRDefault="00E20027" w:rsidP="002C45BF">
            <w:pPr>
              <w:rPr>
                <w:rFonts w:ascii="Times New Roman" w:hAnsi="Times New Roman" w:cs="Times New Roman"/>
              </w:rPr>
            </w:pPr>
          </w:p>
          <w:p w:rsidR="00E20027" w:rsidRDefault="00E20027" w:rsidP="002C45BF">
            <w:pPr>
              <w:rPr>
                <w:rFonts w:ascii="Times New Roman" w:hAnsi="Times New Roman" w:cs="Times New Roman"/>
              </w:rPr>
            </w:pPr>
          </w:p>
          <w:p w:rsidR="003E731F" w:rsidRPr="00E20027" w:rsidRDefault="003E731F" w:rsidP="002C45BF">
            <w:pPr>
              <w:rPr>
                <w:rFonts w:ascii="Times New Roman" w:hAnsi="Times New Roman" w:cs="Times New Roman"/>
              </w:rPr>
            </w:pPr>
            <w:r w:rsidRPr="00E20027">
              <w:rPr>
                <w:rFonts w:ascii="Times New Roman" w:hAnsi="Times New Roman" w:cs="Times New Roman"/>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731F" w:rsidRPr="00E20027" w:rsidRDefault="003E731F" w:rsidP="002C45BF">
            <w:pPr>
              <w:rPr>
                <w:rFonts w:ascii="Times New Roman" w:hAnsi="Times New Roman" w:cs="Times New Roman"/>
              </w:rPr>
            </w:pPr>
          </w:p>
        </w:tc>
        <w:tc>
          <w:tcPr>
            <w:tcW w:w="2116" w:type="dxa"/>
            <w:tcBorders>
              <w:top w:val="single" w:sz="4" w:space="0" w:color="auto"/>
              <w:left w:val="single" w:sz="4" w:space="0" w:color="auto"/>
              <w:bottom w:val="single" w:sz="4" w:space="0" w:color="auto"/>
              <w:right w:val="single" w:sz="4" w:space="0" w:color="auto"/>
            </w:tcBorders>
            <w:vAlign w:val="center"/>
            <w:hideMark/>
          </w:tcPr>
          <w:p w:rsidR="003E731F" w:rsidRPr="00E20027" w:rsidRDefault="00B1656C" w:rsidP="002C45BF">
            <w:pPr>
              <w:rPr>
                <w:rFonts w:ascii="Times New Roman" w:hAnsi="Times New Roman" w:cs="Times New Roman"/>
              </w:rPr>
            </w:pPr>
            <w:r w:rsidRPr="00E20027">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94" w:type="dxa"/>
            <w:gridSpan w:val="3"/>
            <w:tcBorders>
              <w:top w:val="single" w:sz="4" w:space="0" w:color="auto"/>
              <w:left w:val="single" w:sz="4" w:space="0" w:color="auto"/>
              <w:bottom w:val="single" w:sz="4" w:space="0" w:color="auto"/>
              <w:right w:val="single" w:sz="4" w:space="0" w:color="auto"/>
            </w:tcBorders>
            <w:vAlign w:val="center"/>
            <w:hideMark/>
          </w:tcPr>
          <w:p w:rsidR="003E731F" w:rsidRPr="00E20027" w:rsidRDefault="003E731F" w:rsidP="002C45BF">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82A78" w:rsidRPr="00E20027" w:rsidRDefault="00B1656C" w:rsidP="002C45BF">
            <w:pPr>
              <w:rPr>
                <w:rFonts w:ascii="Times New Roman" w:hAnsi="Times New Roman" w:cs="Times New Roman"/>
              </w:rPr>
            </w:pPr>
            <w:r w:rsidRPr="00E20027">
              <w:rPr>
                <w:rFonts w:ascii="Times New Roman" w:hAnsi="Times New Roman" w:cs="Times New Roman"/>
              </w:rPr>
              <w:t>Наличие/</w:t>
            </w:r>
          </w:p>
          <w:p w:rsidR="00B1656C" w:rsidRPr="00F3167D" w:rsidRDefault="00B1656C" w:rsidP="002C45BF">
            <w:pPr>
              <w:rPr>
                <w:rFonts w:ascii="Times New Roman" w:hAnsi="Times New Roman" w:cs="Times New Roman"/>
              </w:rPr>
            </w:pPr>
            <w:r w:rsidRPr="00E20027">
              <w:rPr>
                <w:rFonts w:ascii="Times New Roman" w:hAnsi="Times New Roman" w:cs="Times New Roman"/>
              </w:rPr>
              <w:t>отсутствие оснований для отказа в приеме документов, предусмотренных пунктом 2.</w:t>
            </w:r>
            <w:r w:rsidR="00F3167D" w:rsidRPr="00F3167D">
              <w:rPr>
                <w:rFonts w:ascii="Times New Roman" w:hAnsi="Times New Roman" w:cs="Times New Roman"/>
              </w:rPr>
              <w:t>9.2.</w:t>
            </w:r>
          </w:p>
          <w:p w:rsidR="00B1656C" w:rsidRPr="00E20027" w:rsidRDefault="00B1656C" w:rsidP="002C45BF">
            <w:pPr>
              <w:rPr>
                <w:rFonts w:ascii="Times New Roman" w:hAnsi="Times New Roman" w:cs="Times New Roman"/>
              </w:rPr>
            </w:pPr>
            <w:r w:rsidRPr="00E20027">
              <w:rPr>
                <w:rFonts w:ascii="Times New Roman" w:hAnsi="Times New Roman" w:cs="Times New Roman"/>
              </w:rPr>
              <w:t>Административного</w:t>
            </w:r>
          </w:p>
          <w:p w:rsidR="003E731F" w:rsidRPr="00E20027" w:rsidRDefault="00B1656C" w:rsidP="002C45BF">
            <w:pPr>
              <w:rPr>
                <w:rFonts w:ascii="Times New Roman" w:hAnsi="Times New Roman" w:cs="Times New Roman"/>
              </w:rPr>
            </w:pPr>
            <w:r w:rsidRPr="00E20027">
              <w:rPr>
                <w:rFonts w:ascii="Times New Roman" w:hAnsi="Times New Roman" w:cs="Times New Roman"/>
              </w:rPr>
              <w:t>регламента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E731F" w:rsidRPr="00E20027" w:rsidRDefault="00B1656C" w:rsidP="002C45BF">
            <w:pPr>
              <w:rPr>
                <w:rFonts w:ascii="Times New Roman" w:hAnsi="Times New Roman" w:cs="Times New Roman"/>
              </w:rPr>
            </w:pPr>
            <w:r w:rsidRPr="00E20027">
              <w:rPr>
                <w:rFonts w:ascii="Times New Roman" w:hAnsi="Times New Roman" w:cs="Times New Roman"/>
              </w:rPr>
              <w:t>Направленное заявителю электронное сообщение о приеме заявления к рассмотрению либо отказа в приеме заявления к рассмотрению</w:t>
            </w:r>
          </w:p>
        </w:tc>
      </w:tr>
      <w:tr w:rsidR="00745C9B" w:rsidRPr="00E20027" w:rsidTr="002C45BF">
        <w:trPr>
          <w:trHeight w:val="351"/>
        </w:trPr>
        <w:tc>
          <w:tcPr>
            <w:tcW w:w="14709" w:type="dxa"/>
            <w:gridSpan w:val="11"/>
            <w:tcBorders>
              <w:top w:val="single" w:sz="4" w:space="0" w:color="auto"/>
              <w:left w:val="single" w:sz="4" w:space="0" w:color="auto"/>
              <w:bottom w:val="single" w:sz="4" w:space="0" w:color="auto"/>
              <w:right w:val="single" w:sz="4" w:space="0" w:color="auto"/>
            </w:tcBorders>
            <w:hideMark/>
          </w:tcPr>
          <w:p w:rsidR="00745C9B" w:rsidRPr="00E20027" w:rsidRDefault="00745C9B" w:rsidP="00882A78">
            <w:pPr>
              <w:jc w:val="center"/>
              <w:rPr>
                <w:rFonts w:ascii="Times New Roman" w:hAnsi="Times New Roman" w:cs="Times New Roman"/>
              </w:rPr>
            </w:pPr>
            <w:r w:rsidRPr="00E20027">
              <w:rPr>
                <w:rFonts w:ascii="Times New Roman" w:hAnsi="Times New Roman" w:cs="Times New Roman"/>
              </w:rPr>
              <w:t>2. Получение сведений посредством СМЭВ</w:t>
            </w:r>
          </w:p>
        </w:tc>
      </w:tr>
      <w:tr w:rsidR="00745C9B" w:rsidRPr="00E20027" w:rsidTr="00E05B3F">
        <w:trPr>
          <w:trHeight w:val="274"/>
        </w:trPr>
        <w:tc>
          <w:tcPr>
            <w:tcW w:w="2139" w:type="dxa"/>
            <w:gridSpan w:val="2"/>
            <w:vMerge w:val="restart"/>
            <w:tcBorders>
              <w:top w:val="single" w:sz="4" w:space="0" w:color="auto"/>
              <w:left w:val="single" w:sz="4" w:space="0" w:color="auto"/>
              <w:bottom w:val="single" w:sz="4" w:space="0" w:color="auto"/>
              <w:right w:val="single" w:sz="4" w:space="0" w:color="auto"/>
            </w:tcBorders>
            <w:hideMark/>
          </w:tcPr>
          <w:p w:rsidR="00745C9B" w:rsidRPr="00E20027" w:rsidRDefault="00745C9B" w:rsidP="00E20027">
            <w:pPr>
              <w:ind w:right="-62"/>
              <w:rPr>
                <w:rFonts w:ascii="Times New Roman" w:hAnsi="Times New Roman" w:cs="Times New Roman"/>
              </w:rPr>
            </w:pPr>
            <w:r w:rsidRPr="00E20027">
              <w:rPr>
                <w:rFonts w:ascii="Times New Roman" w:hAnsi="Times New Roman" w:cs="Times New Roman"/>
              </w:rPr>
              <w:t>Пакет зарегистрированны</w:t>
            </w:r>
            <w:r w:rsidR="00E20027">
              <w:rPr>
                <w:rFonts w:ascii="Times New Roman" w:hAnsi="Times New Roman" w:cs="Times New Roman"/>
              </w:rPr>
              <w:t xml:space="preserve">х </w:t>
            </w:r>
            <w:r w:rsidRPr="00E20027">
              <w:rPr>
                <w:rFonts w:ascii="Times New Roman" w:hAnsi="Times New Roman" w:cs="Times New Roman"/>
              </w:rPr>
              <w:t>документов, поступивших должностному лицу, ответственному за предоставление муниципальной услуги</w:t>
            </w:r>
          </w:p>
          <w:p w:rsidR="00745C9B" w:rsidRPr="00E20027" w:rsidRDefault="00745C9B" w:rsidP="00882A78">
            <w:pPr>
              <w:rPr>
                <w:rFonts w:ascii="Times New Roman" w:hAnsi="Times New Roman" w:cs="Times New Roman"/>
              </w:rPr>
            </w:pPr>
          </w:p>
        </w:tc>
        <w:tc>
          <w:tcPr>
            <w:tcW w:w="3072" w:type="dxa"/>
            <w:gridSpan w:val="2"/>
            <w:tcBorders>
              <w:top w:val="single" w:sz="4" w:space="0" w:color="auto"/>
              <w:left w:val="single" w:sz="4" w:space="0" w:color="auto"/>
              <w:bottom w:val="single" w:sz="4" w:space="0" w:color="auto"/>
              <w:right w:val="single" w:sz="4" w:space="0" w:color="auto"/>
            </w:tcBorders>
            <w:hideMark/>
          </w:tcPr>
          <w:p w:rsidR="00745C9B" w:rsidRPr="00E20027" w:rsidRDefault="00745C9B" w:rsidP="002C45BF">
            <w:pPr>
              <w:rPr>
                <w:rFonts w:ascii="Times New Roman" w:hAnsi="Times New Roman" w:cs="Times New Roman"/>
              </w:rPr>
            </w:pPr>
            <w:r w:rsidRPr="00E20027">
              <w:rPr>
                <w:rFonts w:ascii="Times New Roman" w:hAnsi="Times New Roman" w:cs="Times New Roman"/>
              </w:rPr>
              <w:t>Направление межведомственных запросов в органы и организации</w:t>
            </w:r>
          </w:p>
        </w:tc>
        <w:tc>
          <w:tcPr>
            <w:tcW w:w="1560" w:type="dxa"/>
            <w:tcBorders>
              <w:top w:val="single" w:sz="4" w:space="0" w:color="auto"/>
              <w:left w:val="single" w:sz="4" w:space="0" w:color="auto"/>
              <w:bottom w:val="single" w:sz="4" w:space="0" w:color="auto"/>
              <w:right w:val="single" w:sz="4" w:space="0" w:color="auto"/>
            </w:tcBorders>
            <w:hideMark/>
          </w:tcPr>
          <w:p w:rsidR="00745C9B" w:rsidRPr="00E20027" w:rsidRDefault="00745C9B" w:rsidP="002C45BF">
            <w:pPr>
              <w:rPr>
                <w:rFonts w:ascii="Times New Roman" w:hAnsi="Times New Roman" w:cs="Times New Roman"/>
              </w:rPr>
            </w:pPr>
            <w:r w:rsidRPr="00E20027">
              <w:rPr>
                <w:rFonts w:ascii="Times New Roman" w:hAnsi="Times New Roman" w:cs="Times New Roman"/>
              </w:rPr>
              <w:t>В день регистрации заявления и документов</w:t>
            </w:r>
          </w:p>
        </w:tc>
        <w:tc>
          <w:tcPr>
            <w:tcW w:w="2127" w:type="dxa"/>
            <w:gridSpan w:val="2"/>
            <w:tcBorders>
              <w:top w:val="single" w:sz="4" w:space="0" w:color="auto"/>
              <w:left w:val="single" w:sz="4" w:space="0" w:color="auto"/>
              <w:bottom w:val="single" w:sz="4" w:space="0" w:color="auto"/>
              <w:right w:val="single" w:sz="4" w:space="0" w:color="auto"/>
            </w:tcBorders>
            <w:hideMark/>
          </w:tcPr>
          <w:p w:rsidR="00745C9B" w:rsidRPr="00E20027" w:rsidRDefault="00745C9B" w:rsidP="002C45BF">
            <w:pPr>
              <w:rPr>
                <w:rFonts w:ascii="Times New Roman" w:hAnsi="Times New Roman" w:cs="Times New Roman"/>
              </w:rPr>
            </w:pPr>
            <w:r w:rsidRPr="00E20027">
              <w:rPr>
                <w:rFonts w:ascii="Times New Roman" w:hAnsi="Times New Roman" w:cs="Times New Roman"/>
              </w:rPr>
              <w:t xml:space="preserve">Должностное лицо </w:t>
            </w:r>
            <w:r w:rsidR="00B1656C" w:rsidRPr="00E20027">
              <w:rPr>
                <w:rFonts w:ascii="Times New Roman" w:hAnsi="Times New Roman" w:cs="Times New Roman"/>
              </w:rPr>
              <w:t>Уполномоченного органа</w:t>
            </w:r>
            <w:r w:rsidRPr="00E20027">
              <w:rPr>
                <w:rFonts w:ascii="Times New Roman" w:hAnsi="Times New Roman" w:cs="Times New Roman"/>
              </w:rPr>
              <w:t>, ответственное за предоставление муниципальной услуги</w:t>
            </w:r>
          </w:p>
        </w:tc>
        <w:tc>
          <w:tcPr>
            <w:tcW w:w="1983" w:type="dxa"/>
            <w:gridSpan w:val="2"/>
            <w:tcBorders>
              <w:top w:val="single" w:sz="4" w:space="0" w:color="auto"/>
              <w:left w:val="single" w:sz="4" w:space="0" w:color="auto"/>
              <w:bottom w:val="single" w:sz="4" w:space="0" w:color="auto"/>
              <w:right w:val="single" w:sz="4" w:space="0" w:color="auto"/>
            </w:tcBorders>
            <w:hideMark/>
          </w:tcPr>
          <w:p w:rsidR="00745C9B" w:rsidRPr="00E20027" w:rsidRDefault="00B1656C" w:rsidP="00E20027">
            <w:pPr>
              <w:rPr>
                <w:rFonts w:ascii="Times New Roman" w:hAnsi="Times New Roman" w:cs="Times New Roman"/>
              </w:rPr>
            </w:pPr>
            <w:r w:rsidRPr="00E20027">
              <w:rPr>
                <w:rFonts w:ascii="Times New Roman" w:hAnsi="Times New Roman" w:cs="Times New Roman"/>
              </w:rPr>
              <w:t>Уполномоченный орган</w:t>
            </w:r>
            <w:r w:rsidR="00745C9B" w:rsidRPr="00E20027">
              <w:rPr>
                <w:rFonts w:ascii="Times New Roman" w:hAnsi="Times New Roman" w:cs="Times New Roman"/>
              </w:rPr>
              <w:t xml:space="preserve"> /ГИС/СМЭВ</w:t>
            </w:r>
          </w:p>
        </w:tc>
        <w:tc>
          <w:tcPr>
            <w:tcW w:w="1701" w:type="dxa"/>
            <w:tcBorders>
              <w:top w:val="single" w:sz="4" w:space="0" w:color="auto"/>
              <w:left w:val="single" w:sz="4" w:space="0" w:color="auto"/>
              <w:bottom w:val="single" w:sz="4" w:space="0" w:color="auto"/>
              <w:right w:val="single" w:sz="4" w:space="0" w:color="auto"/>
            </w:tcBorders>
            <w:hideMark/>
          </w:tcPr>
          <w:p w:rsidR="00745C9B" w:rsidRPr="00E20027" w:rsidRDefault="00745C9B" w:rsidP="00E20027">
            <w:pPr>
              <w:ind w:right="-60"/>
              <w:rPr>
                <w:rFonts w:ascii="Times New Roman" w:hAnsi="Times New Roman" w:cs="Times New Roman"/>
              </w:rPr>
            </w:pPr>
            <w:r w:rsidRPr="00E20027">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w:t>
            </w:r>
            <w:r w:rsidR="00E20027">
              <w:rPr>
                <w:rFonts w:ascii="Times New Roman" w:hAnsi="Times New Roman" w:cs="Times New Roman"/>
              </w:rPr>
              <w:t>х</w:t>
            </w:r>
            <w:r w:rsidRPr="00E20027">
              <w:rPr>
                <w:rFonts w:ascii="Times New Roman" w:hAnsi="Times New Roman" w:cs="Times New Roman"/>
              </w:rPr>
              <w:t xml:space="preserve"> орган</w:t>
            </w:r>
            <w:r w:rsidR="00E20027">
              <w:rPr>
                <w:rFonts w:ascii="Times New Roman" w:hAnsi="Times New Roman" w:cs="Times New Roman"/>
              </w:rPr>
              <w:t>ов</w:t>
            </w:r>
            <w:r w:rsidRPr="00E20027">
              <w:rPr>
                <w:rFonts w:ascii="Times New Roman" w:hAnsi="Times New Roman" w:cs="Times New Roman"/>
              </w:rPr>
              <w:t xml:space="preserve"> (организаций)</w:t>
            </w:r>
          </w:p>
        </w:tc>
        <w:tc>
          <w:tcPr>
            <w:tcW w:w="2127" w:type="dxa"/>
            <w:tcBorders>
              <w:top w:val="single" w:sz="4" w:space="0" w:color="auto"/>
              <w:left w:val="single" w:sz="4" w:space="0" w:color="auto"/>
              <w:bottom w:val="single" w:sz="4" w:space="0" w:color="auto"/>
              <w:right w:val="single" w:sz="4" w:space="0" w:color="auto"/>
            </w:tcBorders>
            <w:hideMark/>
          </w:tcPr>
          <w:p w:rsidR="00745C9B" w:rsidRPr="00E20027" w:rsidRDefault="00745C9B" w:rsidP="00882A78">
            <w:pPr>
              <w:rPr>
                <w:rFonts w:ascii="Times New Roman" w:hAnsi="Times New Roman" w:cs="Times New Roman"/>
              </w:rPr>
            </w:pPr>
            <w:r w:rsidRPr="00E20027">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пунктом 2.</w:t>
            </w:r>
            <w:r w:rsidR="00F3167D" w:rsidRPr="00F3167D">
              <w:rPr>
                <w:rFonts w:ascii="Times New Roman" w:hAnsi="Times New Roman" w:cs="Times New Roman"/>
              </w:rPr>
              <w:t xml:space="preserve">7. </w:t>
            </w:r>
            <w:r w:rsidRPr="00E20027">
              <w:rPr>
                <w:rFonts w:ascii="Times New Roman" w:hAnsi="Times New Roman" w:cs="Times New Roman"/>
              </w:rPr>
              <w:t>Административного регламента, в том числе с использованием СМЭВ</w:t>
            </w:r>
          </w:p>
        </w:tc>
      </w:tr>
      <w:tr w:rsidR="00745C9B" w:rsidRPr="00E20027" w:rsidTr="00E05B3F">
        <w:trPr>
          <w:trHeight w:val="1503"/>
        </w:trPr>
        <w:tc>
          <w:tcPr>
            <w:tcW w:w="2139" w:type="dxa"/>
            <w:gridSpan w:val="2"/>
            <w:vMerge/>
            <w:tcBorders>
              <w:top w:val="single" w:sz="4" w:space="0" w:color="auto"/>
              <w:left w:val="single" w:sz="4" w:space="0" w:color="auto"/>
              <w:bottom w:val="single" w:sz="4" w:space="0" w:color="auto"/>
              <w:right w:val="single" w:sz="4" w:space="0" w:color="auto"/>
            </w:tcBorders>
            <w:vAlign w:val="center"/>
            <w:hideMark/>
          </w:tcPr>
          <w:p w:rsidR="00745C9B" w:rsidRPr="00E20027" w:rsidRDefault="00745C9B" w:rsidP="002C45BF">
            <w:pPr>
              <w:rPr>
                <w:rFonts w:ascii="Times New Roman" w:hAnsi="Times New Roman" w:cs="Times New Roman"/>
              </w:rPr>
            </w:pPr>
          </w:p>
        </w:tc>
        <w:tc>
          <w:tcPr>
            <w:tcW w:w="3072" w:type="dxa"/>
            <w:gridSpan w:val="2"/>
            <w:tcBorders>
              <w:top w:val="single" w:sz="4" w:space="0" w:color="auto"/>
              <w:left w:val="single" w:sz="4" w:space="0" w:color="auto"/>
              <w:bottom w:val="single" w:sz="4" w:space="0" w:color="auto"/>
              <w:right w:val="single" w:sz="4" w:space="0" w:color="auto"/>
            </w:tcBorders>
            <w:hideMark/>
          </w:tcPr>
          <w:p w:rsidR="00745C9B" w:rsidRPr="00E20027" w:rsidRDefault="00745C9B" w:rsidP="00E20027">
            <w:pPr>
              <w:ind w:right="-142"/>
              <w:rPr>
                <w:rFonts w:ascii="Times New Roman" w:hAnsi="Times New Roman" w:cs="Times New Roman"/>
              </w:rPr>
            </w:pPr>
            <w:r w:rsidRPr="00E20027">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560" w:type="dxa"/>
            <w:tcBorders>
              <w:top w:val="single" w:sz="4" w:space="0" w:color="auto"/>
              <w:left w:val="single" w:sz="4" w:space="0" w:color="auto"/>
              <w:bottom w:val="single" w:sz="4" w:space="0" w:color="auto"/>
              <w:right w:val="single" w:sz="4" w:space="0" w:color="auto"/>
            </w:tcBorders>
            <w:hideMark/>
          </w:tcPr>
          <w:p w:rsidR="00745C9B" w:rsidRPr="00E20027" w:rsidRDefault="00B1656C" w:rsidP="00E20027">
            <w:pPr>
              <w:ind w:right="-108"/>
              <w:rPr>
                <w:rFonts w:ascii="Times New Roman" w:hAnsi="Times New Roman" w:cs="Times New Roman"/>
              </w:rPr>
            </w:pPr>
            <w:r w:rsidRPr="00E20027">
              <w:rPr>
                <w:rFonts w:ascii="Times New Roman" w:hAnsi="Times New Roman" w:cs="Times New Roman"/>
              </w:rPr>
              <w:t>5</w:t>
            </w:r>
            <w:r w:rsidR="00745C9B" w:rsidRPr="00E20027">
              <w:rPr>
                <w:rFonts w:ascii="Times New Roman" w:hAnsi="Times New Roman" w:cs="Times New Roman"/>
              </w:rPr>
              <w:t xml:space="preserve"> рабочих дн</w:t>
            </w:r>
            <w:r w:rsidRPr="00E20027">
              <w:rPr>
                <w:rFonts w:ascii="Times New Roman" w:hAnsi="Times New Roman" w:cs="Times New Roman"/>
              </w:rPr>
              <w:t>ей</w:t>
            </w:r>
            <w:r w:rsidR="00745C9B" w:rsidRPr="00E20027">
              <w:rPr>
                <w:rFonts w:ascii="Times New Roman" w:hAnsi="Times New Roman" w:cs="Times New Roman"/>
              </w:rPr>
              <w:t xml:space="preserve"> со дня направления межведомственного запроса в орган или организацию, предоставляющие документы и информацию, если иные сроки не предусмотрены законодательством РФ и Магаданской области </w:t>
            </w:r>
          </w:p>
        </w:tc>
        <w:tc>
          <w:tcPr>
            <w:tcW w:w="2127" w:type="dxa"/>
            <w:gridSpan w:val="2"/>
            <w:tcBorders>
              <w:top w:val="single" w:sz="4" w:space="0" w:color="auto"/>
              <w:left w:val="single" w:sz="4" w:space="0" w:color="auto"/>
              <w:bottom w:val="single" w:sz="4" w:space="0" w:color="auto"/>
              <w:right w:val="single" w:sz="4" w:space="0" w:color="auto"/>
            </w:tcBorders>
            <w:hideMark/>
          </w:tcPr>
          <w:p w:rsidR="00745C9B" w:rsidRPr="00E20027" w:rsidRDefault="00745C9B" w:rsidP="00E20027">
            <w:pPr>
              <w:ind w:right="-107"/>
              <w:rPr>
                <w:rFonts w:ascii="Times New Roman" w:hAnsi="Times New Roman" w:cs="Times New Roman"/>
              </w:rPr>
            </w:pPr>
            <w:r w:rsidRPr="00E20027">
              <w:rPr>
                <w:rFonts w:ascii="Times New Roman" w:hAnsi="Times New Roman" w:cs="Times New Roman"/>
              </w:rPr>
              <w:t xml:space="preserve">Должностное лицо </w:t>
            </w:r>
            <w:r w:rsidR="00B1656C" w:rsidRPr="00E20027">
              <w:rPr>
                <w:rFonts w:ascii="Times New Roman" w:hAnsi="Times New Roman" w:cs="Times New Roman"/>
              </w:rPr>
              <w:t>Уполномоченного органа</w:t>
            </w:r>
            <w:r w:rsidRPr="00E20027">
              <w:rPr>
                <w:rFonts w:ascii="Times New Roman" w:hAnsi="Times New Roman" w:cs="Times New Roman"/>
              </w:rPr>
              <w:t>, ответственное за предоставление муниципальной услуги</w:t>
            </w:r>
          </w:p>
        </w:tc>
        <w:tc>
          <w:tcPr>
            <w:tcW w:w="1983" w:type="dxa"/>
            <w:gridSpan w:val="2"/>
            <w:tcBorders>
              <w:top w:val="single" w:sz="4" w:space="0" w:color="auto"/>
              <w:left w:val="single" w:sz="4" w:space="0" w:color="auto"/>
              <w:bottom w:val="single" w:sz="4" w:space="0" w:color="auto"/>
              <w:right w:val="single" w:sz="4" w:space="0" w:color="auto"/>
            </w:tcBorders>
            <w:hideMark/>
          </w:tcPr>
          <w:p w:rsidR="00745C9B" w:rsidRPr="00E20027" w:rsidRDefault="00B1656C" w:rsidP="00E20027">
            <w:pPr>
              <w:ind w:right="-108"/>
              <w:rPr>
                <w:rFonts w:ascii="Times New Roman" w:hAnsi="Times New Roman" w:cs="Times New Roman"/>
              </w:rPr>
            </w:pPr>
            <w:r w:rsidRPr="00E20027">
              <w:rPr>
                <w:rFonts w:ascii="Times New Roman" w:hAnsi="Times New Roman" w:cs="Times New Roman"/>
              </w:rPr>
              <w:t>Уполномоченный орган</w:t>
            </w:r>
            <w:r w:rsidR="00745C9B" w:rsidRPr="00E20027">
              <w:rPr>
                <w:rFonts w:ascii="Times New Roman" w:hAnsi="Times New Roman" w:cs="Times New Roman"/>
              </w:rPr>
              <w:t xml:space="preserve"> /ГИС/ СМЭВ</w:t>
            </w:r>
          </w:p>
        </w:tc>
        <w:tc>
          <w:tcPr>
            <w:tcW w:w="1701" w:type="dxa"/>
            <w:tcBorders>
              <w:top w:val="single" w:sz="4" w:space="0" w:color="auto"/>
              <w:left w:val="single" w:sz="4" w:space="0" w:color="auto"/>
              <w:bottom w:val="single" w:sz="4" w:space="0" w:color="auto"/>
              <w:right w:val="single" w:sz="4" w:space="0" w:color="auto"/>
            </w:tcBorders>
            <w:hideMark/>
          </w:tcPr>
          <w:p w:rsidR="00745C9B" w:rsidRPr="00E20027" w:rsidRDefault="00745C9B" w:rsidP="00E20027">
            <w:pPr>
              <w:ind w:right="-60"/>
              <w:rPr>
                <w:rFonts w:ascii="Times New Roman" w:hAnsi="Times New Roman" w:cs="Times New Roman"/>
              </w:rPr>
            </w:pPr>
            <w:r w:rsidRPr="00E20027">
              <w:rPr>
                <w:rFonts w:ascii="Times New Roman" w:hAnsi="Times New Roman" w:cs="Times New Roman"/>
              </w:rPr>
              <w:t>-</w:t>
            </w:r>
          </w:p>
        </w:tc>
        <w:tc>
          <w:tcPr>
            <w:tcW w:w="2127" w:type="dxa"/>
            <w:tcBorders>
              <w:top w:val="single" w:sz="4" w:space="0" w:color="auto"/>
              <w:left w:val="single" w:sz="4" w:space="0" w:color="auto"/>
              <w:bottom w:val="single" w:sz="4" w:space="0" w:color="auto"/>
              <w:right w:val="single" w:sz="4" w:space="0" w:color="auto"/>
            </w:tcBorders>
            <w:hideMark/>
          </w:tcPr>
          <w:p w:rsidR="00745C9B" w:rsidRPr="00E20027" w:rsidRDefault="00745C9B" w:rsidP="00E20027">
            <w:pPr>
              <w:ind w:left="-14" w:right="-108"/>
              <w:rPr>
                <w:rFonts w:ascii="Times New Roman" w:hAnsi="Times New Roman" w:cs="Times New Roman"/>
              </w:rPr>
            </w:pPr>
            <w:r w:rsidRPr="00E20027">
              <w:rPr>
                <w:rFonts w:ascii="Times New Roman" w:hAnsi="Times New Roman" w:cs="Times New Roman"/>
              </w:rPr>
              <w:t>Получение документов (сведений), необходимых для предоставления муниципальной услуги</w:t>
            </w:r>
          </w:p>
        </w:tc>
      </w:tr>
      <w:tr w:rsidR="00745C9B" w:rsidRPr="00E20027" w:rsidTr="002C45BF">
        <w:trPr>
          <w:trHeight w:val="401"/>
        </w:trPr>
        <w:tc>
          <w:tcPr>
            <w:tcW w:w="14709" w:type="dxa"/>
            <w:gridSpan w:val="11"/>
            <w:tcBorders>
              <w:top w:val="single" w:sz="4" w:space="0" w:color="auto"/>
              <w:left w:val="single" w:sz="4" w:space="0" w:color="auto"/>
              <w:bottom w:val="single" w:sz="4" w:space="0" w:color="auto"/>
              <w:right w:val="single" w:sz="4" w:space="0" w:color="auto"/>
            </w:tcBorders>
            <w:hideMark/>
          </w:tcPr>
          <w:p w:rsidR="00745C9B" w:rsidRPr="00E20027" w:rsidRDefault="00745C9B" w:rsidP="00882A78">
            <w:pPr>
              <w:jc w:val="center"/>
              <w:rPr>
                <w:rFonts w:ascii="Times New Roman" w:hAnsi="Times New Roman" w:cs="Times New Roman"/>
              </w:rPr>
            </w:pPr>
            <w:r w:rsidRPr="00E20027">
              <w:rPr>
                <w:rFonts w:ascii="Times New Roman" w:hAnsi="Times New Roman" w:cs="Times New Roman"/>
              </w:rPr>
              <w:t>3. Рассмотрение документов и сведений</w:t>
            </w:r>
          </w:p>
        </w:tc>
      </w:tr>
      <w:tr w:rsidR="00745C9B" w:rsidRPr="00E20027" w:rsidTr="00E05B3F">
        <w:trPr>
          <w:trHeight w:val="2701"/>
        </w:trPr>
        <w:tc>
          <w:tcPr>
            <w:tcW w:w="2128" w:type="dxa"/>
            <w:tcBorders>
              <w:top w:val="single" w:sz="4" w:space="0" w:color="auto"/>
              <w:left w:val="single" w:sz="4" w:space="0" w:color="auto"/>
              <w:bottom w:val="single" w:sz="4" w:space="0" w:color="auto"/>
              <w:right w:val="single" w:sz="4" w:space="0" w:color="auto"/>
            </w:tcBorders>
            <w:hideMark/>
          </w:tcPr>
          <w:p w:rsidR="00745C9B" w:rsidRPr="00E20027" w:rsidRDefault="00745C9B" w:rsidP="00E20027">
            <w:pPr>
              <w:ind w:right="-73"/>
              <w:rPr>
                <w:rFonts w:ascii="Times New Roman" w:hAnsi="Times New Roman" w:cs="Times New Roman"/>
              </w:rPr>
            </w:pPr>
            <w:r w:rsidRPr="00E20027">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p w:rsidR="00BF251A" w:rsidRPr="00E20027" w:rsidRDefault="00BF251A" w:rsidP="00076EB5">
            <w:pPr>
              <w:rPr>
                <w:rFonts w:ascii="Times New Roman" w:hAnsi="Times New Roman" w:cs="Times New Roman"/>
              </w:rPr>
            </w:pPr>
          </w:p>
        </w:tc>
        <w:tc>
          <w:tcPr>
            <w:tcW w:w="3083" w:type="dxa"/>
            <w:gridSpan w:val="3"/>
            <w:tcBorders>
              <w:top w:val="single" w:sz="4" w:space="0" w:color="auto"/>
              <w:left w:val="single" w:sz="4" w:space="0" w:color="auto"/>
              <w:bottom w:val="single" w:sz="4" w:space="0" w:color="auto"/>
              <w:right w:val="single" w:sz="4" w:space="0" w:color="auto"/>
            </w:tcBorders>
            <w:hideMark/>
          </w:tcPr>
          <w:p w:rsidR="00745C9B" w:rsidRPr="00E20027" w:rsidRDefault="00745C9B" w:rsidP="00E20027">
            <w:pPr>
              <w:ind w:right="-108"/>
              <w:rPr>
                <w:rFonts w:ascii="Times New Roman" w:hAnsi="Times New Roman" w:cs="Times New Roman"/>
              </w:rPr>
            </w:pPr>
            <w:r w:rsidRPr="00E20027">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p w:rsidR="00745C9B" w:rsidRPr="00E20027" w:rsidRDefault="00745C9B" w:rsidP="00076EB5">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745C9B" w:rsidRPr="00E20027" w:rsidRDefault="009F6DC7" w:rsidP="002C45BF">
            <w:pPr>
              <w:rPr>
                <w:rFonts w:ascii="Times New Roman" w:hAnsi="Times New Roman" w:cs="Times New Roman"/>
              </w:rPr>
            </w:pPr>
            <w:r w:rsidRPr="00E20027">
              <w:rPr>
                <w:rFonts w:ascii="Times New Roman" w:hAnsi="Times New Roman" w:cs="Times New Roman"/>
              </w:rPr>
              <w:t>5</w:t>
            </w:r>
            <w:r w:rsidR="00745C9B" w:rsidRPr="00E20027">
              <w:rPr>
                <w:rFonts w:ascii="Times New Roman" w:hAnsi="Times New Roman" w:cs="Times New Roman"/>
              </w:rPr>
              <w:t xml:space="preserve"> рабочих дней</w:t>
            </w:r>
          </w:p>
          <w:p w:rsidR="00BF251A" w:rsidRPr="00E20027" w:rsidRDefault="00BF251A" w:rsidP="00E20027">
            <w:pPr>
              <w:ind w:right="-108"/>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745C9B" w:rsidRPr="00E20027" w:rsidRDefault="00745C9B" w:rsidP="00E20027">
            <w:pPr>
              <w:ind w:right="-107"/>
              <w:rPr>
                <w:rFonts w:ascii="Times New Roman" w:hAnsi="Times New Roman" w:cs="Times New Roman"/>
              </w:rPr>
            </w:pPr>
            <w:r w:rsidRPr="00E20027">
              <w:rPr>
                <w:rFonts w:ascii="Times New Roman" w:hAnsi="Times New Roman" w:cs="Times New Roman"/>
              </w:rPr>
              <w:t xml:space="preserve">Должностное лицо </w:t>
            </w:r>
            <w:r w:rsidR="00634498" w:rsidRPr="00E20027">
              <w:rPr>
                <w:rFonts w:ascii="Times New Roman" w:hAnsi="Times New Roman" w:cs="Times New Roman"/>
              </w:rPr>
              <w:t>Уполномоченного органа</w:t>
            </w:r>
            <w:r w:rsidRPr="00E20027">
              <w:rPr>
                <w:rFonts w:ascii="Times New Roman" w:hAnsi="Times New Roman" w:cs="Times New Roman"/>
              </w:rPr>
              <w:t xml:space="preserve">, ответственное за предоставление муниципальной </w:t>
            </w:r>
            <w:r w:rsidR="00E05B3F">
              <w:rPr>
                <w:rFonts w:ascii="Times New Roman" w:hAnsi="Times New Roman" w:cs="Times New Roman"/>
              </w:rPr>
              <w:t>у</w:t>
            </w:r>
            <w:r w:rsidRPr="00E20027">
              <w:rPr>
                <w:rFonts w:ascii="Times New Roman" w:hAnsi="Times New Roman" w:cs="Times New Roman"/>
              </w:rPr>
              <w:t xml:space="preserve">слуги </w:t>
            </w:r>
          </w:p>
          <w:p w:rsidR="00745C9B" w:rsidRPr="00E20027" w:rsidRDefault="00745C9B" w:rsidP="00E20027">
            <w:pPr>
              <w:ind w:right="-107"/>
              <w:rPr>
                <w:rFonts w:ascii="Times New Roman" w:hAnsi="Times New Roman" w:cs="Times New Roman"/>
              </w:rPr>
            </w:pPr>
          </w:p>
        </w:tc>
        <w:tc>
          <w:tcPr>
            <w:tcW w:w="1983" w:type="dxa"/>
            <w:gridSpan w:val="2"/>
            <w:tcBorders>
              <w:top w:val="single" w:sz="4" w:space="0" w:color="auto"/>
              <w:left w:val="single" w:sz="4" w:space="0" w:color="auto"/>
              <w:bottom w:val="single" w:sz="4" w:space="0" w:color="auto"/>
              <w:right w:val="single" w:sz="4" w:space="0" w:color="auto"/>
            </w:tcBorders>
            <w:hideMark/>
          </w:tcPr>
          <w:p w:rsidR="00745C9B" w:rsidRPr="00E20027" w:rsidRDefault="00745C9B" w:rsidP="002C45BF">
            <w:pPr>
              <w:rPr>
                <w:rFonts w:ascii="Times New Roman" w:hAnsi="Times New Roman" w:cs="Times New Roman"/>
              </w:rPr>
            </w:pPr>
            <w:r w:rsidRPr="00E20027">
              <w:rPr>
                <w:rFonts w:ascii="Times New Roman" w:hAnsi="Times New Roman" w:cs="Times New Roman"/>
              </w:rPr>
              <w:t xml:space="preserve">Администрация / ГИС/ </w:t>
            </w:r>
          </w:p>
          <w:p w:rsidR="00745C9B" w:rsidRPr="00E20027" w:rsidRDefault="00745C9B" w:rsidP="00076EB5">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745C9B" w:rsidRPr="00E20027" w:rsidRDefault="00745C9B" w:rsidP="00E20027">
            <w:pPr>
              <w:ind w:right="-66"/>
              <w:rPr>
                <w:rFonts w:ascii="Times New Roman" w:hAnsi="Times New Roman" w:cs="Times New Roman"/>
              </w:rPr>
            </w:pPr>
            <w:r w:rsidRPr="00E20027">
              <w:rPr>
                <w:rFonts w:ascii="Times New Roman" w:hAnsi="Times New Roman" w:cs="Times New Roman"/>
              </w:rPr>
              <w:t>Основания отказа в предоставлении муниципальной услуги предусмотренные пунктом 2.</w:t>
            </w:r>
            <w:r w:rsidR="00F3167D" w:rsidRPr="00F3167D">
              <w:rPr>
                <w:rFonts w:ascii="Times New Roman" w:hAnsi="Times New Roman" w:cs="Times New Roman"/>
              </w:rPr>
              <w:t>9</w:t>
            </w:r>
            <w:r w:rsidR="00076EB5" w:rsidRPr="00E20027">
              <w:rPr>
                <w:rFonts w:ascii="Times New Roman" w:hAnsi="Times New Roman" w:cs="Times New Roman"/>
              </w:rPr>
              <w:t>.</w:t>
            </w:r>
            <w:r w:rsidR="00F3167D" w:rsidRPr="00F3167D">
              <w:rPr>
                <w:rFonts w:ascii="Times New Roman" w:hAnsi="Times New Roman" w:cs="Times New Roman"/>
              </w:rPr>
              <w:t>2.</w:t>
            </w:r>
            <w:r w:rsidR="00076EB5" w:rsidRPr="00E20027">
              <w:rPr>
                <w:rFonts w:ascii="Times New Roman" w:hAnsi="Times New Roman" w:cs="Times New Roman"/>
              </w:rPr>
              <w:t xml:space="preserve"> </w:t>
            </w:r>
            <w:r w:rsidRPr="00E20027">
              <w:rPr>
                <w:rFonts w:ascii="Times New Roman" w:hAnsi="Times New Roman" w:cs="Times New Roman"/>
              </w:rPr>
              <w:t>Административного регламента</w:t>
            </w:r>
          </w:p>
          <w:p w:rsidR="00745C9B" w:rsidRPr="00E20027" w:rsidRDefault="00745C9B" w:rsidP="00E20027">
            <w:pPr>
              <w:ind w:right="-6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hideMark/>
          </w:tcPr>
          <w:p w:rsidR="00634498" w:rsidRPr="00E20027" w:rsidRDefault="00634498" w:rsidP="00E20027">
            <w:pPr>
              <w:ind w:right="-108"/>
              <w:rPr>
                <w:rFonts w:ascii="Times New Roman" w:hAnsi="Times New Roman" w:cs="Times New Roman"/>
              </w:rPr>
            </w:pPr>
            <w:r w:rsidRPr="00E20027">
              <w:rPr>
                <w:rFonts w:ascii="Times New Roman" w:hAnsi="Times New Roman" w:cs="Times New Roman"/>
              </w:rPr>
              <w:t>Проект результата предоставления муниципальной услуги по формам, приведенным в приложениях № 2, № 4 к</w:t>
            </w:r>
          </w:p>
          <w:p w:rsidR="00745C9B" w:rsidRPr="00E20027" w:rsidRDefault="00634498" w:rsidP="00011366">
            <w:pPr>
              <w:ind w:right="-108"/>
              <w:rPr>
                <w:rFonts w:ascii="Times New Roman" w:hAnsi="Times New Roman" w:cs="Times New Roman"/>
              </w:rPr>
            </w:pPr>
            <w:r w:rsidRPr="00E20027">
              <w:rPr>
                <w:rFonts w:ascii="Times New Roman" w:hAnsi="Times New Roman" w:cs="Times New Roman"/>
              </w:rPr>
              <w:t>Административному регламенту</w:t>
            </w:r>
          </w:p>
        </w:tc>
      </w:tr>
      <w:tr w:rsidR="00745C9B" w:rsidRPr="00E20027" w:rsidTr="002C45BF">
        <w:trPr>
          <w:trHeight w:val="413"/>
        </w:trPr>
        <w:tc>
          <w:tcPr>
            <w:tcW w:w="14709" w:type="dxa"/>
            <w:gridSpan w:val="11"/>
            <w:tcBorders>
              <w:top w:val="single" w:sz="4" w:space="0" w:color="auto"/>
              <w:left w:val="single" w:sz="4" w:space="0" w:color="auto"/>
              <w:bottom w:val="single" w:sz="4" w:space="0" w:color="auto"/>
              <w:right w:val="single" w:sz="4" w:space="0" w:color="auto"/>
            </w:tcBorders>
            <w:hideMark/>
          </w:tcPr>
          <w:p w:rsidR="00745C9B" w:rsidRPr="00E20027" w:rsidRDefault="00745C9B" w:rsidP="00882A78">
            <w:pPr>
              <w:jc w:val="center"/>
              <w:rPr>
                <w:rFonts w:ascii="Times New Roman" w:hAnsi="Times New Roman" w:cs="Times New Roman"/>
              </w:rPr>
            </w:pPr>
            <w:r w:rsidRPr="00E20027">
              <w:rPr>
                <w:rFonts w:ascii="Times New Roman" w:hAnsi="Times New Roman" w:cs="Times New Roman"/>
              </w:rPr>
              <w:t>4. Принятие решения</w:t>
            </w:r>
          </w:p>
        </w:tc>
      </w:tr>
      <w:tr w:rsidR="00745C9B" w:rsidRPr="00E20027" w:rsidTr="00E05B3F">
        <w:trPr>
          <w:trHeight w:val="1382"/>
        </w:trPr>
        <w:tc>
          <w:tcPr>
            <w:tcW w:w="2128" w:type="dxa"/>
            <w:vMerge w:val="restart"/>
            <w:tcBorders>
              <w:top w:val="single" w:sz="4" w:space="0" w:color="auto"/>
              <w:left w:val="single" w:sz="4" w:space="0" w:color="auto"/>
              <w:bottom w:val="single" w:sz="4" w:space="0" w:color="auto"/>
              <w:right w:val="single" w:sz="4" w:space="0" w:color="auto"/>
            </w:tcBorders>
            <w:hideMark/>
          </w:tcPr>
          <w:p w:rsidR="00634498" w:rsidRPr="00E20027" w:rsidRDefault="00634498" w:rsidP="002C45BF">
            <w:pPr>
              <w:rPr>
                <w:rFonts w:ascii="Times New Roman" w:hAnsi="Times New Roman" w:cs="Times New Roman"/>
              </w:rPr>
            </w:pPr>
            <w:r w:rsidRPr="00E20027">
              <w:rPr>
                <w:rFonts w:ascii="Times New Roman" w:hAnsi="Times New Roman" w:cs="Times New Roman"/>
              </w:rPr>
              <w:lastRenderedPageBreak/>
              <w:t>Проект результата предоставления муниципальной услуги по формам согласно</w:t>
            </w:r>
          </w:p>
          <w:p w:rsidR="00634498" w:rsidRPr="00E20027" w:rsidRDefault="00634498" w:rsidP="00E20027">
            <w:pPr>
              <w:ind w:right="-73"/>
              <w:rPr>
                <w:rFonts w:ascii="Times New Roman" w:hAnsi="Times New Roman" w:cs="Times New Roman"/>
              </w:rPr>
            </w:pPr>
            <w:r w:rsidRPr="00E20027">
              <w:rPr>
                <w:rFonts w:ascii="Times New Roman" w:hAnsi="Times New Roman" w:cs="Times New Roman"/>
              </w:rPr>
              <w:t>приложениям № 2, № 4 к</w:t>
            </w:r>
          </w:p>
          <w:p w:rsidR="00745C9B" w:rsidRPr="00E20027" w:rsidRDefault="00634498" w:rsidP="00011366">
            <w:pPr>
              <w:ind w:right="-73"/>
              <w:rPr>
                <w:rFonts w:ascii="Times New Roman" w:hAnsi="Times New Roman" w:cs="Times New Roman"/>
              </w:rPr>
            </w:pPr>
            <w:r w:rsidRPr="00E20027">
              <w:rPr>
                <w:rFonts w:ascii="Times New Roman" w:hAnsi="Times New Roman" w:cs="Times New Roman"/>
              </w:rPr>
              <w:t>Административному регламенту</w:t>
            </w:r>
          </w:p>
        </w:tc>
        <w:tc>
          <w:tcPr>
            <w:tcW w:w="3083" w:type="dxa"/>
            <w:gridSpan w:val="3"/>
            <w:tcBorders>
              <w:top w:val="single" w:sz="4" w:space="0" w:color="auto"/>
              <w:left w:val="single" w:sz="4" w:space="0" w:color="auto"/>
              <w:bottom w:val="single" w:sz="4" w:space="0" w:color="auto"/>
              <w:right w:val="single" w:sz="4" w:space="0" w:color="auto"/>
            </w:tcBorders>
            <w:hideMark/>
          </w:tcPr>
          <w:p w:rsidR="00745C9B" w:rsidRPr="00E20027" w:rsidRDefault="00745C9B" w:rsidP="002C45BF">
            <w:pPr>
              <w:rPr>
                <w:rFonts w:ascii="Times New Roman" w:hAnsi="Times New Roman" w:cs="Times New Roman"/>
              </w:rPr>
            </w:pPr>
            <w:r w:rsidRPr="00E20027">
              <w:rPr>
                <w:rFonts w:ascii="Times New Roman" w:hAnsi="Times New Roman" w:cs="Times New Roman"/>
              </w:rPr>
              <w:t>Принятие решения о предоставлении муниципальной услуги</w:t>
            </w:r>
            <w:r w:rsidR="00634498" w:rsidRPr="00E20027">
              <w:rPr>
                <w:rFonts w:ascii="Times New Roman" w:hAnsi="Times New Roman" w:cs="Times New Roman"/>
              </w:rPr>
              <w:t xml:space="preserve"> или об отказе в предоставлении услуги</w:t>
            </w:r>
          </w:p>
          <w:p w:rsidR="00745C9B" w:rsidRPr="00E20027" w:rsidRDefault="00745C9B" w:rsidP="002C45BF">
            <w:pPr>
              <w:rPr>
                <w:rFonts w:ascii="Times New Roman" w:hAnsi="Times New Roman" w:cs="Times New Roman"/>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634498" w:rsidRPr="00E20027" w:rsidRDefault="00634498" w:rsidP="002C45BF">
            <w:pPr>
              <w:rPr>
                <w:rFonts w:ascii="Times New Roman" w:hAnsi="Times New Roman" w:cs="Times New Roman"/>
              </w:rPr>
            </w:pPr>
            <w:r w:rsidRPr="00E20027">
              <w:rPr>
                <w:rFonts w:ascii="Times New Roman" w:hAnsi="Times New Roman" w:cs="Times New Roman"/>
              </w:rPr>
              <w:t>1 рабочий день</w:t>
            </w:r>
          </w:p>
          <w:p w:rsidR="00745C9B" w:rsidRPr="00E20027" w:rsidRDefault="00634498" w:rsidP="00011366">
            <w:pPr>
              <w:ind w:right="-108"/>
              <w:rPr>
                <w:rFonts w:ascii="Times New Roman" w:hAnsi="Times New Roman" w:cs="Times New Roman"/>
              </w:rPr>
            </w:pPr>
            <w:r w:rsidRPr="00E20027">
              <w:rPr>
                <w:rFonts w:ascii="Times New Roman" w:hAnsi="Times New Roman" w:cs="Times New Roman"/>
              </w:rPr>
              <w:t>(включается в общий срок предоставления услуги)</w:t>
            </w:r>
          </w:p>
        </w:tc>
        <w:tc>
          <w:tcPr>
            <w:tcW w:w="2144" w:type="dxa"/>
            <w:gridSpan w:val="3"/>
            <w:vMerge w:val="restart"/>
            <w:tcBorders>
              <w:top w:val="single" w:sz="4" w:space="0" w:color="auto"/>
              <w:left w:val="single" w:sz="4" w:space="0" w:color="auto"/>
              <w:bottom w:val="single" w:sz="4" w:space="0" w:color="auto"/>
              <w:right w:val="single" w:sz="4" w:space="0" w:color="auto"/>
            </w:tcBorders>
            <w:hideMark/>
          </w:tcPr>
          <w:p w:rsidR="00634498" w:rsidRPr="00E20027" w:rsidRDefault="00634498" w:rsidP="002C45BF">
            <w:pPr>
              <w:rPr>
                <w:rFonts w:ascii="Times New Roman" w:hAnsi="Times New Roman" w:cs="Times New Roman"/>
              </w:rPr>
            </w:pPr>
            <w:r w:rsidRPr="00E20027">
              <w:rPr>
                <w:rFonts w:ascii="Times New Roman" w:hAnsi="Times New Roman" w:cs="Times New Roman"/>
              </w:rPr>
              <w:t>Должностное лицо</w:t>
            </w:r>
          </w:p>
          <w:p w:rsidR="00634498" w:rsidRPr="00E20027" w:rsidRDefault="00634498" w:rsidP="002C45BF">
            <w:pPr>
              <w:rPr>
                <w:rFonts w:ascii="Times New Roman" w:hAnsi="Times New Roman" w:cs="Times New Roman"/>
              </w:rPr>
            </w:pPr>
            <w:r w:rsidRPr="00E20027">
              <w:rPr>
                <w:rFonts w:ascii="Times New Roman" w:hAnsi="Times New Roman" w:cs="Times New Roman"/>
              </w:rPr>
              <w:t>Уполномоченного</w:t>
            </w:r>
          </w:p>
          <w:p w:rsidR="00634498" w:rsidRPr="00E20027" w:rsidRDefault="00634498" w:rsidP="002C45BF">
            <w:pPr>
              <w:rPr>
                <w:rFonts w:ascii="Times New Roman" w:hAnsi="Times New Roman" w:cs="Times New Roman"/>
              </w:rPr>
            </w:pPr>
            <w:r w:rsidRPr="00E20027">
              <w:rPr>
                <w:rFonts w:ascii="Times New Roman" w:hAnsi="Times New Roman" w:cs="Times New Roman"/>
              </w:rPr>
              <w:t>органа,</w:t>
            </w:r>
          </w:p>
          <w:p w:rsidR="00634498" w:rsidRPr="00E20027" w:rsidRDefault="00634498" w:rsidP="002C45BF">
            <w:pPr>
              <w:rPr>
                <w:rFonts w:ascii="Times New Roman" w:hAnsi="Times New Roman" w:cs="Times New Roman"/>
              </w:rPr>
            </w:pPr>
            <w:r w:rsidRPr="00E20027">
              <w:rPr>
                <w:rFonts w:ascii="Times New Roman" w:hAnsi="Times New Roman" w:cs="Times New Roman"/>
              </w:rPr>
              <w:t>ответственное за</w:t>
            </w:r>
          </w:p>
          <w:p w:rsidR="00634498" w:rsidRPr="00E20027" w:rsidRDefault="00634498" w:rsidP="002C45BF">
            <w:pPr>
              <w:rPr>
                <w:rFonts w:ascii="Times New Roman" w:hAnsi="Times New Roman" w:cs="Times New Roman"/>
              </w:rPr>
            </w:pPr>
            <w:r w:rsidRPr="00E20027">
              <w:rPr>
                <w:rFonts w:ascii="Times New Roman" w:hAnsi="Times New Roman" w:cs="Times New Roman"/>
              </w:rPr>
              <w:t>предоставление</w:t>
            </w:r>
          </w:p>
          <w:p w:rsidR="00634498" w:rsidRPr="00E20027" w:rsidRDefault="00634498" w:rsidP="002C45BF">
            <w:pPr>
              <w:rPr>
                <w:rFonts w:ascii="Times New Roman" w:hAnsi="Times New Roman" w:cs="Times New Roman"/>
              </w:rPr>
            </w:pPr>
            <w:r w:rsidRPr="00E20027">
              <w:rPr>
                <w:rFonts w:ascii="Times New Roman" w:hAnsi="Times New Roman" w:cs="Times New Roman"/>
              </w:rPr>
              <w:t>муниципальной</w:t>
            </w:r>
          </w:p>
          <w:p w:rsidR="00634498" w:rsidRPr="00E20027" w:rsidRDefault="00634498" w:rsidP="002C45BF">
            <w:pPr>
              <w:rPr>
                <w:rFonts w:ascii="Times New Roman" w:hAnsi="Times New Roman" w:cs="Times New Roman"/>
              </w:rPr>
            </w:pPr>
            <w:r w:rsidRPr="00E20027">
              <w:rPr>
                <w:rFonts w:ascii="Times New Roman" w:hAnsi="Times New Roman" w:cs="Times New Roman"/>
              </w:rPr>
              <w:t>услуги;</w:t>
            </w:r>
          </w:p>
          <w:p w:rsidR="00634498" w:rsidRPr="00E20027" w:rsidRDefault="00634498" w:rsidP="00011366">
            <w:pPr>
              <w:ind w:right="-90"/>
              <w:rPr>
                <w:rFonts w:ascii="Times New Roman" w:hAnsi="Times New Roman" w:cs="Times New Roman"/>
              </w:rPr>
            </w:pPr>
            <w:r w:rsidRPr="00E20027">
              <w:rPr>
                <w:rFonts w:ascii="Times New Roman" w:hAnsi="Times New Roman" w:cs="Times New Roman"/>
              </w:rPr>
              <w:t>руководитель</w:t>
            </w:r>
          </w:p>
          <w:p w:rsidR="00634498" w:rsidRPr="00E20027" w:rsidRDefault="00634498" w:rsidP="002C45BF">
            <w:pPr>
              <w:rPr>
                <w:rFonts w:ascii="Times New Roman" w:hAnsi="Times New Roman" w:cs="Times New Roman"/>
              </w:rPr>
            </w:pPr>
            <w:r w:rsidRPr="00E20027">
              <w:rPr>
                <w:rFonts w:ascii="Times New Roman" w:hAnsi="Times New Roman" w:cs="Times New Roman"/>
              </w:rPr>
              <w:t>Уполномоченного</w:t>
            </w:r>
          </w:p>
          <w:p w:rsidR="00634498" w:rsidRPr="00E20027" w:rsidRDefault="00634498" w:rsidP="002C45BF">
            <w:pPr>
              <w:rPr>
                <w:rFonts w:ascii="Times New Roman" w:hAnsi="Times New Roman" w:cs="Times New Roman"/>
              </w:rPr>
            </w:pPr>
            <w:r w:rsidRPr="00E20027">
              <w:rPr>
                <w:rFonts w:ascii="Times New Roman" w:hAnsi="Times New Roman" w:cs="Times New Roman"/>
              </w:rPr>
              <w:t>органа</w:t>
            </w:r>
          </w:p>
          <w:p w:rsidR="00634498" w:rsidRPr="00E20027" w:rsidRDefault="00634498" w:rsidP="002C45BF">
            <w:pPr>
              <w:rPr>
                <w:rFonts w:ascii="Times New Roman" w:hAnsi="Times New Roman" w:cs="Times New Roman"/>
              </w:rPr>
            </w:pPr>
            <w:r w:rsidRPr="00E20027">
              <w:rPr>
                <w:rFonts w:ascii="Times New Roman" w:hAnsi="Times New Roman" w:cs="Times New Roman"/>
              </w:rPr>
              <w:t>или иное</w:t>
            </w:r>
          </w:p>
          <w:p w:rsidR="00745C9B" w:rsidRPr="00E20027" w:rsidRDefault="00634498" w:rsidP="002C45BF">
            <w:pPr>
              <w:rPr>
                <w:rFonts w:ascii="Times New Roman" w:hAnsi="Times New Roman" w:cs="Times New Roman"/>
              </w:rPr>
            </w:pPr>
            <w:r w:rsidRPr="00E20027">
              <w:rPr>
                <w:rFonts w:ascii="Times New Roman" w:hAnsi="Times New Roman" w:cs="Times New Roman"/>
              </w:rPr>
              <w:t>уполномоченное им лицо</w:t>
            </w:r>
          </w:p>
        </w:tc>
        <w:tc>
          <w:tcPr>
            <w:tcW w:w="1966" w:type="dxa"/>
            <w:vMerge w:val="restart"/>
            <w:tcBorders>
              <w:top w:val="single" w:sz="4" w:space="0" w:color="auto"/>
              <w:left w:val="single" w:sz="4" w:space="0" w:color="auto"/>
              <w:bottom w:val="single" w:sz="4" w:space="0" w:color="auto"/>
              <w:right w:val="single" w:sz="4" w:space="0" w:color="auto"/>
            </w:tcBorders>
            <w:hideMark/>
          </w:tcPr>
          <w:p w:rsidR="00745C9B" w:rsidRPr="00E20027" w:rsidRDefault="00634498" w:rsidP="002C45BF">
            <w:pPr>
              <w:rPr>
                <w:rFonts w:ascii="Times New Roman" w:hAnsi="Times New Roman" w:cs="Times New Roman"/>
              </w:rPr>
            </w:pPr>
            <w:r w:rsidRPr="00E20027">
              <w:rPr>
                <w:rFonts w:ascii="Times New Roman" w:hAnsi="Times New Roman" w:cs="Times New Roman"/>
              </w:rPr>
              <w:t>Уполномоченный орган</w:t>
            </w:r>
            <w:r w:rsidR="00745C9B" w:rsidRPr="00E20027">
              <w:rPr>
                <w:rFonts w:ascii="Times New Roman" w:hAnsi="Times New Roman" w:cs="Times New Roman"/>
              </w:rPr>
              <w:t xml:space="preserve"> / ГИС /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45C9B" w:rsidRPr="00E20027" w:rsidRDefault="00745C9B" w:rsidP="002C45BF">
            <w:pPr>
              <w:rPr>
                <w:rFonts w:ascii="Times New Roman" w:hAnsi="Times New Roman" w:cs="Times New Roman"/>
              </w:rPr>
            </w:pPr>
            <w:r w:rsidRPr="00E20027">
              <w:rPr>
                <w:rFonts w:ascii="Times New Roman" w:hAnsi="Times New Roman" w:cs="Times New Roman"/>
              </w:rPr>
              <w:t>-</w:t>
            </w:r>
          </w:p>
        </w:tc>
        <w:tc>
          <w:tcPr>
            <w:tcW w:w="2127" w:type="dxa"/>
            <w:vMerge w:val="restart"/>
            <w:tcBorders>
              <w:top w:val="single" w:sz="4" w:space="0" w:color="auto"/>
              <w:left w:val="single" w:sz="4" w:space="0" w:color="auto"/>
              <w:bottom w:val="single" w:sz="4" w:space="0" w:color="auto"/>
              <w:right w:val="single" w:sz="4" w:space="0" w:color="auto"/>
            </w:tcBorders>
          </w:tcPr>
          <w:p w:rsidR="00634498" w:rsidRPr="00E20027" w:rsidRDefault="00634498" w:rsidP="00E05B3F">
            <w:pPr>
              <w:ind w:right="-108"/>
              <w:rPr>
                <w:rFonts w:ascii="Times New Roman" w:hAnsi="Times New Roman" w:cs="Times New Roman"/>
              </w:rPr>
            </w:pPr>
            <w:r w:rsidRPr="00E20027">
              <w:rPr>
                <w:rFonts w:ascii="Times New Roman" w:hAnsi="Times New Roman" w:cs="Times New Roman"/>
              </w:rPr>
              <w:t>Результат предоставления муниципальной услуги по формам, приведенным в приложениях № 2, № 4 к</w:t>
            </w:r>
            <w:r w:rsidR="00076EB5" w:rsidRPr="00E20027">
              <w:rPr>
                <w:rFonts w:ascii="Times New Roman" w:hAnsi="Times New Roman" w:cs="Times New Roman"/>
              </w:rPr>
              <w:t xml:space="preserve">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076EB5" w:rsidRPr="00E20027" w:rsidRDefault="00076EB5" w:rsidP="00E05B3F">
            <w:pPr>
              <w:rPr>
                <w:rFonts w:ascii="Times New Roman" w:hAnsi="Times New Roman" w:cs="Times New Roman"/>
              </w:rPr>
            </w:pPr>
          </w:p>
        </w:tc>
      </w:tr>
      <w:tr w:rsidR="00745C9B" w:rsidRPr="00E20027" w:rsidTr="00E05B3F">
        <w:trPr>
          <w:trHeight w:val="2422"/>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745C9B" w:rsidRPr="00E20027" w:rsidRDefault="00745C9B" w:rsidP="002C45BF">
            <w:pPr>
              <w:rPr>
                <w:rFonts w:ascii="Times New Roman" w:hAnsi="Times New Roman" w:cs="Times New Roman"/>
              </w:rPr>
            </w:pPr>
          </w:p>
        </w:tc>
        <w:tc>
          <w:tcPr>
            <w:tcW w:w="3083" w:type="dxa"/>
            <w:gridSpan w:val="3"/>
            <w:tcBorders>
              <w:top w:val="single" w:sz="4" w:space="0" w:color="auto"/>
              <w:left w:val="single" w:sz="4" w:space="0" w:color="auto"/>
              <w:bottom w:val="single" w:sz="4" w:space="0" w:color="auto"/>
              <w:right w:val="single" w:sz="4" w:space="0" w:color="auto"/>
            </w:tcBorders>
            <w:hideMark/>
          </w:tcPr>
          <w:p w:rsidR="00745C9B" w:rsidRPr="00E20027" w:rsidRDefault="00745C9B" w:rsidP="00011366">
            <w:pPr>
              <w:ind w:right="-108"/>
              <w:rPr>
                <w:rFonts w:ascii="Times New Roman" w:hAnsi="Times New Roman" w:cs="Times New Roman"/>
              </w:rPr>
            </w:pPr>
            <w:r w:rsidRPr="00E20027">
              <w:rPr>
                <w:rFonts w:ascii="Times New Roman" w:hAnsi="Times New Roman" w:cs="Times New Roman"/>
              </w:rPr>
              <w:t xml:space="preserve">Формирование решения о предоставлении муниципальной услуги </w:t>
            </w:r>
            <w:r w:rsidR="00634498" w:rsidRPr="00E20027">
              <w:rPr>
                <w:rFonts w:ascii="Times New Roman" w:hAnsi="Times New Roman" w:cs="Times New Roman"/>
              </w:rPr>
              <w:t>или об отказе в предоставлении услуги</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5C9B" w:rsidRPr="00E20027" w:rsidRDefault="00745C9B" w:rsidP="002C45BF">
            <w:pPr>
              <w:rPr>
                <w:rFonts w:ascii="Times New Roman" w:hAnsi="Times New Roman" w:cs="Times New Roman"/>
              </w:rPr>
            </w:pPr>
          </w:p>
        </w:tc>
        <w:tc>
          <w:tcPr>
            <w:tcW w:w="2144" w:type="dxa"/>
            <w:gridSpan w:val="3"/>
            <w:vMerge/>
            <w:tcBorders>
              <w:top w:val="single" w:sz="4" w:space="0" w:color="auto"/>
              <w:left w:val="single" w:sz="4" w:space="0" w:color="auto"/>
              <w:bottom w:val="single" w:sz="4" w:space="0" w:color="auto"/>
              <w:right w:val="single" w:sz="4" w:space="0" w:color="auto"/>
            </w:tcBorders>
            <w:vAlign w:val="center"/>
            <w:hideMark/>
          </w:tcPr>
          <w:p w:rsidR="00745C9B" w:rsidRPr="00E20027" w:rsidRDefault="00745C9B" w:rsidP="002C45BF">
            <w:pPr>
              <w:rPr>
                <w:rFonts w:ascii="Times New Roman" w:hAnsi="Times New Roman" w:cs="Times New Roman"/>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745C9B" w:rsidRPr="00E20027" w:rsidRDefault="00745C9B" w:rsidP="002C45BF">
            <w:pP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45C9B" w:rsidRPr="00E20027" w:rsidRDefault="00745C9B" w:rsidP="002C45BF">
            <w:pPr>
              <w:rPr>
                <w:rFonts w:ascii="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45C9B" w:rsidRPr="00E20027" w:rsidRDefault="00745C9B" w:rsidP="002C45BF">
            <w:pPr>
              <w:rPr>
                <w:rFonts w:ascii="Times New Roman" w:hAnsi="Times New Roman" w:cs="Times New Roman"/>
              </w:rPr>
            </w:pPr>
          </w:p>
        </w:tc>
      </w:tr>
    </w:tbl>
    <w:tbl>
      <w:tblPr>
        <w:tblOverlap w:val="never"/>
        <w:tblW w:w="14664" w:type="dxa"/>
        <w:jc w:val="center"/>
        <w:tblInd w:w="232" w:type="dxa"/>
        <w:tblLayout w:type="fixed"/>
        <w:tblCellMar>
          <w:left w:w="10" w:type="dxa"/>
          <w:right w:w="10" w:type="dxa"/>
        </w:tblCellMar>
        <w:tblLook w:val="04A0"/>
      </w:tblPr>
      <w:tblGrid>
        <w:gridCol w:w="2080"/>
        <w:gridCol w:w="3070"/>
        <w:gridCol w:w="1608"/>
        <w:gridCol w:w="2126"/>
        <w:gridCol w:w="1984"/>
        <w:gridCol w:w="1653"/>
        <w:gridCol w:w="2143"/>
      </w:tblGrid>
      <w:tr w:rsidR="00634498" w:rsidRPr="00E20027" w:rsidTr="00E05B3F">
        <w:trPr>
          <w:trHeight w:hRule="exact" w:val="437"/>
          <w:jc w:val="center"/>
        </w:trPr>
        <w:tc>
          <w:tcPr>
            <w:tcW w:w="14664" w:type="dxa"/>
            <w:gridSpan w:val="7"/>
            <w:tcBorders>
              <w:top w:val="single" w:sz="4" w:space="0" w:color="auto"/>
              <w:left w:val="single" w:sz="4" w:space="0" w:color="auto"/>
              <w:bottom w:val="single" w:sz="4" w:space="0" w:color="auto"/>
              <w:right w:val="single" w:sz="4" w:space="0" w:color="auto"/>
            </w:tcBorders>
            <w:shd w:val="clear" w:color="auto" w:fill="FFFFFF"/>
          </w:tcPr>
          <w:p w:rsidR="00634498" w:rsidRPr="00E20027" w:rsidRDefault="00634498" w:rsidP="002C45BF">
            <w:pPr>
              <w:spacing w:line="240" w:lineRule="auto"/>
              <w:jc w:val="center"/>
              <w:rPr>
                <w:rFonts w:ascii="Times New Roman" w:hAnsi="Times New Roman" w:cs="Times New Roman"/>
              </w:rPr>
            </w:pPr>
            <w:r w:rsidRPr="00E20027">
              <w:rPr>
                <w:rFonts w:ascii="Times New Roman" w:hAnsi="Times New Roman" w:cs="Times New Roman"/>
              </w:rPr>
              <w:t>5. Выдача результата</w:t>
            </w:r>
          </w:p>
        </w:tc>
      </w:tr>
      <w:tr w:rsidR="00E05B3F" w:rsidRPr="00E20027" w:rsidTr="00E05B3F">
        <w:trPr>
          <w:trHeight w:val="2471"/>
          <w:jc w:val="center"/>
        </w:trPr>
        <w:tc>
          <w:tcPr>
            <w:tcW w:w="2080" w:type="dxa"/>
            <w:vMerge w:val="restart"/>
            <w:tcBorders>
              <w:top w:val="single" w:sz="4" w:space="0" w:color="auto"/>
              <w:left w:val="single" w:sz="4" w:space="0" w:color="auto"/>
              <w:bottom w:val="single" w:sz="4" w:space="0" w:color="auto"/>
            </w:tcBorders>
            <w:shd w:val="clear" w:color="auto" w:fill="FFFFFF"/>
            <w:vAlign w:val="bottom"/>
          </w:tcPr>
          <w:p w:rsidR="00E05B3F" w:rsidRPr="00E20027" w:rsidRDefault="00E05B3F" w:rsidP="00D554D0">
            <w:pPr>
              <w:spacing w:after="0" w:line="240" w:lineRule="auto"/>
              <w:rPr>
                <w:rFonts w:ascii="Times New Roman" w:hAnsi="Times New Roman" w:cs="Times New Roman"/>
              </w:rPr>
            </w:pPr>
            <w:r>
              <w:rPr>
                <w:rFonts w:ascii="Times New Roman" w:hAnsi="Times New Roman" w:cs="Times New Roman"/>
              </w:rPr>
              <w:t xml:space="preserve">Формирование </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регистрация</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результата</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муниципальной</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услуги, указанного</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в пункте 2.</w:t>
            </w:r>
            <w:r w:rsidR="00175A7C">
              <w:rPr>
                <w:rFonts w:ascii="Times New Roman" w:hAnsi="Times New Roman" w:cs="Times New Roman"/>
              </w:rPr>
              <w:t>3.</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Административного регламента, в</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форме</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электронного</w:t>
            </w:r>
          </w:p>
          <w:p w:rsidR="00E05B3F" w:rsidRPr="00E20027" w:rsidRDefault="00E05B3F" w:rsidP="00D554D0">
            <w:pPr>
              <w:spacing w:line="240" w:lineRule="auto"/>
              <w:rPr>
                <w:rFonts w:ascii="Times New Roman" w:hAnsi="Times New Roman" w:cs="Times New Roman"/>
              </w:rPr>
            </w:pPr>
            <w:r w:rsidRPr="00E20027">
              <w:rPr>
                <w:rFonts w:ascii="Times New Roman" w:hAnsi="Times New Roman" w:cs="Times New Roman"/>
              </w:rPr>
              <w:lastRenderedPageBreak/>
              <w:t>документа в ГИС</w:t>
            </w:r>
          </w:p>
        </w:tc>
        <w:tc>
          <w:tcPr>
            <w:tcW w:w="3070" w:type="dxa"/>
            <w:tcBorders>
              <w:top w:val="single" w:sz="4" w:space="0" w:color="auto"/>
              <w:left w:val="single" w:sz="4" w:space="0" w:color="auto"/>
              <w:bottom w:val="single" w:sz="4" w:space="0" w:color="auto"/>
            </w:tcBorders>
            <w:shd w:val="clear" w:color="auto" w:fill="FFFFFF"/>
            <w:vAlign w:val="bottom"/>
          </w:tcPr>
          <w:p w:rsidR="00E05B3F" w:rsidRPr="00E20027" w:rsidRDefault="00E05B3F" w:rsidP="00076EB5">
            <w:pPr>
              <w:spacing w:after="0" w:line="240" w:lineRule="auto"/>
              <w:rPr>
                <w:rFonts w:ascii="Times New Roman" w:hAnsi="Times New Roman" w:cs="Times New Roman"/>
              </w:rPr>
            </w:pPr>
            <w:r w:rsidRPr="00E20027">
              <w:rPr>
                <w:rFonts w:ascii="Times New Roman" w:hAnsi="Times New Roman" w:cs="Times New Roman"/>
              </w:rPr>
              <w:lastRenderedPageBreak/>
              <w:t>Регистрация результата</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предоставления муниципальной</w:t>
            </w:r>
          </w:p>
          <w:p w:rsidR="00E05B3F" w:rsidRPr="00E20027" w:rsidRDefault="00E05B3F" w:rsidP="002C45BF">
            <w:pPr>
              <w:spacing w:line="240" w:lineRule="auto"/>
              <w:rPr>
                <w:rFonts w:ascii="Times New Roman" w:hAnsi="Times New Roman" w:cs="Times New Roman"/>
              </w:rPr>
            </w:pPr>
            <w:r w:rsidRPr="00E20027">
              <w:rPr>
                <w:rFonts w:ascii="Times New Roman" w:hAnsi="Times New Roman" w:cs="Times New Roman"/>
              </w:rPr>
              <w:t>услуги</w:t>
            </w:r>
          </w:p>
        </w:tc>
        <w:tc>
          <w:tcPr>
            <w:tcW w:w="1608" w:type="dxa"/>
            <w:tcBorders>
              <w:top w:val="single" w:sz="4" w:space="0" w:color="auto"/>
              <w:left w:val="single" w:sz="4" w:space="0" w:color="auto"/>
              <w:bottom w:val="single" w:sz="4" w:space="0" w:color="auto"/>
            </w:tcBorders>
            <w:shd w:val="clear" w:color="auto" w:fill="FFFFFF"/>
            <w:vAlign w:val="bottom"/>
          </w:tcPr>
          <w:p w:rsidR="00E05B3F" w:rsidRPr="00E20027" w:rsidRDefault="00E05B3F" w:rsidP="00076EB5">
            <w:pPr>
              <w:spacing w:after="0" w:line="240" w:lineRule="auto"/>
              <w:rPr>
                <w:rFonts w:ascii="Times New Roman" w:hAnsi="Times New Roman" w:cs="Times New Roman"/>
              </w:rPr>
            </w:pPr>
            <w:r w:rsidRPr="00E20027">
              <w:rPr>
                <w:rFonts w:ascii="Times New Roman" w:hAnsi="Times New Roman" w:cs="Times New Roman"/>
              </w:rPr>
              <w:t>После</w:t>
            </w:r>
          </w:p>
          <w:p w:rsidR="00E05B3F" w:rsidRPr="00E20027" w:rsidRDefault="00E05B3F" w:rsidP="00076EB5">
            <w:pPr>
              <w:spacing w:after="0" w:line="240" w:lineRule="auto"/>
              <w:rPr>
                <w:rFonts w:ascii="Times New Roman" w:hAnsi="Times New Roman" w:cs="Times New Roman"/>
              </w:rPr>
            </w:pPr>
            <w:r w:rsidRPr="00E20027">
              <w:rPr>
                <w:rFonts w:ascii="Times New Roman" w:hAnsi="Times New Roman" w:cs="Times New Roman"/>
              </w:rPr>
              <w:t>окончания</w:t>
            </w:r>
          </w:p>
          <w:p w:rsidR="00E05B3F" w:rsidRPr="00E20027" w:rsidRDefault="00E05B3F" w:rsidP="00076EB5">
            <w:pPr>
              <w:spacing w:after="0" w:line="240" w:lineRule="auto"/>
              <w:rPr>
                <w:rFonts w:ascii="Times New Roman" w:hAnsi="Times New Roman" w:cs="Times New Roman"/>
              </w:rPr>
            </w:pPr>
            <w:r w:rsidRPr="00E20027">
              <w:rPr>
                <w:rFonts w:ascii="Times New Roman" w:hAnsi="Times New Roman" w:cs="Times New Roman"/>
              </w:rPr>
              <w:t>процедуры</w:t>
            </w:r>
          </w:p>
          <w:p w:rsidR="00E05B3F" w:rsidRPr="00E20027" w:rsidRDefault="00E05B3F" w:rsidP="00076EB5">
            <w:pPr>
              <w:spacing w:after="0" w:line="240" w:lineRule="auto"/>
              <w:rPr>
                <w:rFonts w:ascii="Times New Roman" w:hAnsi="Times New Roman" w:cs="Times New Roman"/>
              </w:rPr>
            </w:pPr>
            <w:r w:rsidRPr="00E20027">
              <w:rPr>
                <w:rFonts w:ascii="Times New Roman" w:hAnsi="Times New Roman" w:cs="Times New Roman"/>
              </w:rPr>
              <w:t>принятия</w:t>
            </w:r>
          </w:p>
          <w:p w:rsidR="00E05B3F" w:rsidRPr="00E20027" w:rsidRDefault="00E05B3F" w:rsidP="00076EB5">
            <w:pPr>
              <w:spacing w:after="0" w:line="240" w:lineRule="auto"/>
              <w:rPr>
                <w:rFonts w:ascii="Times New Roman" w:hAnsi="Times New Roman" w:cs="Times New Roman"/>
              </w:rPr>
            </w:pPr>
            <w:r w:rsidRPr="00E20027">
              <w:rPr>
                <w:rFonts w:ascii="Times New Roman" w:hAnsi="Times New Roman" w:cs="Times New Roman"/>
              </w:rPr>
              <w:t>решения (в</w:t>
            </w:r>
          </w:p>
          <w:p w:rsidR="00E05B3F" w:rsidRPr="00E20027" w:rsidRDefault="00E05B3F" w:rsidP="00076EB5">
            <w:pPr>
              <w:spacing w:after="0" w:line="240" w:lineRule="auto"/>
              <w:rPr>
                <w:rFonts w:ascii="Times New Roman" w:hAnsi="Times New Roman" w:cs="Times New Roman"/>
              </w:rPr>
            </w:pPr>
            <w:r w:rsidRPr="00E20027">
              <w:rPr>
                <w:rFonts w:ascii="Times New Roman" w:hAnsi="Times New Roman" w:cs="Times New Roman"/>
              </w:rPr>
              <w:t>общий срок</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предоставления</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муниципальной услуги не</w:t>
            </w:r>
          </w:p>
          <w:p w:rsidR="00E05B3F" w:rsidRPr="00E20027" w:rsidRDefault="00E05B3F" w:rsidP="002C45BF">
            <w:pPr>
              <w:spacing w:line="240" w:lineRule="auto"/>
              <w:rPr>
                <w:rFonts w:ascii="Times New Roman" w:hAnsi="Times New Roman" w:cs="Times New Roman"/>
              </w:rPr>
            </w:pPr>
            <w:r w:rsidRPr="00E20027">
              <w:rPr>
                <w:rFonts w:ascii="Times New Roman" w:hAnsi="Times New Roman" w:cs="Times New Roman"/>
              </w:rPr>
              <w:t>включается)</w:t>
            </w:r>
          </w:p>
        </w:tc>
        <w:tc>
          <w:tcPr>
            <w:tcW w:w="2126" w:type="dxa"/>
            <w:tcBorders>
              <w:top w:val="single" w:sz="4" w:space="0" w:color="auto"/>
              <w:left w:val="single" w:sz="4" w:space="0" w:color="auto"/>
              <w:bottom w:val="single" w:sz="4" w:space="0" w:color="auto"/>
            </w:tcBorders>
            <w:shd w:val="clear" w:color="auto" w:fill="FFFFFF"/>
            <w:vAlign w:val="bottom"/>
          </w:tcPr>
          <w:p w:rsidR="00E05B3F" w:rsidRPr="00E20027" w:rsidRDefault="00E05B3F" w:rsidP="00076EB5">
            <w:pPr>
              <w:spacing w:after="0" w:line="240" w:lineRule="auto"/>
              <w:rPr>
                <w:rFonts w:ascii="Times New Roman" w:hAnsi="Times New Roman" w:cs="Times New Roman"/>
              </w:rPr>
            </w:pPr>
            <w:r w:rsidRPr="00E20027">
              <w:rPr>
                <w:rFonts w:ascii="Times New Roman" w:hAnsi="Times New Roman" w:cs="Times New Roman"/>
              </w:rPr>
              <w:t>Должностное лицо</w:t>
            </w:r>
          </w:p>
          <w:p w:rsidR="00E05B3F" w:rsidRPr="00E20027" w:rsidRDefault="00E05B3F" w:rsidP="00076EB5">
            <w:pPr>
              <w:spacing w:after="0" w:line="240" w:lineRule="auto"/>
              <w:rPr>
                <w:rFonts w:ascii="Times New Roman" w:hAnsi="Times New Roman" w:cs="Times New Roman"/>
              </w:rPr>
            </w:pPr>
            <w:r w:rsidRPr="00E20027">
              <w:rPr>
                <w:rFonts w:ascii="Times New Roman" w:hAnsi="Times New Roman" w:cs="Times New Roman"/>
              </w:rPr>
              <w:t>Уполномоченного</w:t>
            </w:r>
          </w:p>
          <w:p w:rsidR="00E05B3F" w:rsidRPr="00E20027" w:rsidRDefault="00E05B3F" w:rsidP="00076EB5">
            <w:pPr>
              <w:spacing w:after="0" w:line="240" w:lineRule="auto"/>
              <w:rPr>
                <w:rFonts w:ascii="Times New Roman" w:hAnsi="Times New Roman" w:cs="Times New Roman"/>
              </w:rPr>
            </w:pPr>
            <w:r w:rsidRPr="00E20027">
              <w:rPr>
                <w:rFonts w:ascii="Times New Roman" w:hAnsi="Times New Roman" w:cs="Times New Roman"/>
              </w:rPr>
              <w:t>органа,</w:t>
            </w:r>
          </w:p>
          <w:p w:rsidR="00E05B3F" w:rsidRPr="00E20027" w:rsidRDefault="00E05B3F" w:rsidP="00076EB5">
            <w:pPr>
              <w:spacing w:after="0" w:line="240" w:lineRule="auto"/>
              <w:rPr>
                <w:rFonts w:ascii="Times New Roman" w:hAnsi="Times New Roman" w:cs="Times New Roman"/>
              </w:rPr>
            </w:pPr>
            <w:r w:rsidRPr="00E20027">
              <w:rPr>
                <w:rFonts w:ascii="Times New Roman" w:hAnsi="Times New Roman" w:cs="Times New Roman"/>
              </w:rPr>
              <w:t>ответственное за</w:t>
            </w:r>
          </w:p>
          <w:p w:rsidR="00E05B3F" w:rsidRPr="00E20027" w:rsidRDefault="00E05B3F" w:rsidP="00076EB5">
            <w:pPr>
              <w:spacing w:after="0" w:line="240" w:lineRule="auto"/>
              <w:rPr>
                <w:rFonts w:ascii="Times New Roman" w:hAnsi="Times New Roman" w:cs="Times New Roman"/>
              </w:rPr>
            </w:pPr>
            <w:r w:rsidRPr="00E20027">
              <w:rPr>
                <w:rFonts w:ascii="Times New Roman" w:hAnsi="Times New Roman" w:cs="Times New Roman"/>
              </w:rPr>
              <w:t>предоставление</w:t>
            </w:r>
          </w:p>
          <w:p w:rsidR="00E05B3F" w:rsidRPr="00E20027" w:rsidRDefault="00E05B3F" w:rsidP="00076EB5">
            <w:pPr>
              <w:spacing w:after="0" w:line="240" w:lineRule="auto"/>
              <w:rPr>
                <w:rFonts w:ascii="Times New Roman" w:hAnsi="Times New Roman" w:cs="Times New Roman"/>
              </w:rPr>
            </w:pPr>
            <w:r w:rsidRPr="00E20027">
              <w:rPr>
                <w:rFonts w:ascii="Times New Roman" w:hAnsi="Times New Roman" w:cs="Times New Roman"/>
              </w:rPr>
              <w:t>государственной</w:t>
            </w:r>
          </w:p>
          <w:p w:rsidR="00E05B3F" w:rsidRPr="00E20027" w:rsidRDefault="00E05B3F" w:rsidP="00076EB5">
            <w:pPr>
              <w:spacing w:after="0" w:line="240" w:lineRule="auto"/>
              <w:rPr>
                <w:rFonts w:ascii="Times New Roman" w:hAnsi="Times New Roman" w:cs="Times New Roman"/>
              </w:rPr>
            </w:pPr>
            <w:r w:rsidRPr="00E20027">
              <w:rPr>
                <w:rFonts w:ascii="Times New Roman" w:hAnsi="Times New Roman" w:cs="Times New Roman"/>
              </w:rPr>
              <w:t>услуги</w:t>
            </w:r>
          </w:p>
        </w:tc>
        <w:tc>
          <w:tcPr>
            <w:tcW w:w="1984" w:type="dxa"/>
            <w:tcBorders>
              <w:top w:val="single" w:sz="4" w:space="0" w:color="auto"/>
              <w:left w:val="single" w:sz="4" w:space="0" w:color="auto"/>
            </w:tcBorders>
            <w:shd w:val="clear" w:color="auto" w:fill="FFFFFF"/>
            <w:vAlign w:val="bottom"/>
          </w:tcPr>
          <w:p w:rsidR="00E05B3F" w:rsidRPr="00E20027" w:rsidRDefault="00E05B3F" w:rsidP="00076EB5">
            <w:pPr>
              <w:spacing w:after="0" w:line="240" w:lineRule="auto"/>
              <w:rPr>
                <w:rFonts w:ascii="Times New Roman" w:hAnsi="Times New Roman" w:cs="Times New Roman"/>
              </w:rPr>
            </w:pPr>
            <w:r w:rsidRPr="00E20027">
              <w:rPr>
                <w:rFonts w:ascii="Times New Roman" w:hAnsi="Times New Roman" w:cs="Times New Roman"/>
              </w:rPr>
              <w:t>Уполномоченный</w:t>
            </w:r>
          </w:p>
          <w:p w:rsidR="00E05B3F" w:rsidRPr="00E20027" w:rsidRDefault="00E05B3F" w:rsidP="002C45BF">
            <w:pPr>
              <w:spacing w:line="240" w:lineRule="auto"/>
              <w:rPr>
                <w:rFonts w:ascii="Times New Roman" w:hAnsi="Times New Roman" w:cs="Times New Roman"/>
              </w:rPr>
            </w:pPr>
            <w:r w:rsidRPr="00E20027">
              <w:rPr>
                <w:rFonts w:ascii="Times New Roman" w:hAnsi="Times New Roman" w:cs="Times New Roman"/>
              </w:rPr>
              <w:t>орган) / ГИС</w:t>
            </w:r>
          </w:p>
        </w:tc>
        <w:tc>
          <w:tcPr>
            <w:tcW w:w="1653" w:type="dxa"/>
            <w:tcBorders>
              <w:top w:val="single" w:sz="4" w:space="0" w:color="auto"/>
              <w:left w:val="single" w:sz="4" w:space="0" w:color="auto"/>
              <w:bottom w:val="single" w:sz="4" w:space="0" w:color="auto"/>
            </w:tcBorders>
            <w:shd w:val="clear" w:color="auto" w:fill="FFFFFF"/>
          </w:tcPr>
          <w:p w:rsidR="00E05B3F" w:rsidRPr="00E20027" w:rsidRDefault="00E05B3F" w:rsidP="00076EB5">
            <w:pPr>
              <w:spacing w:after="0" w:line="240" w:lineRule="auto"/>
              <w:rPr>
                <w:rFonts w:ascii="Times New Roman" w:hAnsi="Times New Roman" w:cs="Times New Roman"/>
              </w:rPr>
            </w:pPr>
            <w:r w:rsidRPr="00E20027">
              <w:rPr>
                <w:rFonts w:ascii="Times New Roman" w:hAnsi="Times New Roman" w:cs="Times New Roman"/>
              </w:rPr>
              <w:t>-</w:t>
            </w:r>
          </w:p>
        </w:tc>
        <w:tc>
          <w:tcPr>
            <w:tcW w:w="2143" w:type="dxa"/>
            <w:tcBorders>
              <w:top w:val="single" w:sz="4" w:space="0" w:color="auto"/>
              <w:left w:val="single" w:sz="4" w:space="0" w:color="auto"/>
              <w:bottom w:val="single" w:sz="4" w:space="0" w:color="auto"/>
              <w:right w:val="single" w:sz="4" w:space="0" w:color="auto"/>
            </w:tcBorders>
            <w:shd w:val="clear" w:color="auto" w:fill="FFFFFF"/>
            <w:vAlign w:val="bottom"/>
          </w:tcPr>
          <w:p w:rsidR="00E05B3F" w:rsidRPr="00E20027" w:rsidRDefault="00E05B3F" w:rsidP="00076EB5">
            <w:pPr>
              <w:spacing w:after="0" w:line="240" w:lineRule="auto"/>
              <w:rPr>
                <w:rFonts w:ascii="Times New Roman" w:hAnsi="Times New Roman" w:cs="Times New Roman"/>
              </w:rPr>
            </w:pPr>
            <w:r w:rsidRPr="00E20027">
              <w:rPr>
                <w:rFonts w:ascii="Times New Roman" w:hAnsi="Times New Roman" w:cs="Times New Roman"/>
              </w:rPr>
              <w:t>Внесение сведений о</w:t>
            </w:r>
          </w:p>
          <w:p w:rsidR="00E05B3F" w:rsidRPr="00E20027" w:rsidRDefault="00E05B3F" w:rsidP="00E05B3F">
            <w:pPr>
              <w:spacing w:after="0" w:line="240" w:lineRule="auto"/>
              <w:rPr>
                <w:rFonts w:ascii="Times New Roman" w:hAnsi="Times New Roman" w:cs="Times New Roman"/>
              </w:rPr>
            </w:pPr>
            <w:r w:rsidRPr="00E20027">
              <w:rPr>
                <w:rFonts w:ascii="Times New Roman" w:hAnsi="Times New Roman" w:cs="Times New Roman"/>
              </w:rPr>
              <w:t>конечном результате</w:t>
            </w:r>
          </w:p>
          <w:p w:rsidR="00E05B3F" w:rsidRPr="00E20027" w:rsidRDefault="00E05B3F" w:rsidP="00E05B3F">
            <w:pPr>
              <w:spacing w:after="0" w:line="240" w:lineRule="auto"/>
              <w:rPr>
                <w:rFonts w:ascii="Times New Roman" w:hAnsi="Times New Roman" w:cs="Times New Roman"/>
              </w:rPr>
            </w:pPr>
            <w:r w:rsidRPr="00E20027">
              <w:rPr>
                <w:rFonts w:ascii="Times New Roman" w:hAnsi="Times New Roman" w:cs="Times New Roman"/>
              </w:rPr>
              <w:t>предоставления</w:t>
            </w:r>
          </w:p>
          <w:p w:rsidR="00E05B3F" w:rsidRPr="00E20027" w:rsidRDefault="00E05B3F" w:rsidP="00E05B3F">
            <w:pPr>
              <w:spacing w:after="0" w:line="240" w:lineRule="auto"/>
              <w:rPr>
                <w:rFonts w:ascii="Times New Roman" w:hAnsi="Times New Roman" w:cs="Times New Roman"/>
              </w:rPr>
            </w:pPr>
            <w:r w:rsidRPr="00E20027">
              <w:rPr>
                <w:rFonts w:ascii="Times New Roman" w:hAnsi="Times New Roman" w:cs="Times New Roman"/>
              </w:rPr>
              <w:t>муниципальной</w:t>
            </w:r>
          </w:p>
          <w:p w:rsidR="00E05B3F" w:rsidRPr="00E20027" w:rsidRDefault="00E05B3F" w:rsidP="002C45BF">
            <w:pPr>
              <w:spacing w:line="240" w:lineRule="auto"/>
              <w:rPr>
                <w:rFonts w:ascii="Times New Roman" w:hAnsi="Times New Roman" w:cs="Times New Roman"/>
              </w:rPr>
            </w:pPr>
            <w:r w:rsidRPr="00E20027">
              <w:rPr>
                <w:rFonts w:ascii="Times New Roman" w:hAnsi="Times New Roman" w:cs="Times New Roman"/>
              </w:rPr>
              <w:t>услуги</w:t>
            </w:r>
          </w:p>
        </w:tc>
      </w:tr>
      <w:tr w:rsidR="00E05B3F" w:rsidRPr="00E20027" w:rsidTr="00E05B3F">
        <w:trPr>
          <w:trHeight w:val="4389"/>
          <w:jc w:val="center"/>
        </w:trPr>
        <w:tc>
          <w:tcPr>
            <w:tcW w:w="2080" w:type="dxa"/>
            <w:vMerge/>
            <w:tcBorders>
              <w:left w:val="single" w:sz="4" w:space="0" w:color="auto"/>
            </w:tcBorders>
            <w:shd w:val="clear" w:color="auto" w:fill="FFFFFF"/>
          </w:tcPr>
          <w:p w:rsidR="00E05B3F" w:rsidRPr="00E20027" w:rsidRDefault="00E05B3F" w:rsidP="00D554D0">
            <w:pPr>
              <w:spacing w:after="0" w:line="240" w:lineRule="auto"/>
              <w:rPr>
                <w:rFonts w:ascii="Times New Roman" w:hAnsi="Times New Roman" w:cs="Times New Roman"/>
              </w:rPr>
            </w:pPr>
          </w:p>
        </w:tc>
        <w:tc>
          <w:tcPr>
            <w:tcW w:w="3070" w:type="dxa"/>
            <w:tcBorders>
              <w:top w:val="single" w:sz="4" w:space="0" w:color="auto"/>
              <w:left w:val="single" w:sz="4" w:space="0" w:color="auto"/>
            </w:tcBorders>
            <w:shd w:val="clear" w:color="auto" w:fill="FFFFFF"/>
            <w:vAlign w:val="bottom"/>
          </w:tcPr>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Направление в</w:t>
            </w:r>
          </w:p>
          <w:p w:rsidR="00E05B3F" w:rsidRPr="00E20027" w:rsidRDefault="00E05B3F" w:rsidP="00E05B3F">
            <w:pPr>
              <w:spacing w:after="0" w:line="240" w:lineRule="auto"/>
              <w:rPr>
                <w:rFonts w:ascii="Times New Roman" w:hAnsi="Times New Roman" w:cs="Times New Roman"/>
              </w:rPr>
            </w:pPr>
            <w:r w:rsidRPr="00E20027">
              <w:rPr>
                <w:rFonts w:ascii="Times New Roman" w:hAnsi="Times New Roman" w:cs="Times New Roman"/>
              </w:rPr>
              <w:t>многофункциональный центр</w:t>
            </w:r>
          </w:p>
          <w:p w:rsidR="00E05B3F" w:rsidRPr="00E20027" w:rsidRDefault="00E05B3F" w:rsidP="00E05B3F">
            <w:pPr>
              <w:spacing w:after="0" w:line="240" w:lineRule="auto"/>
              <w:rPr>
                <w:rFonts w:ascii="Times New Roman" w:hAnsi="Times New Roman" w:cs="Times New Roman"/>
              </w:rPr>
            </w:pPr>
            <w:r w:rsidRPr="00E20027">
              <w:rPr>
                <w:rFonts w:ascii="Times New Roman" w:hAnsi="Times New Roman" w:cs="Times New Roman"/>
              </w:rPr>
              <w:t>результата муниципальной</w:t>
            </w:r>
          </w:p>
          <w:p w:rsidR="00E05B3F" w:rsidRPr="00E20027" w:rsidRDefault="00E05B3F" w:rsidP="00E05B3F">
            <w:pPr>
              <w:spacing w:after="0" w:line="240" w:lineRule="auto"/>
              <w:rPr>
                <w:rFonts w:ascii="Times New Roman" w:hAnsi="Times New Roman" w:cs="Times New Roman"/>
              </w:rPr>
            </w:pPr>
            <w:r w:rsidRPr="00E20027">
              <w:rPr>
                <w:rFonts w:ascii="Times New Roman" w:hAnsi="Times New Roman" w:cs="Times New Roman"/>
              </w:rPr>
              <w:t>услуги, указанного в пункте 2.</w:t>
            </w:r>
            <w:r w:rsidR="00175A7C">
              <w:rPr>
                <w:rFonts w:ascii="Times New Roman" w:hAnsi="Times New Roman" w:cs="Times New Roman"/>
              </w:rPr>
              <w:t>3.</w:t>
            </w:r>
          </w:p>
          <w:p w:rsidR="00E05B3F" w:rsidRPr="00E20027" w:rsidRDefault="00E05B3F" w:rsidP="00E05B3F">
            <w:pPr>
              <w:spacing w:after="0" w:line="240" w:lineRule="auto"/>
              <w:rPr>
                <w:rFonts w:ascii="Times New Roman" w:hAnsi="Times New Roman" w:cs="Times New Roman"/>
              </w:rPr>
            </w:pPr>
            <w:r w:rsidRPr="00E20027">
              <w:rPr>
                <w:rFonts w:ascii="Times New Roman" w:hAnsi="Times New Roman" w:cs="Times New Roman"/>
              </w:rPr>
              <w:t>Административного регламента,</w:t>
            </w:r>
          </w:p>
          <w:p w:rsidR="00E05B3F" w:rsidRPr="00E20027" w:rsidRDefault="00E05B3F" w:rsidP="00E05B3F">
            <w:pPr>
              <w:spacing w:after="0" w:line="240" w:lineRule="auto"/>
              <w:rPr>
                <w:rFonts w:ascii="Times New Roman" w:hAnsi="Times New Roman" w:cs="Times New Roman"/>
              </w:rPr>
            </w:pPr>
            <w:r w:rsidRPr="00E20027">
              <w:rPr>
                <w:rFonts w:ascii="Times New Roman" w:hAnsi="Times New Roman" w:cs="Times New Roman"/>
              </w:rPr>
              <w:t>в форме электронного документа,</w:t>
            </w:r>
          </w:p>
          <w:p w:rsidR="00E05B3F" w:rsidRPr="00E20027" w:rsidRDefault="00E05B3F" w:rsidP="00E05B3F">
            <w:pPr>
              <w:spacing w:after="0" w:line="240" w:lineRule="auto"/>
              <w:rPr>
                <w:rFonts w:ascii="Times New Roman" w:hAnsi="Times New Roman" w:cs="Times New Roman"/>
              </w:rPr>
            </w:pPr>
            <w:r w:rsidRPr="00E20027">
              <w:rPr>
                <w:rFonts w:ascii="Times New Roman" w:hAnsi="Times New Roman" w:cs="Times New Roman"/>
              </w:rPr>
              <w:t>подписанного усиленной</w:t>
            </w:r>
          </w:p>
          <w:p w:rsidR="00E05B3F" w:rsidRPr="00E20027" w:rsidRDefault="00E05B3F" w:rsidP="00E05B3F">
            <w:pPr>
              <w:spacing w:after="0" w:line="240" w:lineRule="auto"/>
              <w:rPr>
                <w:rFonts w:ascii="Times New Roman" w:hAnsi="Times New Roman" w:cs="Times New Roman"/>
              </w:rPr>
            </w:pPr>
            <w:r w:rsidRPr="00E20027">
              <w:rPr>
                <w:rFonts w:ascii="Times New Roman" w:hAnsi="Times New Roman" w:cs="Times New Roman"/>
              </w:rPr>
              <w:t>квалифицированной электронной</w:t>
            </w:r>
          </w:p>
          <w:p w:rsidR="00E05B3F" w:rsidRPr="00E20027" w:rsidRDefault="00E05B3F" w:rsidP="00E05B3F">
            <w:pPr>
              <w:spacing w:after="0" w:line="240" w:lineRule="auto"/>
              <w:rPr>
                <w:rFonts w:ascii="Times New Roman" w:hAnsi="Times New Roman" w:cs="Times New Roman"/>
              </w:rPr>
            </w:pPr>
            <w:r w:rsidRPr="00E20027">
              <w:rPr>
                <w:rFonts w:ascii="Times New Roman" w:hAnsi="Times New Roman" w:cs="Times New Roman"/>
              </w:rPr>
              <w:t>подписью уполномоченного</w:t>
            </w:r>
          </w:p>
          <w:p w:rsidR="00E05B3F" w:rsidRPr="00E20027" w:rsidRDefault="00E05B3F" w:rsidP="00E05B3F">
            <w:pPr>
              <w:spacing w:after="0" w:line="240" w:lineRule="auto"/>
              <w:rPr>
                <w:rFonts w:ascii="Times New Roman" w:hAnsi="Times New Roman" w:cs="Times New Roman"/>
              </w:rPr>
            </w:pPr>
            <w:r w:rsidRPr="00E20027">
              <w:rPr>
                <w:rFonts w:ascii="Times New Roman" w:hAnsi="Times New Roman" w:cs="Times New Roman"/>
              </w:rPr>
              <w:t>должностного лица</w:t>
            </w:r>
          </w:p>
          <w:p w:rsidR="00E05B3F" w:rsidRPr="00E20027" w:rsidRDefault="00E05B3F" w:rsidP="002C45BF">
            <w:pPr>
              <w:spacing w:line="240" w:lineRule="auto"/>
              <w:rPr>
                <w:rFonts w:ascii="Times New Roman" w:hAnsi="Times New Roman" w:cs="Times New Roman"/>
              </w:rPr>
            </w:pPr>
            <w:r w:rsidRPr="00E20027">
              <w:rPr>
                <w:rFonts w:ascii="Times New Roman" w:hAnsi="Times New Roman" w:cs="Times New Roman"/>
              </w:rPr>
              <w:t>Уполномоченного органа</w:t>
            </w:r>
          </w:p>
        </w:tc>
        <w:tc>
          <w:tcPr>
            <w:tcW w:w="1608" w:type="dxa"/>
            <w:tcBorders>
              <w:top w:val="single" w:sz="4" w:space="0" w:color="auto"/>
              <w:left w:val="single" w:sz="4" w:space="0" w:color="auto"/>
            </w:tcBorders>
            <w:shd w:val="clear" w:color="auto" w:fill="FFFFFF"/>
            <w:vAlign w:val="bottom"/>
          </w:tcPr>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В сроки, установленные</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соглашением</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о</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взаимодействии между</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Уполномоченным органом</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и</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многофункциональным</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центром</w:t>
            </w:r>
          </w:p>
        </w:tc>
        <w:tc>
          <w:tcPr>
            <w:tcW w:w="2126" w:type="dxa"/>
            <w:tcBorders>
              <w:top w:val="single" w:sz="4" w:space="0" w:color="auto"/>
              <w:left w:val="single" w:sz="4" w:space="0" w:color="auto"/>
            </w:tcBorders>
            <w:shd w:val="clear" w:color="auto" w:fill="FFFFFF"/>
            <w:vAlign w:val="bottom"/>
          </w:tcPr>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Должностное лицо</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Уполномоченного</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органа,</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ответственное за</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предоставление</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государственной</w:t>
            </w:r>
          </w:p>
          <w:p w:rsidR="00E05B3F" w:rsidRPr="00E20027" w:rsidRDefault="00E05B3F" w:rsidP="002C45BF">
            <w:pPr>
              <w:spacing w:line="240" w:lineRule="auto"/>
              <w:rPr>
                <w:rFonts w:ascii="Times New Roman" w:hAnsi="Times New Roman" w:cs="Times New Roman"/>
              </w:rPr>
            </w:pPr>
            <w:r w:rsidRPr="00E20027">
              <w:rPr>
                <w:rFonts w:ascii="Times New Roman" w:hAnsi="Times New Roman" w:cs="Times New Roman"/>
              </w:rPr>
              <w:t>услуги</w:t>
            </w:r>
          </w:p>
        </w:tc>
        <w:tc>
          <w:tcPr>
            <w:tcW w:w="1984" w:type="dxa"/>
            <w:tcBorders>
              <w:top w:val="single" w:sz="4" w:space="0" w:color="auto"/>
              <w:left w:val="single" w:sz="4" w:space="0" w:color="auto"/>
            </w:tcBorders>
            <w:shd w:val="clear" w:color="auto" w:fill="FFFFFF"/>
            <w:vAlign w:val="bottom"/>
          </w:tcPr>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Уполномоченный</w:t>
            </w:r>
          </w:p>
          <w:p w:rsidR="00E05B3F" w:rsidRPr="00E20027" w:rsidRDefault="00E05B3F" w:rsidP="002C45BF">
            <w:pPr>
              <w:spacing w:line="240" w:lineRule="auto"/>
              <w:rPr>
                <w:rFonts w:ascii="Times New Roman" w:hAnsi="Times New Roman" w:cs="Times New Roman"/>
              </w:rPr>
            </w:pPr>
            <w:r w:rsidRPr="00E20027">
              <w:rPr>
                <w:rFonts w:ascii="Times New Roman" w:hAnsi="Times New Roman" w:cs="Times New Roman"/>
              </w:rPr>
              <w:t>орган) / АИС МФЦ</w:t>
            </w:r>
          </w:p>
        </w:tc>
        <w:tc>
          <w:tcPr>
            <w:tcW w:w="1653" w:type="dxa"/>
            <w:tcBorders>
              <w:top w:val="single" w:sz="4" w:space="0" w:color="auto"/>
              <w:left w:val="single" w:sz="4" w:space="0" w:color="auto"/>
            </w:tcBorders>
            <w:shd w:val="clear" w:color="auto" w:fill="FFFFFF"/>
            <w:vAlign w:val="bottom"/>
          </w:tcPr>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Указание</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заявителем в</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запросе</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способа выдачи</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результата</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муниципальной</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услуги в</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многофункцио</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нальном</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центре, а также</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подача запроса</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через</w:t>
            </w:r>
          </w:p>
          <w:p w:rsidR="00E05B3F" w:rsidRPr="00E20027" w:rsidRDefault="00E05B3F" w:rsidP="00D554D0">
            <w:pPr>
              <w:spacing w:line="240" w:lineRule="auto"/>
              <w:rPr>
                <w:rFonts w:ascii="Times New Roman" w:hAnsi="Times New Roman" w:cs="Times New Roman"/>
              </w:rPr>
            </w:pPr>
            <w:r w:rsidRPr="00E20027">
              <w:rPr>
                <w:rFonts w:ascii="Times New Roman" w:hAnsi="Times New Roman" w:cs="Times New Roman"/>
              </w:rPr>
              <w:t>многофункцио нальный центр</w:t>
            </w:r>
          </w:p>
        </w:tc>
        <w:tc>
          <w:tcPr>
            <w:tcW w:w="2143" w:type="dxa"/>
            <w:tcBorders>
              <w:top w:val="single" w:sz="4" w:space="0" w:color="auto"/>
              <w:left w:val="single" w:sz="4" w:space="0" w:color="auto"/>
              <w:right w:val="single" w:sz="4" w:space="0" w:color="auto"/>
            </w:tcBorders>
            <w:shd w:val="clear" w:color="auto" w:fill="FFFFFF"/>
            <w:vAlign w:val="bottom"/>
          </w:tcPr>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Выдача результата</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муниципальной</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услуги заявителю в</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форме бумажного</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документа,</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подтверждающего</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содержание</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электронного</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документа,</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заверенного печатью</w:t>
            </w:r>
          </w:p>
          <w:p w:rsidR="00E05B3F" w:rsidRPr="00E20027" w:rsidRDefault="00E05B3F" w:rsidP="00D554D0">
            <w:pPr>
              <w:spacing w:after="0" w:line="240" w:lineRule="auto"/>
              <w:rPr>
                <w:rFonts w:ascii="Times New Roman" w:hAnsi="Times New Roman" w:cs="Times New Roman"/>
              </w:rPr>
            </w:pPr>
            <w:r w:rsidRPr="00E20027">
              <w:rPr>
                <w:rFonts w:ascii="Times New Roman" w:hAnsi="Times New Roman" w:cs="Times New Roman"/>
              </w:rPr>
              <w:t>многофункционального центра;</w:t>
            </w:r>
          </w:p>
          <w:p w:rsidR="00E05B3F" w:rsidRPr="00E20027" w:rsidRDefault="00E05B3F" w:rsidP="00D554D0">
            <w:pPr>
              <w:spacing w:line="240" w:lineRule="auto"/>
              <w:rPr>
                <w:rFonts w:ascii="Times New Roman" w:hAnsi="Times New Roman" w:cs="Times New Roman"/>
              </w:rPr>
            </w:pPr>
            <w:r w:rsidRPr="00E20027">
              <w:rPr>
                <w:rFonts w:ascii="Times New Roman" w:hAnsi="Times New Roman" w:cs="Times New Roman"/>
              </w:rPr>
              <w:t>внесение сведений в ГИС о выдаче результата муниципальной услуги</w:t>
            </w:r>
          </w:p>
        </w:tc>
      </w:tr>
      <w:tr w:rsidR="00D554D0" w:rsidRPr="00E20027" w:rsidTr="00E05B3F">
        <w:trPr>
          <w:trHeight w:hRule="exact" w:val="326"/>
          <w:jc w:val="center"/>
        </w:trPr>
        <w:tc>
          <w:tcPr>
            <w:tcW w:w="2080" w:type="dxa"/>
            <w:vMerge/>
            <w:tcBorders>
              <w:left w:val="single" w:sz="4" w:space="0" w:color="auto"/>
            </w:tcBorders>
            <w:shd w:val="clear" w:color="auto" w:fill="FFFFFF"/>
          </w:tcPr>
          <w:p w:rsidR="00D554D0" w:rsidRPr="00E20027" w:rsidRDefault="00D554D0" w:rsidP="002C45BF">
            <w:pPr>
              <w:spacing w:after="0" w:line="240" w:lineRule="auto"/>
              <w:rPr>
                <w:rFonts w:ascii="Times New Roman" w:hAnsi="Times New Roman" w:cs="Times New Roman"/>
              </w:rPr>
            </w:pPr>
          </w:p>
        </w:tc>
        <w:tc>
          <w:tcPr>
            <w:tcW w:w="3070" w:type="dxa"/>
            <w:tcBorders>
              <w:top w:val="single" w:sz="4" w:space="0" w:color="auto"/>
              <w:left w:val="single" w:sz="4" w:space="0" w:color="auto"/>
            </w:tcBorders>
            <w:shd w:val="clear" w:color="auto" w:fill="FFFFFF"/>
            <w:vAlign w:val="bottom"/>
          </w:tcPr>
          <w:p w:rsidR="00D554D0" w:rsidRPr="00E20027" w:rsidRDefault="00D554D0" w:rsidP="002C45BF">
            <w:pPr>
              <w:spacing w:after="0" w:line="240" w:lineRule="auto"/>
              <w:rPr>
                <w:rFonts w:ascii="Times New Roman" w:hAnsi="Times New Roman" w:cs="Times New Roman"/>
              </w:rPr>
            </w:pPr>
            <w:r w:rsidRPr="00E20027">
              <w:rPr>
                <w:rFonts w:ascii="Times New Roman" w:hAnsi="Times New Roman" w:cs="Times New Roman"/>
              </w:rPr>
              <w:t>Направление заявителю</w:t>
            </w:r>
          </w:p>
        </w:tc>
        <w:tc>
          <w:tcPr>
            <w:tcW w:w="1608" w:type="dxa"/>
            <w:vMerge w:val="restart"/>
            <w:tcBorders>
              <w:top w:val="single" w:sz="4" w:space="0" w:color="auto"/>
              <w:left w:val="single" w:sz="4" w:space="0" w:color="auto"/>
            </w:tcBorders>
            <w:shd w:val="clear" w:color="auto" w:fill="FFFFFF"/>
            <w:vAlign w:val="bottom"/>
          </w:tcPr>
          <w:p w:rsidR="00D554D0" w:rsidRPr="00E20027" w:rsidRDefault="00D554D0" w:rsidP="002C45BF">
            <w:pPr>
              <w:spacing w:after="0" w:line="240" w:lineRule="auto"/>
              <w:rPr>
                <w:rFonts w:ascii="Times New Roman" w:hAnsi="Times New Roman" w:cs="Times New Roman"/>
              </w:rPr>
            </w:pPr>
            <w:r w:rsidRPr="00E20027">
              <w:rPr>
                <w:rFonts w:ascii="Times New Roman" w:hAnsi="Times New Roman" w:cs="Times New Roman"/>
              </w:rPr>
              <w:t>В день</w:t>
            </w:r>
          </w:p>
          <w:p w:rsidR="00D554D0" w:rsidRPr="00E20027" w:rsidRDefault="00D554D0" w:rsidP="002C45BF">
            <w:pPr>
              <w:spacing w:after="0" w:line="240" w:lineRule="auto"/>
              <w:rPr>
                <w:rFonts w:ascii="Times New Roman" w:hAnsi="Times New Roman" w:cs="Times New Roman"/>
              </w:rPr>
            </w:pPr>
            <w:r w:rsidRPr="00E20027">
              <w:rPr>
                <w:rFonts w:ascii="Times New Roman" w:hAnsi="Times New Roman" w:cs="Times New Roman"/>
              </w:rPr>
              <w:t>регистрации</w:t>
            </w:r>
          </w:p>
          <w:p w:rsidR="00D554D0" w:rsidRPr="00E20027" w:rsidRDefault="00D554D0" w:rsidP="002C45BF">
            <w:pPr>
              <w:spacing w:after="0" w:line="240" w:lineRule="auto"/>
              <w:rPr>
                <w:rFonts w:ascii="Times New Roman" w:hAnsi="Times New Roman" w:cs="Times New Roman"/>
              </w:rPr>
            </w:pPr>
            <w:r w:rsidRPr="00E20027">
              <w:rPr>
                <w:rFonts w:ascii="Times New Roman" w:hAnsi="Times New Roman" w:cs="Times New Roman"/>
              </w:rPr>
              <w:t>результата</w:t>
            </w:r>
          </w:p>
          <w:p w:rsidR="00D554D0" w:rsidRPr="00E20027" w:rsidRDefault="00D554D0" w:rsidP="002C45BF">
            <w:pPr>
              <w:spacing w:after="0" w:line="240" w:lineRule="auto"/>
            </w:pPr>
            <w:r w:rsidRPr="00E20027">
              <w:rPr>
                <w:rFonts w:ascii="Times New Roman" w:hAnsi="Times New Roman" w:cs="Times New Roman"/>
              </w:rPr>
              <w:t>предоставления муниципальной услуги</w:t>
            </w:r>
          </w:p>
        </w:tc>
        <w:tc>
          <w:tcPr>
            <w:tcW w:w="2126" w:type="dxa"/>
            <w:vMerge w:val="restart"/>
            <w:tcBorders>
              <w:top w:val="single" w:sz="4" w:space="0" w:color="auto"/>
              <w:left w:val="single" w:sz="4" w:space="0" w:color="auto"/>
            </w:tcBorders>
            <w:shd w:val="clear" w:color="auto" w:fill="FFFFFF"/>
            <w:vAlign w:val="bottom"/>
          </w:tcPr>
          <w:p w:rsidR="00D554D0" w:rsidRPr="00E20027" w:rsidRDefault="00D554D0" w:rsidP="002C45BF">
            <w:pPr>
              <w:spacing w:after="0" w:line="240" w:lineRule="auto"/>
              <w:rPr>
                <w:rFonts w:ascii="Times New Roman" w:hAnsi="Times New Roman" w:cs="Times New Roman"/>
              </w:rPr>
            </w:pPr>
            <w:r w:rsidRPr="00E20027">
              <w:rPr>
                <w:rFonts w:ascii="Times New Roman" w:hAnsi="Times New Roman" w:cs="Times New Roman"/>
              </w:rPr>
              <w:t>Должностное лицо</w:t>
            </w:r>
          </w:p>
          <w:p w:rsidR="00D554D0" w:rsidRPr="00E20027" w:rsidRDefault="00D554D0" w:rsidP="002C45BF">
            <w:pPr>
              <w:spacing w:after="0" w:line="240" w:lineRule="auto"/>
              <w:rPr>
                <w:rFonts w:ascii="Times New Roman" w:hAnsi="Times New Roman" w:cs="Times New Roman"/>
              </w:rPr>
            </w:pPr>
            <w:r w:rsidRPr="00E20027">
              <w:rPr>
                <w:rFonts w:ascii="Times New Roman" w:hAnsi="Times New Roman" w:cs="Times New Roman"/>
              </w:rPr>
              <w:t>Уполномоченного</w:t>
            </w:r>
          </w:p>
          <w:p w:rsidR="00D554D0" w:rsidRPr="00E20027" w:rsidRDefault="00D554D0" w:rsidP="002C45BF">
            <w:pPr>
              <w:spacing w:after="0" w:line="240" w:lineRule="auto"/>
              <w:rPr>
                <w:rFonts w:ascii="Times New Roman" w:hAnsi="Times New Roman" w:cs="Times New Roman"/>
              </w:rPr>
            </w:pPr>
            <w:r w:rsidRPr="00E20027">
              <w:rPr>
                <w:rFonts w:ascii="Times New Roman" w:hAnsi="Times New Roman" w:cs="Times New Roman"/>
              </w:rPr>
              <w:t>органа,</w:t>
            </w:r>
          </w:p>
          <w:p w:rsidR="00D554D0" w:rsidRPr="00E20027" w:rsidRDefault="00D554D0" w:rsidP="002C45BF">
            <w:pPr>
              <w:spacing w:after="0" w:line="240" w:lineRule="auto"/>
              <w:rPr>
                <w:rFonts w:ascii="Times New Roman" w:hAnsi="Times New Roman" w:cs="Times New Roman"/>
              </w:rPr>
            </w:pPr>
            <w:r w:rsidRPr="00E20027">
              <w:rPr>
                <w:rFonts w:ascii="Times New Roman" w:hAnsi="Times New Roman" w:cs="Times New Roman"/>
              </w:rPr>
              <w:t>ответственное за</w:t>
            </w:r>
          </w:p>
          <w:p w:rsidR="00D554D0" w:rsidRPr="00E20027" w:rsidRDefault="00D554D0" w:rsidP="002C45BF">
            <w:pPr>
              <w:spacing w:after="0" w:line="240" w:lineRule="auto"/>
              <w:rPr>
                <w:rFonts w:ascii="Times New Roman" w:hAnsi="Times New Roman" w:cs="Times New Roman"/>
              </w:rPr>
            </w:pPr>
            <w:r w:rsidRPr="00E20027">
              <w:rPr>
                <w:rFonts w:ascii="Times New Roman" w:hAnsi="Times New Roman" w:cs="Times New Roman"/>
              </w:rPr>
              <w:t>предоставление</w:t>
            </w:r>
          </w:p>
          <w:p w:rsidR="00D554D0" w:rsidRPr="00E20027" w:rsidRDefault="00D554D0" w:rsidP="002C45BF">
            <w:pPr>
              <w:spacing w:after="0" w:line="240" w:lineRule="auto"/>
              <w:rPr>
                <w:rFonts w:ascii="Times New Roman" w:hAnsi="Times New Roman" w:cs="Times New Roman"/>
              </w:rPr>
            </w:pPr>
            <w:r w:rsidRPr="00E20027">
              <w:rPr>
                <w:rFonts w:ascii="Times New Roman" w:hAnsi="Times New Roman" w:cs="Times New Roman"/>
              </w:rPr>
              <w:t>государственной</w:t>
            </w:r>
          </w:p>
          <w:p w:rsidR="00D554D0" w:rsidRPr="00E20027" w:rsidRDefault="00D554D0" w:rsidP="002C45BF">
            <w:pPr>
              <w:spacing w:after="0" w:line="240" w:lineRule="auto"/>
              <w:rPr>
                <w:rFonts w:ascii="Times New Roman" w:hAnsi="Times New Roman" w:cs="Times New Roman"/>
              </w:rPr>
            </w:pPr>
            <w:r w:rsidRPr="00E20027">
              <w:rPr>
                <w:rFonts w:ascii="Times New Roman" w:hAnsi="Times New Roman" w:cs="Times New Roman"/>
              </w:rPr>
              <w:t>услуги</w:t>
            </w:r>
          </w:p>
        </w:tc>
        <w:tc>
          <w:tcPr>
            <w:tcW w:w="1984" w:type="dxa"/>
            <w:vMerge w:val="restart"/>
            <w:tcBorders>
              <w:top w:val="single" w:sz="4" w:space="0" w:color="auto"/>
              <w:left w:val="single" w:sz="4" w:space="0" w:color="auto"/>
            </w:tcBorders>
            <w:shd w:val="clear" w:color="auto" w:fill="FFFFFF"/>
            <w:vAlign w:val="bottom"/>
          </w:tcPr>
          <w:p w:rsidR="00D554D0" w:rsidRPr="00E20027" w:rsidRDefault="00D554D0" w:rsidP="002C45BF">
            <w:pPr>
              <w:spacing w:after="0" w:line="240" w:lineRule="auto"/>
              <w:rPr>
                <w:rFonts w:ascii="Times New Roman" w:hAnsi="Times New Roman" w:cs="Times New Roman"/>
              </w:rPr>
            </w:pPr>
            <w:r w:rsidRPr="00E20027">
              <w:rPr>
                <w:rFonts w:ascii="Times New Roman" w:hAnsi="Times New Roman" w:cs="Times New Roman"/>
              </w:rPr>
              <w:t>ГИС</w:t>
            </w:r>
          </w:p>
        </w:tc>
        <w:tc>
          <w:tcPr>
            <w:tcW w:w="1653" w:type="dxa"/>
            <w:vMerge w:val="restart"/>
            <w:tcBorders>
              <w:top w:val="single" w:sz="4" w:space="0" w:color="auto"/>
              <w:left w:val="single" w:sz="4" w:space="0" w:color="auto"/>
            </w:tcBorders>
            <w:shd w:val="clear" w:color="auto" w:fill="FFFFFF"/>
          </w:tcPr>
          <w:p w:rsidR="00D554D0" w:rsidRPr="00E20027" w:rsidRDefault="00D554D0" w:rsidP="002C45BF">
            <w:pPr>
              <w:spacing w:after="0" w:line="240" w:lineRule="auto"/>
              <w:rPr>
                <w:rFonts w:ascii="Times New Roman" w:hAnsi="Times New Roman" w:cs="Times New Roman"/>
              </w:rPr>
            </w:pPr>
          </w:p>
        </w:tc>
        <w:tc>
          <w:tcPr>
            <w:tcW w:w="2143" w:type="dxa"/>
            <w:tcBorders>
              <w:top w:val="single" w:sz="4" w:space="0" w:color="auto"/>
              <w:left w:val="single" w:sz="4" w:space="0" w:color="auto"/>
              <w:right w:val="single" w:sz="4" w:space="0" w:color="auto"/>
            </w:tcBorders>
            <w:shd w:val="clear" w:color="auto" w:fill="FFFFFF"/>
            <w:vAlign w:val="bottom"/>
          </w:tcPr>
          <w:p w:rsidR="00D554D0" w:rsidRPr="00E20027" w:rsidRDefault="00D554D0" w:rsidP="002C45BF">
            <w:pPr>
              <w:spacing w:after="0" w:line="240" w:lineRule="auto"/>
              <w:rPr>
                <w:rFonts w:ascii="Times New Roman" w:hAnsi="Times New Roman" w:cs="Times New Roman"/>
              </w:rPr>
            </w:pPr>
            <w:r w:rsidRPr="00E20027">
              <w:rPr>
                <w:rFonts w:ascii="Times New Roman" w:hAnsi="Times New Roman" w:cs="Times New Roman"/>
              </w:rPr>
              <w:t>Результат</w:t>
            </w:r>
          </w:p>
        </w:tc>
      </w:tr>
      <w:tr w:rsidR="00D554D0" w:rsidRPr="00E20027" w:rsidTr="00E05B3F">
        <w:trPr>
          <w:trHeight w:hRule="exact" w:val="278"/>
          <w:jc w:val="center"/>
        </w:trPr>
        <w:tc>
          <w:tcPr>
            <w:tcW w:w="2080" w:type="dxa"/>
            <w:vMerge/>
            <w:tcBorders>
              <w:left w:val="single" w:sz="4" w:space="0" w:color="auto"/>
            </w:tcBorders>
            <w:shd w:val="clear" w:color="auto" w:fill="FFFFFF"/>
          </w:tcPr>
          <w:p w:rsidR="00D554D0" w:rsidRPr="00E20027" w:rsidRDefault="00D554D0" w:rsidP="002C45BF">
            <w:pPr>
              <w:spacing w:after="0" w:line="240" w:lineRule="auto"/>
              <w:rPr>
                <w:rFonts w:ascii="Times New Roman" w:hAnsi="Times New Roman" w:cs="Times New Roman"/>
              </w:rPr>
            </w:pPr>
          </w:p>
        </w:tc>
        <w:tc>
          <w:tcPr>
            <w:tcW w:w="3070" w:type="dxa"/>
            <w:tcBorders>
              <w:left w:val="single" w:sz="4" w:space="0" w:color="auto"/>
            </w:tcBorders>
            <w:shd w:val="clear" w:color="auto" w:fill="FFFFFF"/>
          </w:tcPr>
          <w:p w:rsidR="00D554D0" w:rsidRPr="00E20027" w:rsidRDefault="00D554D0" w:rsidP="002C45BF">
            <w:pPr>
              <w:spacing w:line="240" w:lineRule="auto"/>
              <w:rPr>
                <w:rFonts w:ascii="Times New Roman" w:hAnsi="Times New Roman" w:cs="Times New Roman"/>
              </w:rPr>
            </w:pPr>
            <w:r w:rsidRPr="00E20027">
              <w:rPr>
                <w:rFonts w:ascii="Times New Roman" w:hAnsi="Times New Roman" w:cs="Times New Roman"/>
              </w:rPr>
              <w:t>результата предоставления</w:t>
            </w:r>
          </w:p>
        </w:tc>
        <w:tc>
          <w:tcPr>
            <w:tcW w:w="1608" w:type="dxa"/>
            <w:vMerge/>
            <w:tcBorders>
              <w:left w:val="single" w:sz="4" w:space="0" w:color="auto"/>
            </w:tcBorders>
            <w:shd w:val="clear" w:color="auto" w:fill="FFFFFF"/>
          </w:tcPr>
          <w:p w:rsidR="00D554D0" w:rsidRPr="00E20027" w:rsidRDefault="00D554D0" w:rsidP="002C45BF">
            <w:pPr>
              <w:spacing w:line="240" w:lineRule="auto"/>
              <w:rPr>
                <w:rFonts w:ascii="Times New Roman" w:hAnsi="Times New Roman" w:cs="Times New Roman"/>
              </w:rPr>
            </w:pPr>
          </w:p>
        </w:tc>
        <w:tc>
          <w:tcPr>
            <w:tcW w:w="2126" w:type="dxa"/>
            <w:vMerge/>
            <w:tcBorders>
              <w:left w:val="single" w:sz="4" w:space="0" w:color="auto"/>
            </w:tcBorders>
            <w:shd w:val="clear" w:color="auto" w:fill="FFFFFF"/>
          </w:tcPr>
          <w:p w:rsidR="00D554D0" w:rsidRPr="00E20027" w:rsidRDefault="00D554D0" w:rsidP="002C45BF">
            <w:pPr>
              <w:spacing w:line="240" w:lineRule="auto"/>
              <w:rPr>
                <w:rFonts w:ascii="Times New Roman" w:hAnsi="Times New Roman" w:cs="Times New Roman"/>
              </w:rPr>
            </w:pPr>
          </w:p>
        </w:tc>
        <w:tc>
          <w:tcPr>
            <w:tcW w:w="1984" w:type="dxa"/>
            <w:vMerge/>
            <w:tcBorders>
              <w:left w:val="single" w:sz="4" w:space="0" w:color="auto"/>
            </w:tcBorders>
            <w:shd w:val="clear" w:color="auto" w:fill="FFFFFF"/>
          </w:tcPr>
          <w:p w:rsidR="00D554D0" w:rsidRPr="00E20027" w:rsidRDefault="00D554D0" w:rsidP="002C45BF">
            <w:pPr>
              <w:spacing w:line="240" w:lineRule="auto"/>
              <w:rPr>
                <w:rFonts w:ascii="Times New Roman" w:hAnsi="Times New Roman" w:cs="Times New Roman"/>
              </w:rPr>
            </w:pPr>
          </w:p>
        </w:tc>
        <w:tc>
          <w:tcPr>
            <w:tcW w:w="1653" w:type="dxa"/>
            <w:vMerge/>
            <w:tcBorders>
              <w:left w:val="single" w:sz="4" w:space="0" w:color="auto"/>
            </w:tcBorders>
            <w:shd w:val="clear" w:color="auto" w:fill="FFFFFF"/>
          </w:tcPr>
          <w:p w:rsidR="00D554D0" w:rsidRPr="00E20027" w:rsidRDefault="00D554D0" w:rsidP="002C45BF">
            <w:pPr>
              <w:spacing w:line="240" w:lineRule="auto"/>
              <w:rPr>
                <w:rFonts w:ascii="Times New Roman" w:hAnsi="Times New Roman" w:cs="Times New Roman"/>
              </w:rPr>
            </w:pPr>
          </w:p>
        </w:tc>
        <w:tc>
          <w:tcPr>
            <w:tcW w:w="2143" w:type="dxa"/>
            <w:tcBorders>
              <w:left w:val="single" w:sz="4" w:space="0" w:color="auto"/>
              <w:right w:val="single" w:sz="4" w:space="0" w:color="auto"/>
            </w:tcBorders>
            <w:shd w:val="clear" w:color="auto" w:fill="FFFFFF"/>
          </w:tcPr>
          <w:p w:rsidR="00D554D0" w:rsidRPr="00E20027" w:rsidRDefault="00D554D0" w:rsidP="002C45BF">
            <w:pPr>
              <w:spacing w:line="240" w:lineRule="auto"/>
              <w:rPr>
                <w:rFonts w:ascii="Times New Roman" w:hAnsi="Times New Roman" w:cs="Times New Roman"/>
              </w:rPr>
            </w:pPr>
            <w:r w:rsidRPr="00E20027">
              <w:rPr>
                <w:rFonts w:ascii="Times New Roman" w:hAnsi="Times New Roman" w:cs="Times New Roman"/>
              </w:rPr>
              <w:t>муниципальной</w:t>
            </w:r>
          </w:p>
        </w:tc>
      </w:tr>
      <w:tr w:rsidR="00D554D0" w:rsidRPr="00E20027" w:rsidTr="00E05B3F">
        <w:trPr>
          <w:trHeight w:hRule="exact" w:val="274"/>
          <w:jc w:val="center"/>
        </w:trPr>
        <w:tc>
          <w:tcPr>
            <w:tcW w:w="2080" w:type="dxa"/>
            <w:vMerge/>
            <w:tcBorders>
              <w:left w:val="single" w:sz="4" w:space="0" w:color="auto"/>
            </w:tcBorders>
            <w:shd w:val="clear" w:color="auto" w:fill="FFFFFF"/>
          </w:tcPr>
          <w:p w:rsidR="00D554D0" w:rsidRPr="00E20027" w:rsidRDefault="00D554D0" w:rsidP="002C45BF">
            <w:pPr>
              <w:spacing w:line="240" w:lineRule="auto"/>
              <w:rPr>
                <w:rFonts w:ascii="Times New Roman" w:hAnsi="Times New Roman" w:cs="Times New Roman"/>
              </w:rPr>
            </w:pPr>
          </w:p>
        </w:tc>
        <w:tc>
          <w:tcPr>
            <w:tcW w:w="3070" w:type="dxa"/>
            <w:tcBorders>
              <w:left w:val="single" w:sz="4" w:space="0" w:color="auto"/>
            </w:tcBorders>
            <w:shd w:val="clear" w:color="auto" w:fill="FFFFFF"/>
          </w:tcPr>
          <w:p w:rsidR="00D554D0" w:rsidRPr="00E20027" w:rsidRDefault="00D554D0" w:rsidP="002C45BF">
            <w:pPr>
              <w:spacing w:line="240" w:lineRule="auto"/>
              <w:rPr>
                <w:rFonts w:ascii="Times New Roman" w:hAnsi="Times New Roman" w:cs="Times New Roman"/>
              </w:rPr>
            </w:pPr>
            <w:r w:rsidRPr="00E20027">
              <w:rPr>
                <w:rFonts w:ascii="Times New Roman" w:hAnsi="Times New Roman" w:cs="Times New Roman"/>
              </w:rPr>
              <w:t>муниципальной услуги в личный</w:t>
            </w:r>
          </w:p>
        </w:tc>
        <w:tc>
          <w:tcPr>
            <w:tcW w:w="1608" w:type="dxa"/>
            <w:vMerge/>
            <w:tcBorders>
              <w:left w:val="single" w:sz="4" w:space="0" w:color="auto"/>
            </w:tcBorders>
            <w:shd w:val="clear" w:color="auto" w:fill="FFFFFF"/>
          </w:tcPr>
          <w:p w:rsidR="00D554D0" w:rsidRPr="00E20027" w:rsidRDefault="00D554D0" w:rsidP="002C45BF">
            <w:pPr>
              <w:spacing w:line="240" w:lineRule="auto"/>
              <w:rPr>
                <w:rFonts w:ascii="Times New Roman" w:hAnsi="Times New Roman" w:cs="Times New Roman"/>
              </w:rPr>
            </w:pPr>
          </w:p>
        </w:tc>
        <w:tc>
          <w:tcPr>
            <w:tcW w:w="2126" w:type="dxa"/>
            <w:vMerge/>
            <w:tcBorders>
              <w:left w:val="single" w:sz="4" w:space="0" w:color="auto"/>
            </w:tcBorders>
            <w:shd w:val="clear" w:color="auto" w:fill="FFFFFF"/>
          </w:tcPr>
          <w:p w:rsidR="00D554D0" w:rsidRPr="00E20027" w:rsidRDefault="00D554D0" w:rsidP="002C45BF">
            <w:pPr>
              <w:spacing w:line="240" w:lineRule="auto"/>
              <w:rPr>
                <w:rFonts w:ascii="Times New Roman" w:hAnsi="Times New Roman" w:cs="Times New Roman"/>
              </w:rPr>
            </w:pPr>
          </w:p>
        </w:tc>
        <w:tc>
          <w:tcPr>
            <w:tcW w:w="1984" w:type="dxa"/>
            <w:vMerge/>
            <w:tcBorders>
              <w:left w:val="single" w:sz="4" w:space="0" w:color="auto"/>
            </w:tcBorders>
            <w:shd w:val="clear" w:color="auto" w:fill="FFFFFF"/>
          </w:tcPr>
          <w:p w:rsidR="00D554D0" w:rsidRPr="00E20027" w:rsidRDefault="00D554D0" w:rsidP="002C45BF">
            <w:pPr>
              <w:spacing w:line="240" w:lineRule="auto"/>
              <w:rPr>
                <w:rFonts w:ascii="Times New Roman" w:hAnsi="Times New Roman" w:cs="Times New Roman"/>
              </w:rPr>
            </w:pPr>
          </w:p>
        </w:tc>
        <w:tc>
          <w:tcPr>
            <w:tcW w:w="1653" w:type="dxa"/>
            <w:vMerge/>
            <w:tcBorders>
              <w:left w:val="single" w:sz="4" w:space="0" w:color="auto"/>
            </w:tcBorders>
            <w:shd w:val="clear" w:color="auto" w:fill="FFFFFF"/>
          </w:tcPr>
          <w:p w:rsidR="00D554D0" w:rsidRPr="00E20027" w:rsidRDefault="00D554D0" w:rsidP="002C45BF">
            <w:pPr>
              <w:spacing w:line="240" w:lineRule="auto"/>
              <w:rPr>
                <w:rFonts w:ascii="Times New Roman" w:hAnsi="Times New Roman" w:cs="Times New Roman"/>
              </w:rPr>
            </w:pPr>
          </w:p>
        </w:tc>
        <w:tc>
          <w:tcPr>
            <w:tcW w:w="2143" w:type="dxa"/>
            <w:tcBorders>
              <w:left w:val="single" w:sz="4" w:space="0" w:color="auto"/>
              <w:right w:val="single" w:sz="4" w:space="0" w:color="auto"/>
            </w:tcBorders>
            <w:shd w:val="clear" w:color="auto" w:fill="FFFFFF"/>
          </w:tcPr>
          <w:p w:rsidR="00D554D0" w:rsidRPr="00E20027" w:rsidRDefault="00D554D0" w:rsidP="002C45BF">
            <w:pPr>
              <w:spacing w:line="240" w:lineRule="auto"/>
              <w:rPr>
                <w:rFonts w:ascii="Times New Roman" w:hAnsi="Times New Roman" w:cs="Times New Roman"/>
              </w:rPr>
            </w:pPr>
            <w:r w:rsidRPr="00E20027">
              <w:rPr>
                <w:rFonts w:ascii="Times New Roman" w:hAnsi="Times New Roman" w:cs="Times New Roman"/>
              </w:rPr>
              <w:t>услуги, направленный</w:t>
            </w:r>
          </w:p>
        </w:tc>
      </w:tr>
      <w:tr w:rsidR="00D554D0" w:rsidRPr="00E20027" w:rsidTr="00E05B3F">
        <w:trPr>
          <w:trHeight w:val="934"/>
          <w:jc w:val="center"/>
        </w:trPr>
        <w:tc>
          <w:tcPr>
            <w:tcW w:w="2080" w:type="dxa"/>
            <w:vMerge/>
            <w:tcBorders>
              <w:left w:val="single" w:sz="4" w:space="0" w:color="auto"/>
            </w:tcBorders>
            <w:shd w:val="clear" w:color="auto" w:fill="FFFFFF"/>
          </w:tcPr>
          <w:p w:rsidR="00D554D0" w:rsidRPr="00E20027" w:rsidRDefault="00D554D0" w:rsidP="002C45BF">
            <w:pPr>
              <w:spacing w:line="240" w:lineRule="auto"/>
              <w:rPr>
                <w:rFonts w:ascii="Times New Roman" w:hAnsi="Times New Roman" w:cs="Times New Roman"/>
              </w:rPr>
            </w:pPr>
          </w:p>
        </w:tc>
        <w:tc>
          <w:tcPr>
            <w:tcW w:w="3070" w:type="dxa"/>
            <w:tcBorders>
              <w:left w:val="single" w:sz="4" w:space="0" w:color="auto"/>
            </w:tcBorders>
            <w:shd w:val="clear" w:color="auto" w:fill="FFFFFF"/>
          </w:tcPr>
          <w:p w:rsidR="00D554D0" w:rsidRPr="00E20027" w:rsidRDefault="00D554D0" w:rsidP="002C45BF">
            <w:pPr>
              <w:spacing w:line="240" w:lineRule="auto"/>
              <w:rPr>
                <w:rFonts w:ascii="Times New Roman" w:hAnsi="Times New Roman" w:cs="Times New Roman"/>
              </w:rPr>
            </w:pPr>
            <w:r w:rsidRPr="00E20027">
              <w:rPr>
                <w:rFonts w:ascii="Times New Roman" w:hAnsi="Times New Roman" w:cs="Times New Roman"/>
              </w:rPr>
              <w:t>кабинет на ЕПГУ</w:t>
            </w:r>
          </w:p>
        </w:tc>
        <w:tc>
          <w:tcPr>
            <w:tcW w:w="1608" w:type="dxa"/>
            <w:vMerge/>
            <w:tcBorders>
              <w:left w:val="single" w:sz="4" w:space="0" w:color="auto"/>
            </w:tcBorders>
            <w:shd w:val="clear" w:color="auto" w:fill="FFFFFF"/>
          </w:tcPr>
          <w:p w:rsidR="00D554D0" w:rsidRPr="00E20027" w:rsidRDefault="00D554D0" w:rsidP="002C45BF">
            <w:pPr>
              <w:spacing w:line="240" w:lineRule="auto"/>
              <w:rPr>
                <w:rFonts w:ascii="Times New Roman" w:hAnsi="Times New Roman" w:cs="Times New Roman"/>
              </w:rPr>
            </w:pPr>
          </w:p>
        </w:tc>
        <w:tc>
          <w:tcPr>
            <w:tcW w:w="2126" w:type="dxa"/>
            <w:vMerge/>
            <w:tcBorders>
              <w:left w:val="single" w:sz="4" w:space="0" w:color="auto"/>
            </w:tcBorders>
            <w:shd w:val="clear" w:color="auto" w:fill="FFFFFF"/>
          </w:tcPr>
          <w:p w:rsidR="00D554D0" w:rsidRPr="00E20027" w:rsidRDefault="00D554D0" w:rsidP="002C45BF">
            <w:pPr>
              <w:spacing w:line="240" w:lineRule="auto"/>
              <w:rPr>
                <w:rFonts w:ascii="Times New Roman" w:hAnsi="Times New Roman" w:cs="Times New Roman"/>
              </w:rPr>
            </w:pPr>
          </w:p>
        </w:tc>
        <w:tc>
          <w:tcPr>
            <w:tcW w:w="1984" w:type="dxa"/>
            <w:vMerge/>
            <w:tcBorders>
              <w:left w:val="single" w:sz="4" w:space="0" w:color="auto"/>
            </w:tcBorders>
            <w:shd w:val="clear" w:color="auto" w:fill="FFFFFF"/>
          </w:tcPr>
          <w:p w:rsidR="00D554D0" w:rsidRPr="00E20027" w:rsidRDefault="00D554D0" w:rsidP="002C45BF">
            <w:pPr>
              <w:spacing w:line="240" w:lineRule="auto"/>
              <w:rPr>
                <w:rFonts w:ascii="Times New Roman" w:hAnsi="Times New Roman" w:cs="Times New Roman"/>
              </w:rPr>
            </w:pPr>
          </w:p>
        </w:tc>
        <w:tc>
          <w:tcPr>
            <w:tcW w:w="1653" w:type="dxa"/>
            <w:vMerge/>
            <w:tcBorders>
              <w:left w:val="single" w:sz="4" w:space="0" w:color="auto"/>
            </w:tcBorders>
            <w:shd w:val="clear" w:color="auto" w:fill="FFFFFF"/>
          </w:tcPr>
          <w:p w:rsidR="00D554D0" w:rsidRPr="00E20027" w:rsidRDefault="00D554D0" w:rsidP="002C45BF">
            <w:pPr>
              <w:spacing w:line="240" w:lineRule="auto"/>
              <w:rPr>
                <w:rFonts w:ascii="Times New Roman" w:hAnsi="Times New Roman" w:cs="Times New Roman"/>
              </w:rPr>
            </w:pPr>
          </w:p>
        </w:tc>
        <w:tc>
          <w:tcPr>
            <w:tcW w:w="2143" w:type="dxa"/>
            <w:tcBorders>
              <w:left w:val="single" w:sz="4" w:space="0" w:color="auto"/>
              <w:right w:val="single" w:sz="4" w:space="0" w:color="auto"/>
            </w:tcBorders>
            <w:shd w:val="clear" w:color="auto" w:fill="FFFFFF"/>
          </w:tcPr>
          <w:p w:rsidR="00D554D0" w:rsidRPr="00E20027" w:rsidRDefault="00D554D0" w:rsidP="00A859BD">
            <w:pPr>
              <w:spacing w:line="240" w:lineRule="auto"/>
              <w:rPr>
                <w:rFonts w:ascii="Times New Roman" w:hAnsi="Times New Roman" w:cs="Times New Roman"/>
              </w:rPr>
            </w:pPr>
            <w:r w:rsidRPr="00E20027">
              <w:rPr>
                <w:rFonts w:ascii="Times New Roman" w:hAnsi="Times New Roman" w:cs="Times New Roman"/>
              </w:rPr>
              <w:t>заявителю в кабинет на ЕПГУ</w:t>
            </w:r>
          </w:p>
        </w:tc>
      </w:tr>
      <w:tr w:rsidR="00634498" w:rsidRPr="00E20027" w:rsidTr="00E05B3F">
        <w:trPr>
          <w:trHeight w:hRule="exact" w:val="283"/>
          <w:jc w:val="center"/>
        </w:trPr>
        <w:tc>
          <w:tcPr>
            <w:tcW w:w="14664" w:type="dxa"/>
            <w:gridSpan w:val="7"/>
            <w:tcBorders>
              <w:top w:val="single" w:sz="4" w:space="0" w:color="auto"/>
              <w:left w:val="single" w:sz="4" w:space="0" w:color="auto"/>
              <w:right w:val="single" w:sz="4" w:space="0" w:color="auto"/>
            </w:tcBorders>
            <w:shd w:val="clear" w:color="auto" w:fill="FFFFFF"/>
            <w:vAlign w:val="bottom"/>
          </w:tcPr>
          <w:p w:rsidR="00634498" w:rsidRPr="00E20027" w:rsidRDefault="00634498" w:rsidP="002C45BF">
            <w:pPr>
              <w:spacing w:line="240" w:lineRule="auto"/>
              <w:jc w:val="center"/>
              <w:rPr>
                <w:rFonts w:ascii="Times New Roman" w:hAnsi="Times New Roman" w:cs="Times New Roman"/>
              </w:rPr>
            </w:pPr>
            <w:r w:rsidRPr="00E20027">
              <w:rPr>
                <w:rFonts w:ascii="Times New Roman" w:hAnsi="Times New Roman" w:cs="Times New Roman"/>
              </w:rPr>
              <w:t>6. Внесение результата муниципальной услуги в реестр решений</w:t>
            </w:r>
          </w:p>
        </w:tc>
      </w:tr>
      <w:tr w:rsidR="002C45BF" w:rsidRPr="00E20027" w:rsidTr="00E05B3F">
        <w:trPr>
          <w:trHeight w:hRule="exact" w:val="2566"/>
          <w:jc w:val="center"/>
        </w:trPr>
        <w:tc>
          <w:tcPr>
            <w:tcW w:w="2080" w:type="dxa"/>
            <w:tcBorders>
              <w:top w:val="single" w:sz="4" w:space="0" w:color="auto"/>
              <w:left w:val="single" w:sz="4" w:space="0" w:color="auto"/>
              <w:bottom w:val="single" w:sz="4" w:space="0" w:color="auto"/>
            </w:tcBorders>
            <w:shd w:val="clear" w:color="auto" w:fill="FFFFFF"/>
          </w:tcPr>
          <w:p w:rsidR="00634498" w:rsidRPr="00E20027" w:rsidRDefault="00634498" w:rsidP="00175A7C">
            <w:pPr>
              <w:spacing w:line="240" w:lineRule="auto"/>
              <w:rPr>
                <w:rFonts w:ascii="Times New Roman" w:hAnsi="Times New Roman" w:cs="Times New Roman"/>
              </w:rPr>
            </w:pPr>
            <w:r w:rsidRPr="00E20027">
              <w:rPr>
                <w:rFonts w:ascii="Times New Roman" w:hAnsi="Times New Roman" w:cs="Times New Roman"/>
              </w:rPr>
              <w:t>Формирование и регистрация результата муниципальной услуги, указанного в пункте 2.</w:t>
            </w:r>
            <w:r w:rsidR="00175A7C">
              <w:rPr>
                <w:rFonts w:ascii="Times New Roman" w:hAnsi="Times New Roman" w:cs="Times New Roman"/>
              </w:rPr>
              <w:t>3.</w:t>
            </w:r>
            <w:r w:rsidRPr="00E20027">
              <w:rPr>
                <w:rFonts w:ascii="Times New Roman" w:hAnsi="Times New Roman" w:cs="Times New Roman"/>
              </w:rPr>
              <w:t xml:space="preserve"> Административного регламента, в форме</w:t>
            </w:r>
            <w:r w:rsidR="00A859BD" w:rsidRPr="00E20027">
              <w:rPr>
                <w:rFonts w:ascii="Times New Roman" w:hAnsi="Times New Roman" w:cs="Times New Roman"/>
              </w:rPr>
              <w:t xml:space="preserve"> </w:t>
            </w:r>
            <w:r w:rsidRPr="00E20027">
              <w:rPr>
                <w:rFonts w:ascii="Times New Roman" w:hAnsi="Times New Roman" w:cs="Times New Roman"/>
              </w:rPr>
              <w:t>электронного документа в ГИС</w:t>
            </w:r>
          </w:p>
        </w:tc>
        <w:tc>
          <w:tcPr>
            <w:tcW w:w="3070" w:type="dxa"/>
            <w:tcBorders>
              <w:top w:val="single" w:sz="4" w:space="0" w:color="auto"/>
              <w:left w:val="single" w:sz="4" w:space="0" w:color="auto"/>
              <w:bottom w:val="single" w:sz="4" w:space="0" w:color="auto"/>
            </w:tcBorders>
            <w:shd w:val="clear" w:color="auto" w:fill="FFFFFF"/>
          </w:tcPr>
          <w:p w:rsidR="00634498" w:rsidRPr="00E20027" w:rsidRDefault="00634498" w:rsidP="00D554D0">
            <w:pPr>
              <w:spacing w:line="240" w:lineRule="auto"/>
              <w:rPr>
                <w:rFonts w:ascii="Times New Roman" w:hAnsi="Times New Roman" w:cs="Times New Roman"/>
              </w:rPr>
            </w:pPr>
            <w:r w:rsidRPr="00E20027">
              <w:rPr>
                <w:rFonts w:ascii="Times New Roman" w:hAnsi="Times New Roman" w:cs="Times New Roman"/>
              </w:rPr>
              <w:t>Внесение сведений о результате предоставления муниципальной услуги, указанном в пункте 2.</w:t>
            </w:r>
            <w:r w:rsidR="00175A7C">
              <w:rPr>
                <w:rFonts w:ascii="Times New Roman" w:hAnsi="Times New Roman" w:cs="Times New Roman"/>
              </w:rPr>
              <w:t>3.</w:t>
            </w:r>
            <w:r w:rsidRPr="00E20027">
              <w:rPr>
                <w:rFonts w:ascii="Times New Roman" w:hAnsi="Times New Roman" w:cs="Times New Roman"/>
              </w:rPr>
              <w:t xml:space="preserve"> Административного регламента, в реестр решений</w:t>
            </w:r>
          </w:p>
        </w:tc>
        <w:tc>
          <w:tcPr>
            <w:tcW w:w="1608" w:type="dxa"/>
            <w:tcBorders>
              <w:top w:val="single" w:sz="4" w:space="0" w:color="auto"/>
              <w:left w:val="single" w:sz="4" w:space="0" w:color="auto"/>
              <w:bottom w:val="single" w:sz="4" w:space="0" w:color="auto"/>
            </w:tcBorders>
            <w:shd w:val="clear" w:color="auto" w:fill="FFFFFF"/>
          </w:tcPr>
          <w:p w:rsidR="00634498" w:rsidRPr="00E20027" w:rsidRDefault="00634498" w:rsidP="002C45BF">
            <w:pPr>
              <w:spacing w:line="240" w:lineRule="auto"/>
              <w:rPr>
                <w:rFonts w:ascii="Times New Roman" w:hAnsi="Times New Roman" w:cs="Times New Roman"/>
              </w:rPr>
            </w:pPr>
            <w:r w:rsidRPr="00E20027">
              <w:rPr>
                <w:rFonts w:ascii="Times New Roman" w:hAnsi="Times New Roman" w:cs="Times New Roman"/>
              </w:rPr>
              <w:t>1 рабочий день</w:t>
            </w:r>
          </w:p>
        </w:tc>
        <w:tc>
          <w:tcPr>
            <w:tcW w:w="2126" w:type="dxa"/>
            <w:tcBorders>
              <w:top w:val="single" w:sz="4" w:space="0" w:color="auto"/>
              <w:left w:val="single" w:sz="4" w:space="0" w:color="auto"/>
              <w:bottom w:val="single" w:sz="4" w:space="0" w:color="auto"/>
            </w:tcBorders>
            <w:shd w:val="clear" w:color="auto" w:fill="FFFFFF"/>
            <w:vAlign w:val="bottom"/>
          </w:tcPr>
          <w:p w:rsidR="00634498" w:rsidRPr="00E20027" w:rsidRDefault="00634498" w:rsidP="00A859BD">
            <w:pPr>
              <w:spacing w:after="0" w:line="240" w:lineRule="auto"/>
              <w:rPr>
                <w:rFonts w:ascii="Times New Roman" w:hAnsi="Times New Roman" w:cs="Times New Roman"/>
              </w:rPr>
            </w:pPr>
            <w:r w:rsidRPr="00E20027">
              <w:rPr>
                <w:rFonts w:ascii="Times New Roman" w:hAnsi="Times New Roman" w:cs="Times New Roman"/>
              </w:rPr>
              <w:t>Должностное лицо</w:t>
            </w:r>
          </w:p>
          <w:p w:rsidR="00634498" w:rsidRPr="00E20027" w:rsidRDefault="00634498" w:rsidP="00A859BD">
            <w:pPr>
              <w:spacing w:after="0" w:line="240" w:lineRule="auto"/>
              <w:rPr>
                <w:rFonts w:ascii="Times New Roman" w:hAnsi="Times New Roman" w:cs="Times New Roman"/>
              </w:rPr>
            </w:pPr>
            <w:r w:rsidRPr="00E20027">
              <w:rPr>
                <w:rFonts w:ascii="Times New Roman" w:hAnsi="Times New Roman" w:cs="Times New Roman"/>
              </w:rPr>
              <w:t>Уполномоченного</w:t>
            </w:r>
          </w:p>
          <w:p w:rsidR="00634498" w:rsidRPr="00E20027" w:rsidRDefault="00634498" w:rsidP="00A859BD">
            <w:pPr>
              <w:spacing w:after="0" w:line="240" w:lineRule="auto"/>
              <w:rPr>
                <w:rFonts w:ascii="Times New Roman" w:hAnsi="Times New Roman" w:cs="Times New Roman"/>
              </w:rPr>
            </w:pPr>
            <w:r w:rsidRPr="00E20027">
              <w:rPr>
                <w:rFonts w:ascii="Times New Roman" w:hAnsi="Times New Roman" w:cs="Times New Roman"/>
              </w:rPr>
              <w:t>органа,</w:t>
            </w:r>
          </w:p>
          <w:p w:rsidR="00634498" w:rsidRPr="00E20027" w:rsidRDefault="00634498" w:rsidP="00A859BD">
            <w:pPr>
              <w:spacing w:after="0" w:line="240" w:lineRule="auto"/>
              <w:rPr>
                <w:rFonts w:ascii="Times New Roman" w:hAnsi="Times New Roman" w:cs="Times New Roman"/>
              </w:rPr>
            </w:pPr>
            <w:r w:rsidRPr="00E20027">
              <w:rPr>
                <w:rFonts w:ascii="Times New Roman" w:hAnsi="Times New Roman" w:cs="Times New Roman"/>
              </w:rPr>
              <w:t>ответственное за</w:t>
            </w:r>
          </w:p>
          <w:p w:rsidR="00634498" w:rsidRPr="00E20027" w:rsidRDefault="00634498" w:rsidP="00A859BD">
            <w:pPr>
              <w:spacing w:after="0" w:line="240" w:lineRule="auto"/>
              <w:rPr>
                <w:rFonts w:ascii="Times New Roman" w:hAnsi="Times New Roman" w:cs="Times New Roman"/>
              </w:rPr>
            </w:pPr>
            <w:r w:rsidRPr="00E20027">
              <w:rPr>
                <w:rFonts w:ascii="Times New Roman" w:hAnsi="Times New Roman" w:cs="Times New Roman"/>
              </w:rPr>
              <w:t>предоставление</w:t>
            </w:r>
          </w:p>
          <w:p w:rsidR="00634498" w:rsidRPr="00E20027" w:rsidRDefault="00634498" w:rsidP="00A859BD">
            <w:pPr>
              <w:spacing w:after="0" w:line="240" w:lineRule="auto"/>
              <w:rPr>
                <w:rFonts w:ascii="Times New Roman" w:hAnsi="Times New Roman" w:cs="Times New Roman"/>
              </w:rPr>
            </w:pPr>
            <w:r w:rsidRPr="00E20027">
              <w:rPr>
                <w:rFonts w:ascii="Times New Roman" w:hAnsi="Times New Roman" w:cs="Times New Roman"/>
              </w:rPr>
              <w:t>государственно</w:t>
            </w:r>
            <w:r w:rsidR="00A859BD" w:rsidRPr="00E20027">
              <w:rPr>
                <w:rFonts w:ascii="Times New Roman" w:hAnsi="Times New Roman" w:cs="Times New Roman"/>
              </w:rPr>
              <w:t>й</w:t>
            </w:r>
          </w:p>
          <w:p w:rsidR="00634498" w:rsidRPr="00E20027" w:rsidRDefault="00634498" w:rsidP="00A859BD">
            <w:pPr>
              <w:spacing w:line="240" w:lineRule="auto"/>
              <w:rPr>
                <w:rFonts w:ascii="Times New Roman" w:hAnsi="Times New Roman" w:cs="Times New Roman"/>
              </w:rPr>
            </w:pPr>
            <w:r w:rsidRPr="00E20027">
              <w:rPr>
                <w:rFonts w:ascii="Times New Roman" w:hAnsi="Times New Roman" w:cs="Times New Roman"/>
              </w:rPr>
              <w:t>услуги</w:t>
            </w:r>
          </w:p>
        </w:tc>
        <w:tc>
          <w:tcPr>
            <w:tcW w:w="1984" w:type="dxa"/>
            <w:tcBorders>
              <w:top w:val="single" w:sz="4" w:space="0" w:color="auto"/>
              <w:left w:val="single" w:sz="4" w:space="0" w:color="auto"/>
              <w:bottom w:val="single" w:sz="4" w:space="0" w:color="auto"/>
            </w:tcBorders>
            <w:shd w:val="clear" w:color="auto" w:fill="FFFFFF"/>
          </w:tcPr>
          <w:p w:rsidR="00634498" w:rsidRPr="00E20027" w:rsidRDefault="00634498" w:rsidP="002C45BF">
            <w:pPr>
              <w:spacing w:line="240" w:lineRule="auto"/>
              <w:rPr>
                <w:rFonts w:ascii="Times New Roman" w:hAnsi="Times New Roman" w:cs="Times New Roman"/>
              </w:rPr>
            </w:pPr>
            <w:r w:rsidRPr="00E20027">
              <w:rPr>
                <w:rFonts w:ascii="Times New Roman" w:hAnsi="Times New Roman" w:cs="Times New Roman"/>
              </w:rPr>
              <w:t>ГИС</w:t>
            </w:r>
          </w:p>
        </w:tc>
        <w:tc>
          <w:tcPr>
            <w:tcW w:w="1653" w:type="dxa"/>
            <w:tcBorders>
              <w:top w:val="single" w:sz="4" w:space="0" w:color="auto"/>
              <w:left w:val="single" w:sz="4" w:space="0" w:color="auto"/>
              <w:bottom w:val="single" w:sz="4" w:space="0" w:color="auto"/>
            </w:tcBorders>
            <w:shd w:val="clear" w:color="auto" w:fill="FFFFFF"/>
          </w:tcPr>
          <w:p w:rsidR="00634498" w:rsidRPr="00E20027" w:rsidRDefault="00634498" w:rsidP="002C45BF">
            <w:pPr>
              <w:spacing w:line="240" w:lineRule="auto"/>
              <w:rPr>
                <w:rFonts w:ascii="Times New Roman" w:hAnsi="Times New Roman" w:cs="Times New Roman"/>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rsidR="00634498" w:rsidRPr="00E20027" w:rsidRDefault="00634498" w:rsidP="00D554D0">
            <w:pPr>
              <w:spacing w:line="240" w:lineRule="auto"/>
              <w:rPr>
                <w:rFonts w:ascii="Times New Roman" w:hAnsi="Times New Roman" w:cs="Times New Roman"/>
              </w:rPr>
            </w:pPr>
            <w:r w:rsidRPr="00E20027">
              <w:rPr>
                <w:rFonts w:ascii="Times New Roman" w:hAnsi="Times New Roman" w:cs="Times New Roman"/>
              </w:rPr>
              <w:t>Результат предоставления муниципальной услуги, указанный в пункте 2.</w:t>
            </w:r>
            <w:r w:rsidR="00175A7C">
              <w:rPr>
                <w:rFonts w:ascii="Times New Roman" w:hAnsi="Times New Roman" w:cs="Times New Roman"/>
              </w:rPr>
              <w:t>3.</w:t>
            </w:r>
            <w:r w:rsidR="00A859BD" w:rsidRPr="00E20027">
              <w:rPr>
                <w:rFonts w:ascii="Times New Roman" w:hAnsi="Times New Roman" w:cs="Times New Roman"/>
                <w:highlight w:val="yellow"/>
              </w:rPr>
              <w:t xml:space="preserve"> </w:t>
            </w:r>
            <w:r w:rsidRPr="00E20027">
              <w:rPr>
                <w:rFonts w:ascii="Times New Roman" w:hAnsi="Times New Roman" w:cs="Times New Roman"/>
              </w:rPr>
              <w:t>Административного регламента внесен в реестр</w:t>
            </w:r>
          </w:p>
        </w:tc>
      </w:tr>
    </w:tbl>
    <w:p w:rsidR="009D2F86" w:rsidRPr="00E20027" w:rsidRDefault="009D2F86" w:rsidP="002C45BF">
      <w:pPr>
        <w:spacing w:line="240" w:lineRule="auto"/>
        <w:rPr>
          <w:rFonts w:ascii="Times New Roman" w:hAnsi="Times New Roman" w:cs="Times New Roman"/>
        </w:rPr>
      </w:pPr>
    </w:p>
    <w:sectPr w:rsidR="009D2F86" w:rsidRPr="00E20027" w:rsidSect="00F83F39">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79E" w:rsidRDefault="00B8079E" w:rsidP="0005177F">
      <w:pPr>
        <w:spacing w:after="0" w:line="240" w:lineRule="auto"/>
      </w:pPr>
      <w:r>
        <w:separator/>
      </w:r>
    </w:p>
  </w:endnote>
  <w:endnote w:type="continuationSeparator" w:id="1">
    <w:p w:rsidR="00B8079E" w:rsidRDefault="00B8079E" w:rsidP="00051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79E" w:rsidRDefault="00B8079E" w:rsidP="0005177F">
      <w:pPr>
        <w:spacing w:after="0" w:line="240" w:lineRule="auto"/>
      </w:pPr>
      <w:r>
        <w:separator/>
      </w:r>
    </w:p>
  </w:footnote>
  <w:footnote w:type="continuationSeparator" w:id="1">
    <w:p w:rsidR="00B8079E" w:rsidRDefault="00B8079E" w:rsidP="000517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50E2"/>
    <w:multiLevelType w:val="multilevel"/>
    <w:tmpl w:val="7BC4789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554E6"/>
    <w:multiLevelType w:val="multilevel"/>
    <w:tmpl w:val="7D72EF70"/>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8E1F8F"/>
    <w:multiLevelType w:val="multilevel"/>
    <w:tmpl w:val="D62C0B0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53AAA"/>
    <w:multiLevelType w:val="multilevel"/>
    <w:tmpl w:val="7F8480F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3341F0"/>
    <w:multiLevelType w:val="multilevel"/>
    <w:tmpl w:val="95AC7B5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F82C01"/>
    <w:multiLevelType w:val="multilevel"/>
    <w:tmpl w:val="C25CD86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214DBB"/>
    <w:multiLevelType w:val="hybridMultilevel"/>
    <w:tmpl w:val="A04E66AC"/>
    <w:lvl w:ilvl="0" w:tplc="2EFA7E7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AE1C36"/>
    <w:multiLevelType w:val="multilevel"/>
    <w:tmpl w:val="F3047C22"/>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803411"/>
    <w:multiLevelType w:val="multilevel"/>
    <w:tmpl w:val="60CE27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067197"/>
    <w:multiLevelType w:val="multilevel"/>
    <w:tmpl w:val="0C7A28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6D0BE1"/>
    <w:multiLevelType w:val="multilevel"/>
    <w:tmpl w:val="EA2AD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631EE8"/>
    <w:multiLevelType w:val="multilevel"/>
    <w:tmpl w:val="C4CEC81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A83433"/>
    <w:multiLevelType w:val="multilevel"/>
    <w:tmpl w:val="9FB0CF58"/>
    <w:lvl w:ilvl="0">
      <w:start w:val="3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771EA5"/>
    <w:multiLevelType w:val="multilevel"/>
    <w:tmpl w:val="B3BCAD0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673271"/>
    <w:multiLevelType w:val="multilevel"/>
    <w:tmpl w:val="875E8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C27735"/>
    <w:multiLevelType w:val="multilevel"/>
    <w:tmpl w:val="EED6341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B86762"/>
    <w:multiLevelType w:val="multilevel"/>
    <w:tmpl w:val="C8F0266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EC2820"/>
    <w:multiLevelType w:val="multilevel"/>
    <w:tmpl w:val="341C7A2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2F0B3E"/>
    <w:multiLevelType w:val="multilevel"/>
    <w:tmpl w:val="1B9ED87E"/>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404BA5"/>
    <w:multiLevelType w:val="multilevel"/>
    <w:tmpl w:val="73D89704"/>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E46D93"/>
    <w:multiLevelType w:val="multilevel"/>
    <w:tmpl w:val="CC0C8354"/>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842714"/>
    <w:multiLevelType w:val="multilevel"/>
    <w:tmpl w:val="E0B4E3C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506E98"/>
    <w:multiLevelType w:val="multilevel"/>
    <w:tmpl w:val="3E047BB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B6638E"/>
    <w:multiLevelType w:val="multilevel"/>
    <w:tmpl w:val="35B277C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6E631F"/>
    <w:multiLevelType w:val="multilevel"/>
    <w:tmpl w:val="F3AA6F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7C18B8"/>
    <w:multiLevelType w:val="multilevel"/>
    <w:tmpl w:val="0E8EB71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94167A"/>
    <w:multiLevelType w:val="multilevel"/>
    <w:tmpl w:val="0FF0D088"/>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5"/>
  </w:num>
  <w:num w:numId="3">
    <w:abstractNumId w:val="8"/>
  </w:num>
  <w:num w:numId="4">
    <w:abstractNumId w:val="24"/>
  </w:num>
  <w:num w:numId="5">
    <w:abstractNumId w:val="4"/>
  </w:num>
  <w:num w:numId="6">
    <w:abstractNumId w:val="10"/>
  </w:num>
  <w:num w:numId="7">
    <w:abstractNumId w:val="17"/>
  </w:num>
  <w:num w:numId="8">
    <w:abstractNumId w:val="9"/>
  </w:num>
  <w:num w:numId="9">
    <w:abstractNumId w:val="16"/>
  </w:num>
  <w:num w:numId="10">
    <w:abstractNumId w:val="25"/>
  </w:num>
  <w:num w:numId="11">
    <w:abstractNumId w:val="14"/>
  </w:num>
  <w:num w:numId="12">
    <w:abstractNumId w:val="19"/>
  </w:num>
  <w:num w:numId="13">
    <w:abstractNumId w:val="23"/>
  </w:num>
  <w:num w:numId="14">
    <w:abstractNumId w:val="21"/>
  </w:num>
  <w:num w:numId="15">
    <w:abstractNumId w:val="0"/>
  </w:num>
  <w:num w:numId="16">
    <w:abstractNumId w:val="18"/>
  </w:num>
  <w:num w:numId="17">
    <w:abstractNumId w:val="3"/>
  </w:num>
  <w:num w:numId="18">
    <w:abstractNumId w:val="1"/>
  </w:num>
  <w:num w:numId="19">
    <w:abstractNumId w:val="5"/>
  </w:num>
  <w:num w:numId="20">
    <w:abstractNumId w:val="2"/>
  </w:num>
  <w:num w:numId="21">
    <w:abstractNumId w:val="20"/>
  </w:num>
  <w:num w:numId="22">
    <w:abstractNumId w:val="22"/>
  </w:num>
  <w:num w:numId="23">
    <w:abstractNumId w:val="26"/>
  </w:num>
  <w:num w:numId="24">
    <w:abstractNumId w:val="13"/>
  </w:num>
  <w:num w:numId="25">
    <w:abstractNumId w:val="7"/>
  </w:num>
  <w:num w:numId="26">
    <w:abstractNumId w:val="11"/>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rsids>
    <w:rsidRoot w:val="00094E4A"/>
    <w:rsid w:val="00006D09"/>
    <w:rsid w:val="00011366"/>
    <w:rsid w:val="0005177F"/>
    <w:rsid w:val="00065E55"/>
    <w:rsid w:val="00076EB5"/>
    <w:rsid w:val="0009081F"/>
    <w:rsid w:val="00094E4A"/>
    <w:rsid w:val="000D0312"/>
    <w:rsid w:val="000D2730"/>
    <w:rsid w:val="00101CF1"/>
    <w:rsid w:val="00160ED8"/>
    <w:rsid w:val="001625FB"/>
    <w:rsid w:val="00175A7C"/>
    <w:rsid w:val="0019466F"/>
    <w:rsid w:val="001D3567"/>
    <w:rsid w:val="00233CD2"/>
    <w:rsid w:val="002462B9"/>
    <w:rsid w:val="00286349"/>
    <w:rsid w:val="0029137B"/>
    <w:rsid w:val="002A764D"/>
    <w:rsid w:val="002C45BF"/>
    <w:rsid w:val="00301752"/>
    <w:rsid w:val="003356C3"/>
    <w:rsid w:val="00340C2F"/>
    <w:rsid w:val="00372A0C"/>
    <w:rsid w:val="003876B7"/>
    <w:rsid w:val="00390739"/>
    <w:rsid w:val="003A68DC"/>
    <w:rsid w:val="003C6E23"/>
    <w:rsid w:val="003E731F"/>
    <w:rsid w:val="00404FE4"/>
    <w:rsid w:val="00415E9D"/>
    <w:rsid w:val="0046082A"/>
    <w:rsid w:val="00461596"/>
    <w:rsid w:val="0048289D"/>
    <w:rsid w:val="004868D0"/>
    <w:rsid w:val="004933E8"/>
    <w:rsid w:val="004A6F25"/>
    <w:rsid w:val="004F4904"/>
    <w:rsid w:val="004F700D"/>
    <w:rsid w:val="004F7CBE"/>
    <w:rsid w:val="005030CE"/>
    <w:rsid w:val="0051538A"/>
    <w:rsid w:val="00524616"/>
    <w:rsid w:val="00552C9A"/>
    <w:rsid w:val="005B63A9"/>
    <w:rsid w:val="005C5480"/>
    <w:rsid w:val="005D0054"/>
    <w:rsid w:val="005E4CC1"/>
    <w:rsid w:val="005F06BD"/>
    <w:rsid w:val="0062232F"/>
    <w:rsid w:val="00631A0E"/>
    <w:rsid w:val="00634498"/>
    <w:rsid w:val="00655811"/>
    <w:rsid w:val="006701AF"/>
    <w:rsid w:val="0069638E"/>
    <w:rsid w:val="006A791A"/>
    <w:rsid w:val="006A79CA"/>
    <w:rsid w:val="006C4C0B"/>
    <w:rsid w:val="006D34CB"/>
    <w:rsid w:val="00701FEA"/>
    <w:rsid w:val="00705735"/>
    <w:rsid w:val="00707475"/>
    <w:rsid w:val="007202CC"/>
    <w:rsid w:val="00745C9B"/>
    <w:rsid w:val="007508EF"/>
    <w:rsid w:val="007736FA"/>
    <w:rsid w:val="0077667C"/>
    <w:rsid w:val="00781225"/>
    <w:rsid w:val="00792F26"/>
    <w:rsid w:val="007A1F3C"/>
    <w:rsid w:val="007D4E25"/>
    <w:rsid w:val="007E4ED8"/>
    <w:rsid w:val="007F4420"/>
    <w:rsid w:val="00823256"/>
    <w:rsid w:val="008430D6"/>
    <w:rsid w:val="00882A78"/>
    <w:rsid w:val="008A0ADB"/>
    <w:rsid w:val="008A4E8E"/>
    <w:rsid w:val="008A5062"/>
    <w:rsid w:val="008B33E7"/>
    <w:rsid w:val="0092009B"/>
    <w:rsid w:val="00995319"/>
    <w:rsid w:val="009A1A21"/>
    <w:rsid w:val="009C0C58"/>
    <w:rsid w:val="009D2F86"/>
    <w:rsid w:val="009F654C"/>
    <w:rsid w:val="009F6DC7"/>
    <w:rsid w:val="00A859BD"/>
    <w:rsid w:val="00A95AD6"/>
    <w:rsid w:val="00AA4668"/>
    <w:rsid w:val="00AA6190"/>
    <w:rsid w:val="00AB0799"/>
    <w:rsid w:val="00AD4397"/>
    <w:rsid w:val="00AF1BBB"/>
    <w:rsid w:val="00B104A4"/>
    <w:rsid w:val="00B1656C"/>
    <w:rsid w:val="00B530FA"/>
    <w:rsid w:val="00B65033"/>
    <w:rsid w:val="00B665E0"/>
    <w:rsid w:val="00B8079E"/>
    <w:rsid w:val="00B92516"/>
    <w:rsid w:val="00BD69CA"/>
    <w:rsid w:val="00BF251A"/>
    <w:rsid w:val="00C04780"/>
    <w:rsid w:val="00C22333"/>
    <w:rsid w:val="00C36893"/>
    <w:rsid w:val="00C635DC"/>
    <w:rsid w:val="00C742F3"/>
    <w:rsid w:val="00CB2120"/>
    <w:rsid w:val="00CB6C4C"/>
    <w:rsid w:val="00CC1A74"/>
    <w:rsid w:val="00CC3B3C"/>
    <w:rsid w:val="00CF14B3"/>
    <w:rsid w:val="00CF4168"/>
    <w:rsid w:val="00D107A6"/>
    <w:rsid w:val="00D244B9"/>
    <w:rsid w:val="00D43712"/>
    <w:rsid w:val="00D47D53"/>
    <w:rsid w:val="00D554D0"/>
    <w:rsid w:val="00D607BD"/>
    <w:rsid w:val="00D6140A"/>
    <w:rsid w:val="00D72916"/>
    <w:rsid w:val="00D74FF5"/>
    <w:rsid w:val="00D84380"/>
    <w:rsid w:val="00E05B3F"/>
    <w:rsid w:val="00E102D9"/>
    <w:rsid w:val="00E20027"/>
    <w:rsid w:val="00E254B5"/>
    <w:rsid w:val="00E37322"/>
    <w:rsid w:val="00E673A0"/>
    <w:rsid w:val="00E751E2"/>
    <w:rsid w:val="00E82531"/>
    <w:rsid w:val="00EF5C53"/>
    <w:rsid w:val="00F1148C"/>
    <w:rsid w:val="00F15228"/>
    <w:rsid w:val="00F3167D"/>
    <w:rsid w:val="00F83F39"/>
    <w:rsid w:val="00FC0DC5"/>
    <w:rsid w:val="00FC66F2"/>
    <w:rsid w:val="00FD70DF"/>
    <w:rsid w:val="00FE1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7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B0799"/>
    <w:rPr>
      <w:color w:val="0000FF"/>
      <w:u w:val="single"/>
    </w:rPr>
  </w:style>
  <w:style w:type="table" w:styleId="a4">
    <w:name w:val="Table Grid"/>
    <w:basedOn w:val="a1"/>
    <w:uiPriority w:val="59"/>
    <w:rsid w:val="00493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558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5811"/>
    <w:rPr>
      <w:rFonts w:ascii="Tahoma" w:hAnsi="Tahoma" w:cs="Tahoma"/>
      <w:sz w:val="16"/>
      <w:szCs w:val="16"/>
    </w:rPr>
  </w:style>
  <w:style w:type="paragraph" w:styleId="a7">
    <w:name w:val="List Paragraph"/>
    <w:aliases w:val="ТЗ список,Абзац списка нумерованный"/>
    <w:basedOn w:val="a"/>
    <w:link w:val="a8"/>
    <w:uiPriority w:val="34"/>
    <w:qFormat/>
    <w:rsid w:val="00404FE4"/>
    <w:pPr>
      <w:ind w:left="720"/>
      <w:contextualSpacing/>
    </w:pPr>
    <w:rPr>
      <w:rFonts w:ascii="Calibri" w:eastAsia="Times New Roman" w:hAnsi="Calibri" w:cs="Times New Roman"/>
      <w:lang w:eastAsia="ru-RU"/>
    </w:rPr>
  </w:style>
  <w:style w:type="paragraph" w:customStyle="1" w:styleId="ConsPlusNormal">
    <w:name w:val="ConsPlusNormal"/>
    <w:link w:val="ConsPlusNormal0"/>
    <w:rsid w:val="00404FE4"/>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locked/>
    <w:rsid w:val="00404FE4"/>
    <w:rPr>
      <w:rFonts w:ascii="Times New Roman" w:eastAsia="Calibri" w:hAnsi="Times New Roman" w:cs="Times New Roman"/>
      <w:sz w:val="28"/>
      <w:szCs w:val="28"/>
    </w:rPr>
  </w:style>
  <w:style w:type="character" w:customStyle="1" w:styleId="a8">
    <w:name w:val="Абзац списка Знак"/>
    <w:aliases w:val="ТЗ список Знак,Абзац списка нумерованный Знак"/>
    <w:link w:val="a7"/>
    <w:uiPriority w:val="34"/>
    <w:qFormat/>
    <w:locked/>
    <w:rsid w:val="00404FE4"/>
    <w:rPr>
      <w:rFonts w:ascii="Calibri" w:eastAsia="Times New Roman" w:hAnsi="Calibri" w:cs="Times New Roman"/>
      <w:lang w:eastAsia="ru-RU"/>
    </w:rPr>
  </w:style>
  <w:style w:type="character" w:customStyle="1" w:styleId="5">
    <w:name w:val="Основной текст (5)_"/>
    <w:basedOn w:val="a0"/>
    <w:link w:val="50"/>
    <w:rsid w:val="00404FE4"/>
    <w:rPr>
      <w:rFonts w:ascii="Times New Roman" w:hAnsi="Times New Roman"/>
      <w:b/>
      <w:bCs/>
      <w:spacing w:val="-3"/>
      <w:sz w:val="17"/>
      <w:szCs w:val="17"/>
      <w:shd w:val="clear" w:color="auto" w:fill="FFFFFF"/>
    </w:rPr>
  </w:style>
  <w:style w:type="paragraph" w:customStyle="1" w:styleId="50">
    <w:name w:val="Основной текст (5)"/>
    <w:basedOn w:val="a"/>
    <w:link w:val="5"/>
    <w:rsid w:val="00404FE4"/>
    <w:pPr>
      <w:widowControl w:val="0"/>
      <w:shd w:val="clear" w:color="auto" w:fill="FFFFFF"/>
      <w:spacing w:before="240" w:after="480" w:line="218" w:lineRule="exact"/>
    </w:pPr>
    <w:rPr>
      <w:rFonts w:ascii="Times New Roman" w:hAnsi="Times New Roman"/>
      <w:b/>
      <w:bCs/>
      <w:spacing w:val="-3"/>
      <w:sz w:val="17"/>
      <w:szCs w:val="17"/>
    </w:rPr>
  </w:style>
  <w:style w:type="character" w:customStyle="1" w:styleId="4">
    <w:name w:val="Основной текст (4)_"/>
    <w:basedOn w:val="a0"/>
    <w:link w:val="40"/>
    <w:rsid w:val="00404FE4"/>
    <w:rPr>
      <w:rFonts w:ascii="Times New Roman" w:hAnsi="Times New Roman"/>
      <w:b/>
      <w:bCs/>
      <w:spacing w:val="-6"/>
      <w:sz w:val="26"/>
      <w:szCs w:val="26"/>
      <w:shd w:val="clear" w:color="auto" w:fill="FFFFFF"/>
    </w:rPr>
  </w:style>
  <w:style w:type="paragraph" w:customStyle="1" w:styleId="40">
    <w:name w:val="Основной текст (4)"/>
    <w:basedOn w:val="a"/>
    <w:link w:val="4"/>
    <w:rsid w:val="00404FE4"/>
    <w:pPr>
      <w:widowControl w:val="0"/>
      <w:shd w:val="clear" w:color="auto" w:fill="FFFFFF"/>
      <w:spacing w:before="480" w:after="480" w:line="0" w:lineRule="atLeast"/>
      <w:jc w:val="center"/>
    </w:pPr>
    <w:rPr>
      <w:rFonts w:ascii="Times New Roman" w:hAnsi="Times New Roman"/>
      <w:b/>
      <w:bCs/>
      <w:spacing w:val="-6"/>
      <w:sz w:val="26"/>
      <w:szCs w:val="26"/>
    </w:rPr>
  </w:style>
  <w:style w:type="character" w:customStyle="1" w:styleId="a9">
    <w:name w:val="Основной текст_"/>
    <w:basedOn w:val="a0"/>
    <w:link w:val="3"/>
    <w:rsid w:val="00E254B5"/>
    <w:rPr>
      <w:rFonts w:ascii="Times New Roman" w:eastAsia="Times New Roman" w:hAnsi="Times New Roman" w:cs="Times New Roman"/>
      <w:sz w:val="26"/>
      <w:szCs w:val="26"/>
      <w:shd w:val="clear" w:color="auto" w:fill="FFFFFF"/>
    </w:rPr>
  </w:style>
  <w:style w:type="character" w:customStyle="1" w:styleId="1">
    <w:name w:val="Основной текст1"/>
    <w:basedOn w:val="a9"/>
    <w:rsid w:val="00E254B5"/>
    <w:rPr>
      <w:color w:val="000000"/>
      <w:spacing w:val="0"/>
      <w:w w:val="100"/>
      <w:position w:val="0"/>
      <w:u w:val="single"/>
      <w:lang w:val="ru-RU" w:eastAsia="ru-RU" w:bidi="ru-RU"/>
    </w:rPr>
  </w:style>
  <w:style w:type="character" w:customStyle="1" w:styleId="10">
    <w:name w:val="Заголовок №1_"/>
    <w:basedOn w:val="a0"/>
    <w:link w:val="11"/>
    <w:rsid w:val="00E254B5"/>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9"/>
    <w:rsid w:val="00E254B5"/>
    <w:pPr>
      <w:widowControl w:val="0"/>
      <w:shd w:val="clear" w:color="auto" w:fill="FFFFFF"/>
      <w:spacing w:after="840" w:line="0" w:lineRule="atLeast"/>
      <w:ind w:hanging="320"/>
      <w:jc w:val="right"/>
    </w:pPr>
    <w:rPr>
      <w:rFonts w:ascii="Times New Roman" w:eastAsia="Times New Roman" w:hAnsi="Times New Roman" w:cs="Times New Roman"/>
      <w:sz w:val="26"/>
      <w:szCs w:val="26"/>
    </w:rPr>
  </w:style>
  <w:style w:type="paragraph" w:customStyle="1" w:styleId="11">
    <w:name w:val="Заголовок №1"/>
    <w:basedOn w:val="a"/>
    <w:link w:val="10"/>
    <w:rsid w:val="00E254B5"/>
    <w:pPr>
      <w:widowControl w:val="0"/>
      <w:shd w:val="clear" w:color="auto" w:fill="FFFFFF"/>
      <w:spacing w:after="300" w:line="322" w:lineRule="exact"/>
      <w:ind w:hanging="2040"/>
      <w:outlineLvl w:val="0"/>
    </w:pPr>
    <w:rPr>
      <w:rFonts w:ascii="Times New Roman" w:eastAsia="Times New Roman" w:hAnsi="Times New Roman" w:cs="Times New Roman"/>
      <w:sz w:val="26"/>
      <w:szCs w:val="26"/>
    </w:rPr>
  </w:style>
  <w:style w:type="character" w:customStyle="1" w:styleId="2">
    <w:name w:val="Основной текст (2)_"/>
    <w:basedOn w:val="a0"/>
    <w:link w:val="20"/>
    <w:rsid w:val="00D72916"/>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D72916"/>
    <w:pPr>
      <w:widowControl w:val="0"/>
      <w:shd w:val="clear" w:color="auto" w:fill="FFFFFF"/>
      <w:spacing w:before="360" w:after="0" w:line="322" w:lineRule="exact"/>
      <w:ind w:hanging="860"/>
      <w:jc w:val="right"/>
    </w:pPr>
    <w:rPr>
      <w:rFonts w:ascii="Times New Roman" w:eastAsia="Times New Roman" w:hAnsi="Times New Roman" w:cs="Times New Roman"/>
      <w:b/>
      <w:bCs/>
      <w:sz w:val="26"/>
      <w:szCs w:val="26"/>
    </w:rPr>
  </w:style>
  <w:style w:type="character" w:customStyle="1" w:styleId="30">
    <w:name w:val="Основной текст (3)_"/>
    <w:basedOn w:val="a0"/>
    <w:link w:val="31"/>
    <w:rsid w:val="0005177F"/>
    <w:rPr>
      <w:rFonts w:ascii="Times New Roman" w:eastAsia="Times New Roman" w:hAnsi="Times New Roman" w:cs="Times New Roman"/>
      <w:shd w:val="clear" w:color="auto" w:fill="FFFFFF"/>
    </w:rPr>
  </w:style>
  <w:style w:type="paragraph" w:customStyle="1" w:styleId="31">
    <w:name w:val="Основной текст (3)"/>
    <w:basedOn w:val="a"/>
    <w:link w:val="30"/>
    <w:rsid w:val="0005177F"/>
    <w:pPr>
      <w:widowControl w:val="0"/>
      <w:shd w:val="clear" w:color="auto" w:fill="FFFFFF"/>
      <w:spacing w:after="60" w:line="274" w:lineRule="exact"/>
      <w:ind w:hanging="2040"/>
    </w:pPr>
    <w:rPr>
      <w:rFonts w:ascii="Times New Roman" w:eastAsia="Times New Roman" w:hAnsi="Times New Roman" w:cs="Times New Roman"/>
    </w:rPr>
  </w:style>
  <w:style w:type="character" w:customStyle="1" w:styleId="11pt">
    <w:name w:val="Основной текст + 11 pt"/>
    <w:basedOn w:val="a9"/>
    <w:rsid w:val="0005177F"/>
    <w:rPr>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9F654C"/>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9F654C"/>
    <w:pPr>
      <w:widowControl w:val="0"/>
      <w:shd w:val="clear" w:color="auto" w:fill="FFFFFF"/>
      <w:spacing w:before="1080" w:after="0" w:line="413" w:lineRule="exact"/>
    </w:pPr>
    <w:rPr>
      <w:rFonts w:ascii="Times New Roman" w:eastAsia="Times New Roman" w:hAnsi="Times New Roman" w:cs="Times New Roman"/>
      <w:b/>
      <w:bCs/>
    </w:rPr>
  </w:style>
  <w:style w:type="paragraph" w:styleId="aa">
    <w:name w:val="header"/>
    <w:basedOn w:val="a"/>
    <w:link w:val="ab"/>
    <w:uiPriority w:val="99"/>
    <w:semiHidden/>
    <w:unhideWhenUsed/>
    <w:rsid w:val="005F06B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F06BD"/>
  </w:style>
  <w:style w:type="paragraph" w:styleId="ac">
    <w:name w:val="footer"/>
    <w:basedOn w:val="a"/>
    <w:link w:val="ad"/>
    <w:uiPriority w:val="99"/>
    <w:semiHidden/>
    <w:unhideWhenUsed/>
    <w:rsid w:val="005F06B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F06BD"/>
  </w:style>
  <w:style w:type="paragraph" w:customStyle="1" w:styleId="ConsPlusTitle">
    <w:name w:val="ConsPlusTitle"/>
    <w:rsid w:val="003C6E23"/>
    <w:pPr>
      <w:widowControl w:val="0"/>
      <w:autoSpaceDE w:val="0"/>
      <w:autoSpaceDN w:val="0"/>
      <w:spacing w:after="0" w:line="240" w:lineRule="auto"/>
    </w:pPr>
    <w:rPr>
      <w:rFonts w:ascii="Arial" w:eastAsiaTheme="minorEastAsia" w:hAnsi="Arial" w:cs="Arial"/>
      <w:b/>
      <w:sz w:val="20"/>
      <w:lang w:eastAsia="ru-RU"/>
    </w:rPr>
  </w:style>
  <w:style w:type="character" w:styleId="ae">
    <w:name w:val="FollowedHyperlink"/>
    <w:basedOn w:val="a0"/>
    <w:uiPriority w:val="99"/>
    <w:semiHidden/>
    <w:unhideWhenUsed/>
    <w:rsid w:val="0077667C"/>
    <w:rPr>
      <w:color w:val="800080" w:themeColor="followedHyperlink"/>
      <w:u w:val="single"/>
    </w:rPr>
  </w:style>
  <w:style w:type="paragraph" w:customStyle="1" w:styleId="Default">
    <w:name w:val="Default"/>
    <w:rsid w:val="007D4E25"/>
    <w:pPr>
      <w:pBdr>
        <w:top w:val="none" w:sz="4" w:space="0" w:color="000000"/>
        <w:left w:val="none" w:sz="4" w:space="0" w:color="000000"/>
        <w:bottom w:val="none" w:sz="4" w:space="0" w:color="000000"/>
        <w:right w:val="none" w:sz="4" w:space="0" w:color="000000"/>
        <w:between w:val="none" w:sz="4" w:space="0" w:color="000000"/>
      </w:pBdr>
      <w:shd w:val="nil"/>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0133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agodnoead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yagodnoeadm.ru" TargetMode="External"/><Relationship Id="rId4" Type="http://schemas.openxmlformats.org/officeDocument/2006/relationships/settings" Target="settings.xml"/><Relationship Id="rId9" Type="http://schemas.openxmlformats.org/officeDocument/2006/relationships/hyperlink" Target="consultantplus://offline/ref=4D7CE2B7A322C0D979D8104F4736F3011F553526E6371EB79FA5F7F30215EAF20BC017DA5F8D342ECBA2AAB87FD0BAC86EE67149A6C192DDMAyAD"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D8C3B-B146-4884-A50E-2F96BD9F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28</Pages>
  <Words>10073</Words>
  <Characters>57422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Наумова</dc:creator>
  <cp:lastModifiedBy>KVV</cp:lastModifiedBy>
  <cp:revision>21</cp:revision>
  <cp:lastPrinted>2022-11-30T01:50:00Z</cp:lastPrinted>
  <dcterms:created xsi:type="dcterms:W3CDTF">2022-11-14T01:15:00Z</dcterms:created>
  <dcterms:modified xsi:type="dcterms:W3CDTF">2022-11-30T03:02:00Z</dcterms:modified>
</cp:coreProperties>
</file>